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BB31A9" w14:textId="77777777" w:rsidR="00B24379" w:rsidRDefault="00B24379" w:rsidP="00B24379">
      <w:pPr>
        <w:spacing w:line="300" w:lineRule="auto"/>
        <w:rPr>
          <w:rFonts w:ascii="Arial" w:hAnsi="Arial" w:cs="Arial"/>
          <w:b/>
          <w:bCs/>
          <w:sz w:val="28"/>
          <w:szCs w:val="28"/>
          <w:u w:val="single"/>
        </w:rPr>
      </w:pPr>
      <w:proofErr w:type="spellStart"/>
      <w:r w:rsidRPr="008D3BE9">
        <w:rPr>
          <w:rFonts w:ascii="Arial" w:hAnsi="Arial" w:cs="Arial"/>
          <w:b/>
          <w:bCs/>
          <w:sz w:val="28"/>
          <w:szCs w:val="28"/>
          <w:u w:val="single"/>
        </w:rPr>
        <w:t>Viega</w:t>
      </w:r>
      <w:proofErr w:type="spellEnd"/>
      <w:r w:rsidRPr="008D3BE9">
        <w:rPr>
          <w:rFonts w:ascii="Arial" w:hAnsi="Arial" w:cs="Arial"/>
          <w:b/>
          <w:bCs/>
          <w:sz w:val="28"/>
          <w:szCs w:val="28"/>
          <w:u w:val="single"/>
        </w:rPr>
        <w:t xml:space="preserve"> na targach ISH: Hala 4.0 „</w:t>
      </w:r>
      <w:proofErr w:type="spellStart"/>
      <w:r w:rsidRPr="008D3BE9">
        <w:rPr>
          <w:rFonts w:ascii="Arial" w:hAnsi="Arial" w:cs="Arial"/>
          <w:b/>
          <w:bCs/>
          <w:sz w:val="28"/>
          <w:szCs w:val="28"/>
          <w:u w:val="single"/>
        </w:rPr>
        <w:t>Water-bearing</w:t>
      </w:r>
      <w:proofErr w:type="spellEnd"/>
      <w:r w:rsidRPr="008D3BE9">
        <w:rPr>
          <w:rFonts w:ascii="Arial" w:hAnsi="Arial" w:cs="Arial"/>
          <w:b/>
          <w:bCs/>
          <w:sz w:val="28"/>
          <w:szCs w:val="28"/>
          <w:u w:val="single"/>
        </w:rPr>
        <w:t xml:space="preserve"> Systems”, stoisko B20</w:t>
      </w:r>
    </w:p>
    <w:p w14:paraId="20C3E950" w14:textId="77777777" w:rsidR="00B24379" w:rsidRPr="00B24379" w:rsidRDefault="00B24379" w:rsidP="00B24379">
      <w:pPr>
        <w:spacing w:line="300" w:lineRule="auto"/>
        <w:rPr>
          <w:rFonts w:ascii="Arial" w:hAnsi="Arial" w:cs="Arial"/>
          <w:b/>
          <w:bCs/>
          <w:sz w:val="22"/>
          <w:szCs w:val="22"/>
          <w:u w:val="single"/>
        </w:rPr>
      </w:pPr>
    </w:p>
    <w:p w14:paraId="1A6CDA18" w14:textId="0FF81E62" w:rsidR="00B24379" w:rsidRDefault="00B24379" w:rsidP="00B24379">
      <w:pPr>
        <w:spacing w:line="300" w:lineRule="auto"/>
        <w:rPr>
          <w:rFonts w:ascii="Arial" w:hAnsi="Arial" w:cs="Arial"/>
          <w:b/>
          <w:bCs/>
          <w:sz w:val="36"/>
          <w:szCs w:val="36"/>
        </w:rPr>
      </w:pPr>
      <w:r w:rsidRPr="008D3BE9">
        <w:rPr>
          <w:rFonts w:ascii="Arial" w:hAnsi="Arial" w:cs="Arial"/>
          <w:b/>
          <w:bCs/>
          <w:sz w:val="36"/>
          <w:szCs w:val="36"/>
        </w:rPr>
        <w:t>Rozwiązania dla inteligentnego i</w:t>
      </w:r>
      <w:r w:rsidR="00C7310E">
        <w:rPr>
          <w:rFonts w:ascii="Arial" w:hAnsi="Arial" w:cs="Arial"/>
          <w:b/>
          <w:bCs/>
          <w:sz w:val="36"/>
          <w:szCs w:val="36"/>
        </w:rPr>
        <w:t> </w:t>
      </w:r>
      <w:r w:rsidRPr="008D3BE9">
        <w:rPr>
          <w:rFonts w:ascii="Arial" w:hAnsi="Arial" w:cs="Arial"/>
          <w:b/>
          <w:bCs/>
          <w:sz w:val="36"/>
          <w:szCs w:val="36"/>
        </w:rPr>
        <w:t>zrównoważonego budownictwa</w:t>
      </w:r>
    </w:p>
    <w:p w14:paraId="53DC209A" w14:textId="77777777" w:rsidR="00B24379" w:rsidRPr="00B24379" w:rsidRDefault="00B24379" w:rsidP="00B24379">
      <w:pPr>
        <w:spacing w:line="300" w:lineRule="auto"/>
        <w:rPr>
          <w:rFonts w:ascii="Arial" w:hAnsi="Arial" w:cs="Arial"/>
          <w:b/>
          <w:bCs/>
          <w:sz w:val="22"/>
          <w:szCs w:val="22"/>
        </w:rPr>
      </w:pPr>
    </w:p>
    <w:p w14:paraId="5CF778F3" w14:textId="115628E8" w:rsidR="00B24379" w:rsidRDefault="00B24379" w:rsidP="00B24379">
      <w:pPr>
        <w:spacing w:line="300" w:lineRule="auto"/>
        <w:rPr>
          <w:rFonts w:ascii="Arial" w:hAnsi="Arial" w:cs="Arial"/>
          <w:b/>
          <w:bCs/>
          <w:sz w:val="22"/>
          <w:szCs w:val="22"/>
        </w:rPr>
      </w:pPr>
      <w:r w:rsidRPr="008D3BE9">
        <w:rPr>
          <w:rFonts w:ascii="Arial" w:hAnsi="Arial" w:cs="Arial"/>
          <w:b/>
          <w:bCs/>
          <w:sz w:val="22"/>
          <w:szCs w:val="22"/>
        </w:rPr>
        <w:t>W jaki sposób sektor budowlany może wnieść decydujący wkład w</w:t>
      </w:r>
      <w:r w:rsidR="00C7310E">
        <w:rPr>
          <w:rFonts w:ascii="Arial" w:hAnsi="Arial" w:cs="Arial"/>
          <w:b/>
          <w:bCs/>
          <w:sz w:val="22"/>
          <w:szCs w:val="22"/>
        </w:rPr>
        <w:t> </w:t>
      </w:r>
      <w:r w:rsidRPr="008D3BE9">
        <w:rPr>
          <w:rFonts w:ascii="Arial" w:hAnsi="Arial" w:cs="Arial"/>
          <w:b/>
          <w:bCs/>
          <w:sz w:val="22"/>
          <w:szCs w:val="22"/>
        </w:rPr>
        <w:t xml:space="preserve">transformację energetyczną, a jednocześnie sprostać rosnącym wymaganiom w zakresie komfortu, bezpieczeństwa i zrównoważonego rozwoju? Jaką rolę odgrywają technologie budowlane w obliczu zmian klimatycznych i kurczących się zasobów? Te fundamentalne pytania są przewodnim motywem ISH 2025, wiodących światowych targów branży HVAC. Odbędą się one we Frankfurcie nad Menem w dniach 17 - 21 marca. </w:t>
      </w:r>
      <w:proofErr w:type="spellStart"/>
      <w:r w:rsidRPr="008D3BE9">
        <w:rPr>
          <w:rFonts w:ascii="Arial" w:hAnsi="Arial" w:cs="Arial"/>
          <w:b/>
          <w:bCs/>
          <w:sz w:val="22"/>
          <w:szCs w:val="22"/>
        </w:rPr>
        <w:t>Viega</w:t>
      </w:r>
      <w:proofErr w:type="spellEnd"/>
      <w:r w:rsidRPr="008D3BE9">
        <w:rPr>
          <w:rFonts w:ascii="Arial" w:hAnsi="Arial" w:cs="Arial"/>
          <w:b/>
          <w:bCs/>
          <w:sz w:val="22"/>
          <w:szCs w:val="22"/>
        </w:rPr>
        <w:t xml:space="preserve"> zaprezentuje innowacyjne rozwiązania dla zrównoważonego budownictwa i będzie gościć na swoim stoisku ekspertów w tej dziedzinie, tworząc przestrzeń do pogłębionej dyskusji. </w:t>
      </w:r>
    </w:p>
    <w:p w14:paraId="093CB9CA" w14:textId="77777777" w:rsidR="00B24379" w:rsidRPr="008D3BE9" w:rsidRDefault="00B24379" w:rsidP="00B24379">
      <w:pPr>
        <w:spacing w:line="300" w:lineRule="auto"/>
        <w:rPr>
          <w:rFonts w:ascii="Arial" w:hAnsi="Arial" w:cs="Arial"/>
          <w:b/>
          <w:bCs/>
          <w:sz w:val="22"/>
          <w:szCs w:val="22"/>
        </w:rPr>
      </w:pPr>
    </w:p>
    <w:p w14:paraId="1CE7DEE4" w14:textId="5EA49FE6" w:rsidR="00B24379" w:rsidRDefault="00B24379" w:rsidP="00B24379">
      <w:pPr>
        <w:spacing w:line="300" w:lineRule="auto"/>
        <w:rPr>
          <w:rFonts w:ascii="Arial" w:hAnsi="Arial" w:cs="Arial"/>
          <w:sz w:val="22"/>
          <w:szCs w:val="22"/>
        </w:rPr>
      </w:pPr>
      <w:r w:rsidRPr="008D3BE9">
        <w:rPr>
          <w:rFonts w:ascii="Arial" w:hAnsi="Arial" w:cs="Arial"/>
          <w:sz w:val="22"/>
          <w:szCs w:val="22"/>
        </w:rPr>
        <w:t xml:space="preserve">„Targi ISH to coś więcej niż tylko wystawa produktów. To platforma dialogu, siła napędowa innowacji i drogowskaz dla branży” - mówi </w:t>
      </w:r>
      <w:proofErr w:type="spellStart"/>
      <w:r w:rsidRPr="008D3BE9">
        <w:rPr>
          <w:rFonts w:ascii="Arial" w:hAnsi="Arial" w:cs="Arial"/>
          <w:sz w:val="22"/>
          <w:szCs w:val="22"/>
        </w:rPr>
        <w:t>Dirk</w:t>
      </w:r>
      <w:proofErr w:type="spellEnd"/>
      <w:r w:rsidRPr="008D3BE9">
        <w:rPr>
          <w:rFonts w:ascii="Arial" w:hAnsi="Arial" w:cs="Arial"/>
          <w:sz w:val="22"/>
          <w:szCs w:val="22"/>
        </w:rPr>
        <w:t xml:space="preserve"> </w:t>
      </w:r>
      <w:proofErr w:type="spellStart"/>
      <w:r w:rsidRPr="008D3BE9">
        <w:rPr>
          <w:rFonts w:ascii="Arial" w:hAnsi="Arial" w:cs="Arial"/>
          <w:sz w:val="22"/>
          <w:szCs w:val="22"/>
        </w:rPr>
        <w:t>Gellisch</w:t>
      </w:r>
      <w:proofErr w:type="spellEnd"/>
      <w:r w:rsidRPr="008D3BE9">
        <w:rPr>
          <w:rFonts w:ascii="Arial" w:hAnsi="Arial" w:cs="Arial"/>
          <w:sz w:val="22"/>
          <w:szCs w:val="22"/>
        </w:rPr>
        <w:t xml:space="preserve">, członek zarządu </w:t>
      </w:r>
      <w:proofErr w:type="spellStart"/>
      <w:r w:rsidRPr="008D3BE9">
        <w:rPr>
          <w:rFonts w:ascii="Arial" w:hAnsi="Arial" w:cs="Arial"/>
          <w:sz w:val="22"/>
          <w:szCs w:val="22"/>
        </w:rPr>
        <w:t>Viega</w:t>
      </w:r>
      <w:proofErr w:type="spellEnd"/>
      <w:r w:rsidRPr="008D3BE9">
        <w:rPr>
          <w:rFonts w:ascii="Arial" w:hAnsi="Arial" w:cs="Arial"/>
          <w:sz w:val="22"/>
          <w:szCs w:val="22"/>
        </w:rPr>
        <w:t xml:space="preserve">. „Z niecierpliwością czekamy na możliwość omówienia </w:t>
      </w:r>
      <w:r w:rsidR="00345154" w:rsidRPr="008D3BE9">
        <w:rPr>
          <w:rFonts w:ascii="Arial" w:hAnsi="Arial" w:cs="Arial"/>
          <w:sz w:val="22"/>
          <w:szCs w:val="22"/>
        </w:rPr>
        <w:t xml:space="preserve">z naszymi partnerami </w:t>
      </w:r>
      <w:r w:rsidRPr="008D3BE9">
        <w:rPr>
          <w:rFonts w:ascii="Arial" w:hAnsi="Arial" w:cs="Arial"/>
          <w:sz w:val="22"/>
          <w:szCs w:val="22"/>
        </w:rPr>
        <w:t>wyzwań stojących przed branżą i wspólne poszukiwanie rozwiązań”.</w:t>
      </w:r>
    </w:p>
    <w:p w14:paraId="75919177" w14:textId="77777777" w:rsidR="00B24379" w:rsidRPr="008D3BE9" w:rsidRDefault="00B24379" w:rsidP="00B24379">
      <w:pPr>
        <w:spacing w:line="300" w:lineRule="auto"/>
        <w:rPr>
          <w:rFonts w:ascii="Arial" w:hAnsi="Arial" w:cs="Arial"/>
          <w:sz w:val="22"/>
          <w:szCs w:val="22"/>
        </w:rPr>
      </w:pPr>
    </w:p>
    <w:p w14:paraId="065E97CA" w14:textId="77777777" w:rsidR="00B24379" w:rsidRPr="008D3BE9" w:rsidRDefault="00B24379" w:rsidP="00B24379">
      <w:pPr>
        <w:spacing w:line="300" w:lineRule="auto"/>
        <w:rPr>
          <w:rFonts w:ascii="Arial" w:hAnsi="Arial" w:cs="Arial"/>
          <w:b/>
          <w:bCs/>
          <w:sz w:val="22"/>
          <w:szCs w:val="22"/>
        </w:rPr>
      </w:pPr>
      <w:r w:rsidRPr="008D3BE9">
        <w:rPr>
          <w:rFonts w:ascii="Arial" w:hAnsi="Arial" w:cs="Arial"/>
          <w:b/>
          <w:bCs/>
          <w:sz w:val="22"/>
          <w:szCs w:val="22"/>
        </w:rPr>
        <w:t>Nacisk na czystą wodę użytkową i efektywność energetyczną</w:t>
      </w:r>
    </w:p>
    <w:p w14:paraId="75F1D461" w14:textId="77777777" w:rsidR="00B24379" w:rsidRDefault="00B24379" w:rsidP="00B24379">
      <w:pPr>
        <w:spacing w:line="300" w:lineRule="auto"/>
        <w:rPr>
          <w:rFonts w:ascii="Arial" w:hAnsi="Arial" w:cs="Arial"/>
          <w:sz w:val="22"/>
          <w:szCs w:val="22"/>
        </w:rPr>
      </w:pPr>
      <w:r w:rsidRPr="008D3BE9">
        <w:rPr>
          <w:rFonts w:ascii="Arial" w:hAnsi="Arial" w:cs="Arial"/>
          <w:sz w:val="22"/>
          <w:szCs w:val="22"/>
        </w:rPr>
        <w:t xml:space="preserve">Ekspozycja na stoisku </w:t>
      </w:r>
      <w:proofErr w:type="spellStart"/>
      <w:r w:rsidRPr="008D3BE9">
        <w:rPr>
          <w:rFonts w:ascii="Arial" w:hAnsi="Arial" w:cs="Arial"/>
          <w:sz w:val="22"/>
          <w:szCs w:val="22"/>
        </w:rPr>
        <w:t>Viega</w:t>
      </w:r>
      <w:proofErr w:type="spellEnd"/>
      <w:r w:rsidRPr="008D3BE9">
        <w:rPr>
          <w:rFonts w:ascii="Arial" w:hAnsi="Arial" w:cs="Arial"/>
          <w:sz w:val="22"/>
          <w:szCs w:val="22"/>
        </w:rPr>
        <w:t xml:space="preserve"> będzie skupiona wokół kluczowych kompetencji firmy: instalacji wody pitnej i ogrzewania, ochrony przeciwpożarowej, budownictwa cyfrowego oraz komfortowych rozwiązań łazienkowych. Kolejnym ważnym tematem są technologie pomagające zmniejszyć zużycie energii w budynkach. Warto pamiętać, że konstrukcja i eksploatacja budynków odpowiada za prawie 40% globalnej emisji CO2. To ogromne obciążenie dla całego środowiska. Dlatego tak istotne jest planowanie, budowa i eksploatacja obiektów w bardziej zrównoważony sposób.</w:t>
      </w:r>
    </w:p>
    <w:p w14:paraId="7B80D985" w14:textId="77777777" w:rsidR="00B24379" w:rsidRPr="008D3BE9" w:rsidRDefault="00B24379" w:rsidP="00B24379">
      <w:pPr>
        <w:spacing w:line="300" w:lineRule="auto"/>
        <w:rPr>
          <w:rFonts w:ascii="Arial" w:hAnsi="Arial" w:cs="Arial"/>
          <w:sz w:val="22"/>
          <w:szCs w:val="22"/>
        </w:rPr>
      </w:pPr>
    </w:p>
    <w:p w14:paraId="596D8FB0" w14:textId="766F0D09" w:rsidR="00B24379" w:rsidRDefault="00B24379" w:rsidP="00B24379">
      <w:pPr>
        <w:spacing w:line="300" w:lineRule="auto"/>
        <w:rPr>
          <w:rFonts w:ascii="Arial" w:hAnsi="Arial" w:cs="Arial"/>
          <w:sz w:val="22"/>
          <w:szCs w:val="22"/>
        </w:rPr>
      </w:pPr>
      <w:r w:rsidRPr="008D3BE9">
        <w:rPr>
          <w:rFonts w:ascii="Arial" w:hAnsi="Arial" w:cs="Arial"/>
          <w:sz w:val="22"/>
          <w:szCs w:val="22"/>
        </w:rPr>
        <w:t xml:space="preserve">Równie ważną rolę odgrywa jakość wody użytkowej, ponieważ utrzymanie wysokiego poziomu higieny w instalacjach jest bardzo energochłonne, Dotyczy to zwłaszcza podgrzewania wody użytkowej. Na targach ISH firma </w:t>
      </w:r>
      <w:proofErr w:type="spellStart"/>
      <w:r w:rsidRPr="008D3BE9">
        <w:rPr>
          <w:rFonts w:ascii="Arial" w:hAnsi="Arial" w:cs="Arial"/>
          <w:sz w:val="22"/>
          <w:szCs w:val="22"/>
        </w:rPr>
        <w:t>Viega</w:t>
      </w:r>
      <w:proofErr w:type="spellEnd"/>
      <w:r w:rsidRPr="008D3BE9">
        <w:rPr>
          <w:rFonts w:ascii="Arial" w:hAnsi="Arial" w:cs="Arial"/>
          <w:sz w:val="22"/>
          <w:szCs w:val="22"/>
        </w:rPr>
        <w:t xml:space="preserve"> zaprezentuje rozwiązania, które łączą higienę i efektywność </w:t>
      </w:r>
      <w:r w:rsidRPr="008D3BE9">
        <w:rPr>
          <w:rFonts w:ascii="Arial" w:hAnsi="Arial" w:cs="Arial"/>
          <w:sz w:val="22"/>
          <w:szCs w:val="22"/>
        </w:rPr>
        <w:lastRenderedPageBreak/>
        <w:t>energetyczną. Polegają one między innymi na projektowaniu instalacji w</w:t>
      </w:r>
      <w:r w:rsidR="00C7310E">
        <w:rPr>
          <w:rFonts w:ascii="Arial" w:hAnsi="Arial" w:cs="Arial"/>
          <w:sz w:val="22"/>
          <w:szCs w:val="22"/>
        </w:rPr>
        <w:t> </w:t>
      </w:r>
      <w:r w:rsidRPr="008D3BE9">
        <w:rPr>
          <w:rFonts w:ascii="Arial" w:hAnsi="Arial" w:cs="Arial"/>
          <w:sz w:val="22"/>
          <w:szCs w:val="22"/>
        </w:rPr>
        <w:t>oparciu o rzeczywiste potrzeby, co pozwala zmniejszyć objętość wody w</w:t>
      </w:r>
      <w:r w:rsidR="00C7310E">
        <w:rPr>
          <w:rFonts w:ascii="Arial" w:hAnsi="Arial" w:cs="Arial"/>
          <w:sz w:val="22"/>
          <w:szCs w:val="22"/>
        </w:rPr>
        <w:t> </w:t>
      </w:r>
      <w:r w:rsidRPr="008D3BE9">
        <w:rPr>
          <w:rFonts w:ascii="Arial" w:hAnsi="Arial" w:cs="Arial"/>
          <w:sz w:val="22"/>
          <w:szCs w:val="22"/>
        </w:rPr>
        <w:t xml:space="preserve">systemie, a tym samym zredukować ilość energii potrzebnej do jej podgrzania. Inny przykład to przemyślana struktura sieci ciepłej wody użytkowej (bez zbędnych rur cyrkulacyjnych) która dochodzi aż do ostatniego kranu, co minimalizuje straty ciepła. Albo elektroniczny zawór regulacyjny z </w:t>
      </w:r>
      <w:r w:rsidR="00C7310E">
        <w:rPr>
          <w:rFonts w:ascii="Arial" w:hAnsi="Arial" w:cs="Arial"/>
          <w:sz w:val="22"/>
          <w:szCs w:val="22"/>
        </w:rPr>
        <w:t> </w:t>
      </w:r>
      <w:r w:rsidRPr="008D3BE9">
        <w:rPr>
          <w:rFonts w:ascii="Arial" w:hAnsi="Arial" w:cs="Arial"/>
          <w:sz w:val="22"/>
          <w:szCs w:val="22"/>
        </w:rPr>
        <w:t xml:space="preserve">serii </w:t>
      </w:r>
      <w:proofErr w:type="spellStart"/>
      <w:r w:rsidRPr="008D3BE9">
        <w:rPr>
          <w:rFonts w:ascii="Arial" w:hAnsi="Arial" w:cs="Arial"/>
          <w:sz w:val="22"/>
          <w:szCs w:val="22"/>
        </w:rPr>
        <w:t>AquaVip</w:t>
      </w:r>
      <w:proofErr w:type="spellEnd"/>
      <w:r w:rsidRPr="008D3BE9">
        <w:rPr>
          <w:rFonts w:ascii="Arial" w:hAnsi="Arial" w:cs="Arial"/>
          <w:sz w:val="22"/>
          <w:szCs w:val="22"/>
        </w:rPr>
        <w:t xml:space="preserve"> (</w:t>
      </w:r>
      <w:proofErr w:type="spellStart"/>
      <w:r w:rsidRPr="008D3BE9">
        <w:rPr>
          <w:rFonts w:ascii="Arial" w:hAnsi="Arial" w:cs="Arial"/>
          <w:sz w:val="22"/>
          <w:szCs w:val="22"/>
        </w:rPr>
        <w:t>AquaVip</w:t>
      </w:r>
      <w:proofErr w:type="spellEnd"/>
      <w:r w:rsidRPr="008D3BE9">
        <w:rPr>
          <w:rFonts w:ascii="Arial" w:hAnsi="Arial" w:cs="Arial"/>
          <w:sz w:val="22"/>
          <w:szCs w:val="22"/>
        </w:rPr>
        <w:t xml:space="preserve"> </w:t>
      </w:r>
      <w:proofErr w:type="spellStart"/>
      <w:r w:rsidRPr="008D3BE9">
        <w:rPr>
          <w:rFonts w:ascii="Arial" w:hAnsi="Arial" w:cs="Arial"/>
          <w:sz w:val="22"/>
          <w:szCs w:val="22"/>
        </w:rPr>
        <w:t>Zirk</w:t>
      </w:r>
      <w:proofErr w:type="spellEnd"/>
      <w:r w:rsidRPr="008D3BE9">
        <w:rPr>
          <w:rFonts w:ascii="Arial" w:hAnsi="Arial" w:cs="Arial"/>
          <w:sz w:val="22"/>
          <w:szCs w:val="22"/>
        </w:rPr>
        <w:t>-e), który zapewnia stabilną temperaturę w</w:t>
      </w:r>
      <w:r w:rsidR="00C7310E">
        <w:rPr>
          <w:rFonts w:ascii="Arial" w:hAnsi="Arial" w:cs="Arial"/>
          <w:sz w:val="22"/>
          <w:szCs w:val="22"/>
        </w:rPr>
        <w:t> </w:t>
      </w:r>
      <w:r w:rsidRPr="008D3BE9">
        <w:rPr>
          <w:rFonts w:ascii="Arial" w:hAnsi="Arial" w:cs="Arial"/>
          <w:sz w:val="22"/>
          <w:szCs w:val="22"/>
        </w:rPr>
        <w:t>układzie cyrkulacji dzięki automatycznemu równoważeniu hydraulicznemu i</w:t>
      </w:r>
      <w:r w:rsidR="00C7310E">
        <w:rPr>
          <w:rFonts w:ascii="Arial" w:hAnsi="Arial" w:cs="Arial"/>
          <w:sz w:val="22"/>
          <w:szCs w:val="22"/>
        </w:rPr>
        <w:t> </w:t>
      </w:r>
      <w:r w:rsidRPr="008D3BE9">
        <w:rPr>
          <w:rFonts w:ascii="Arial" w:hAnsi="Arial" w:cs="Arial"/>
          <w:sz w:val="22"/>
          <w:szCs w:val="22"/>
        </w:rPr>
        <w:t xml:space="preserve">zmniejsza koszty eksploatacji.  </w:t>
      </w:r>
    </w:p>
    <w:p w14:paraId="5A518579" w14:textId="77777777" w:rsidR="00B24379" w:rsidRPr="008D3BE9" w:rsidRDefault="00B24379" w:rsidP="00B24379">
      <w:pPr>
        <w:spacing w:line="300" w:lineRule="auto"/>
        <w:rPr>
          <w:rFonts w:ascii="Arial" w:hAnsi="Arial" w:cs="Arial"/>
          <w:sz w:val="22"/>
          <w:szCs w:val="22"/>
        </w:rPr>
      </w:pPr>
    </w:p>
    <w:p w14:paraId="5B2E35EB" w14:textId="5B93D421" w:rsidR="00B24379" w:rsidRDefault="00B24379" w:rsidP="00B24379">
      <w:pPr>
        <w:spacing w:line="300" w:lineRule="auto"/>
        <w:rPr>
          <w:rFonts w:ascii="Arial" w:hAnsi="Arial" w:cs="Arial"/>
          <w:sz w:val="22"/>
          <w:szCs w:val="22"/>
        </w:rPr>
      </w:pPr>
      <w:proofErr w:type="spellStart"/>
      <w:r w:rsidRPr="008D3BE9">
        <w:rPr>
          <w:rFonts w:ascii="Arial" w:hAnsi="Arial" w:cs="Arial"/>
          <w:sz w:val="22"/>
          <w:szCs w:val="22"/>
        </w:rPr>
        <w:t>Viega</w:t>
      </w:r>
      <w:proofErr w:type="spellEnd"/>
      <w:r w:rsidRPr="008D3BE9">
        <w:rPr>
          <w:rFonts w:ascii="Arial" w:hAnsi="Arial" w:cs="Arial"/>
          <w:sz w:val="22"/>
          <w:szCs w:val="22"/>
        </w:rPr>
        <w:t xml:space="preserve"> czuje się również odpowiedzialna za zapewnienie wszystkim ludziom dostępu do czystej wody użytkowej i instalacji sanitarnych, zgodnie z 6. Celem Zrównoważonego Rozwoju ONZ. Dlatego firma jest partnerem konferencji „Value of </w:t>
      </w:r>
      <w:proofErr w:type="spellStart"/>
      <w:r w:rsidRPr="008D3BE9">
        <w:rPr>
          <w:rFonts w:ascii="Arial" w:hAnsi="Arial" w:cs="Arial"/>
          <w:sz w:val="22"/>
          <w:szCs w:val="22"/>
        </w:rPr>
        <w:t>Water</w:t>
      </w:r>
      <w:proofErr w:type="spellEnd"/>
      <w:r w:rsidRPr="008D3BE9">
        <w:rPr>
          <w:rFonts w:ascii="Arial" w:hAnsi="Arial" w:cs="Arial"/>
          <w:sz w:val="22"/>
          <w:szCs w:val="22"/>
        </w:rPr>
        <w:t>”, organizowanej podczas dwóch pierwszych dni targów (17 i</w:t>
      </w:r>
      <w:r w:rsidR="00C7310E">
        <w:rPr>
          <w:rFonts w:ascii="Arial" w:hAnsi="Arial" w:cs="Arial"/>
          <w:sz w:val="22"/>
          <w:szCs w:val="22"/>
        </w:rPr>
        <w:t> </w:t>
      </w:r>
      <w:r w:rsidRPr="008D3BE9">
        <w:rPr>
          <w:rFonts w:ascii="Arial" w:hAnsi="Arial" w:cs="Arial"/>
          <w:sz w:val="22"/>
          <w:szCs w:val="22"/>
        </w:rPr>
        <w:t>18 marca) w Centrum Kongresowym. Międzynarodowi eksperci przedstawią tam rozwiązania, mające na celu przezwyciężenie globalnego kryzysu wodnego oraz omówią potencjalny wkład branży budowlanej w</w:t>
      </w:r>
      <w:r w:rsidR="00C7310E">
        <w:rPr>
          <w:rFonts w:ascii="Arial" w:hAnsi="Arial" w:cs="Arial"/>
          <w:sz w:val="22"/>
          <w:szCs w:val="22"/>
        </w:rPr>
        <w:t> </w:t>
      </w:r>
      <w:r w:rsidRPr="008D3BE9">
        <w:rPr>
          <w:rFonts w:ascii="Arial" w:hAnsi="Arial" w:cs="Arial"/>
          <w:sz w:val="22"/>
          <w:szCs w:val="22"/>
        </w:rPr>
        <w:t xml:space="preserve">energooszczędne i zrównoważone zarządzanie tym zasobem w przyszłości. Dr Christian </w:t>
      </w:r>
      <w:proofErr w:type="spellStart"/>
      <w:r w:rsidRPr="008D3BE9">
        <w:rPr>
          <w:rFonts w:ascii="Arial" w:hAnsi="Arial" w:cs="Arial"/>
          <w:sz w:val="22"/>
          <w:szCs w:val="22"/>
        </w:rPr>
        <w:t>Schauer</w:t>
      </w:r>
      <w:proofErr w:type="spellEnd"/>
      <w:r w:rsidRPr="008D3BE9">
        <w:rPr>
          <w:rFonts w:ascii="Arial" w:hAnsi="Arial" w:cs="Arial"/>
          <w:sz w:val="22"/>
          <w:szCs w:val="22"/>
        </w:rPr>
        <w:t xml:space="preserve">, dyrektor zespołu ds. kompetencji w obszarze wody użytkowej, będzie przemawiał w imieniu firmy </w:t>
      </w:r>
      <w:proofErr w:type="spellStart"/>
      <w:r w:rsidRPr="008D3BE9">
        <w:rPr>
          <w:rFonts w:ascii="Arial" w:hAnsi="Arial" w:cs="Arial"/>
          <w:sz w:val="22"/>
          <w:szCs w:val="22"/>
        </w:rPr>
        <w:t>Viega</w:t>
      </w:r>
      <w:proofErr w:type="spellEnd"/>
      <w:r w:rsidRPr="008D3BE9">
        <w:rPr>
          <w:rFonts w:ascii="Arial" w:hAnsi="Arial" w:cs="Arial"/>
          <w:sz w:val="22"/>
          <w:szCs w:val="22"/>
        </w:rPr>
        <w:t xml:space="preserve"> na temat instalacji przystosowanych do zmian klimatu. </w:t>
      </w:r>
    </w:p>
    <w:p w14:paraId="6619FAAA" w14:textId="77777777" w:rsidR="00B24379" w:rsidRPr="008D3BE9" w:rsidRDefault="00B24379" w:rsidP="00B24379">
      <w:pPr>
        <w:spacing w:line="300" w:lineRule="auto"/>
        <w:rPr>
          <w:rFonts w:ascii="Arial" w:hAnsi="Arial" w:cs="Arial"/>
          <w:sz w:val="22"/>
          <w:szCs w:val="22"/>
        </w:rPr>
      </w:pPr>
    </w:p>
    <w:p w14:paraId="16D75031" w14:textId="77777777" w:rsidR="00B24379" w:rsidRPr="008D3BE9" w:rsidRDefault="00B24379" w:rsidP="00B24379">
      <w:pPr>
        <w:spacing w:line="300" w:lineRule="auto"/>
        <w:rPr>
          <w:rFonts w:ascii="Arial" w:hAnsi="Arial" w:cs="Arial"/>
          <w:b/>
          <w:bCs/>
          <w:sz w:val="22"/>
          <w:szCs w:val="22"/>
        </w:rPr>
      </w:pPr>
      <w:r w:rsidRPr="008D3BE9">
        <w:rPr>
          <w:rFonts w:ascii="Arial" w:hAnsi="Arial" w:cs="Arial"/>
          <w:b/>
          <w:bCs/>
          <w:sz w:val="22"/>
          <w:szCs w:val="22"/>
        </w:rPr>
        <w:t>Holistyczne rozwiązania systemowe dla transformacji energetycznej</w:t>
      </w:r>
    </w:p>
    <w:p w14:paraId="5D2C16C8" w14:textId="146754D5" w:rsidR="00B24379" w:rsidRDefault="00B24379" w:rsidP="00B24379">
      <w:pPr>
        <w:spacing w:line="300" w:lineRule="auto"/>
        <w:rPr>
          <w:rFonts w:ascii="Arial" w:hAnsi="Arial" w:cs="Arial"/>
          <w:sz w:val="22"/>
          <w:szCs w:val="22"/>
        </w:rPr>
      </w:pPr>
      <w:r w:rsidRPr="008D3BE9">
        <w:rPr>
          <w:rFonts w:ascii="Arial" w:hAnsi="Arial" w:cs="Arial"/>
          <w:sz w:val="22"/>
          <w:szCs w:val="22"/>
        </w:rPr>
        <w:t xml:space="preserve">Kolejną dźwignią zwiększającą efektywność energetyczną w budownictwie, stanowiącą ważny motyw ekspozycji targowej </w:t>
      </w:r>
      <w:proofErr w:type="spellStart"/>
      <w:r w:rsidRPr="008D3BE9">
        <w:rPr>
          <w:rFonts w:ascii="Arial" w:hAnsi="Arial" w:cs="Arial"/>
          <w:sz w:val="22"/>
          <w:szCs w:val="22"/>
        </w:rPr>
        <w:t>Viega</w:t>
      </w:r>
      <w:proofErr w:type="spellEnd"/>
      <w:r w:rsidRPr="008D3BE9">
        <w:rPr>
          <w:rFonts w:ascii="Arial" w:hAnsi="Arial" w:cs="Arial"/>
          <w:sz w:val="22"/>
          <w:szCs w:val="22"/>
        </w:rPr>
        <w:t xml:space="preserve"> są systemy ogrzewania. Firma zaprezentuje swoje odpowiedzi na wyzwania związane z</w:t>
      </w:r>
      <w:r w:rsidR="00C7310E">
        <w:rPr>
          <w:rFonts w:ascii="Arial" w:hAnsi="Arial" w:cs="Arial"/>
          <w:sz w:val="22"/>
          <w:szCs w:val="22"/>
        </w:rPr>
        <w:t> </w:t>
      </w:r>
      <w:r w:rsidRPr="008D3BE9">
        <w:rPr>
          <w:rFonts w:ascii="Arial" w:hAnsi="Arial" w:cs="Arial"/>
          <w:sz w:val="22"/>
          <w:szCs w:val="22"/>
        </w:rPr>
        <w:t>transformacją energetyczną: przyszłościowe rozwiązania, łączące cały proces od wytwarzania ciepła ze źródeł odnawialnych do wykorzystania go w</w:t>
      </w:r>
      <w:r w:rsidR="00C7310E">
        <w:rPr>
          <w:rFonts w:ascii="Arial" w:hAnsi="Arial" w:cs="Arial"/>
          <w:sz w:val="22"/>
          <w:szCs w:val="22"/>
        </w:rPr>
        <w:t> </w:t>
      </w:r>
      <w:r w:rsidRPr="008D3BE9">
        <w:rPr>
          <w:rFonts w:ascii="Arial" w:hAnsi="Arial" w:cs="Arial"/>
          <w:sz w:val="22"/>
          <w:szCs w:val="22"/>
        </w:rPr>
        <w:t>przyszłości - od pomp ciepła, systemów solarnych, ekologicznych sieci grzewczych lub gazowych, dystrybucji i magazynowania po wymianę ciepła, chłodzenie lub przygotowanie CWU. Technologie, które przyczyniają się do zrównoważonego zaopatrzenia w energię.</w:t>
      </w:r>
    </w:p>
    <w:p w14:paraId="074205C8" w14:textId="77777777" w:rsidR="00B24379" w:rsidRPr="008D3BE9" w:rsidRDefault="00B24379" w:rsidP="00B24379">
      <w:pPr>
        <w:spacing w:line="300" w:lineRule="auto"/>
        <w:rPr>
          <w:rFonts w:ascii="Arial" w:hAnsi="Arial" w:cs="Arial"/>
          <w:sz w:val="22"/>
          <w:szCs w:val="22"/>
        </w:rPr>
      </w:pPr>
    </w:p>
    <w:p w14:paraId="7F72CC39" w14:textId="77777777" w:rsidR="00B24379" w:rsidRPr="008D3BE9" w:rsidRDefault="00B24379" w:rsidP="00B24379">
      <w:pPr>
        <w:spacing w:line="300" w:lineRule="auto"/>
        <w:rPr>
          <w:rFonts w:ascii="Arial" w:hAnsi="Arial" w:cs="Arial"/>
          <w:b/>
          <w:bCs/>
          <w:sz w:val="22"/>
          <w:szCs w:val="22"/>
        </w:rPr>
      </w:pPr>
      <w:r w:rsidRPr="008D3BE9">
        <w:rPr>
          <w:rFonts w:ascii="Arial" w:hAnsi="Arial" w:cs="Arial"/>
          <w:b/>
          <w:bCs/>
          <w:sz w:val="22"/>
          <w:szCs w:val="22"/>
        </w:rPr>
        <w:t>Bezpieczeństwo i komfort</w:t>
      </w:r>
    </w:p>
    <w:p w14:paraId="7211912D" w14:textId="0EEBCBC8" w:rsidR="00B24379" w:rsidRDefault="00B24379" w:rsidP="00B24379">
      <w:pPr>
        <w:spacing w:line="300" w:lineRule="auto"/>
        <w:rPr>
          <w:rFonts w:ascii="Arial" w:hAnsi="Arial" w:cs="Arial"/>
          <w:sz w:val="22"/>
          <w:szCs w:val="22"/>
        </w:rPr>
      </w:pPr>
      <w:proofErr w:type="spellStart"/>
      <w:r w:rsidRPr="008D3BE9">
        <w:rPr>
          <w:rFonts w:ascii="Arial" w:hAnsi="Arial" w:cs="Arial"/>
          <w:sz w:val="22"/>
          <w:szCs w:val="22"/>
        </w:rPr>
        <w:t>Viega</w:t>
      </w:r>
      <w:proofErr w:type="spellEnd"/>
      <w:r w:rsidRPr="008D3BE9">
        <w:rPr>
          <w:rFonts w:ascii="Arial" w:hAnsi="Arial" w:cs="Arial"/>
          <w:sz w:val="22"/>
          <w:szCs w:val="22"/>
        </w:rPr>
        <w:t xml:space="preserve"> skupia się również na indywidualnych potrzebach użytkowników budynków w zakresie bezpieczeństwa i komfortu. Dotyczy to na przykład ochrony przeciwpożarowej. Firma zaprezentuje sprawdzone systemy połączeń zaprasowywanych, które umożliwiają bezpieczną, prostą i szybką </w:t>
      </w:r>
      <w:r w:rsidRPr="008D3BE9">
        <w:rPr>
          <w:rFonts w:ascii="Arial" w:hAnsi="Arial" w:cs="Arial"/>
          <w:sz w:val="22"/>
          <w:szCs w:val="22"/>
        </w:rPr>
        <w:lastRenderedPageBreak/>
        <w:t xml:space="preserve">instalację z zerowym </w:t>
      </w:r>
      <w:r w:rsidR="00171B38">
        <w:rPr>
          <w:rFonts w:ascii="Arial" w:hAnsi="Arial" w:cs="Arial"/>
          <w:sz w:val="22"/>
          <w:szCs w:val="22"/>
        </w:rPr>
        <w:t>odstępem</w:t>
      </w:r>
      <w:r w:rsidRPr="008D3BE9">
        <w:rPr>
          <w:rFonts w:ascii="Arial" w:hAnsi="Arial" w:cs="Arial"/>
          <w:sz w:val="22"/>
          <w:szCs w:val="22"/>
        </w:rPr>
        <w:t xml:space="preserve">, </w:t>
      </w:r>
      <w:r w:rsidR="00171B38">
        <w:rPr>
          <w:rFonts w:ascii="Arial" w:hAnsi="Arial" w:cs="Arial"/>
          <w:sz w:val="22"/>
          <w:szCs w:val="22"/>
        </w:rPr>
        <w:t>ja</w:t>
      </w:r>
      <w:r w:rsidR="00C81BE8">
        <w:rPr>
          <w:rFonts w:ascii="Arial" w:hAnsi="Arial" w:cs="Arial"/>
          <w:sz w:val="22"/>
          <w:szCs w:val="22"/>
        </w:rPr>
        <w:t>k</w:t>
      </w:r>
      <w:r w:rsidR="00171B38">
        <w:rPr>
          <w:rFonts w:ascii="Arial" w:hAnsi="Arial" w:cs="Arial"/>
          <w:sz w:val="22"/>
          <w:szCs w:val="22"/>
        </w:rPr>
        <w:t xml:space="preserve"> również wysok</w:t>
      </w:r>
      <w:r w:rsidR="00C81BE8">
        <w:rPr>
          <w:rFonts w:ascii="Arial" w:hAnsi="Arial" w:cs="Arial"/>
          <w:sz w:val="22"/>
          <w:szCs w:val="22"/>
        </w:rPr>
        <w:t>ą</w:t>
      </w:r>
      <w:r w:rsidR="00171B38">
        <w:rPr>
          <w:rFonts w:ascii="Arial" w:hAnsi="Arial" w:cs="Arial"/>
          <w:sz w:val="22"/>
          <w:szCs w:val="22"/>
        </w:rPr>
        <w:t xml:space="preserve"> elastyczność w doborze produktów ochrony przeciwpożarowej. </w:t>
      </w:r>
    </w:p>
    <w:p w14:paraId="61988B18" w14:textId="77777777" w:rsidR="00B24379" w:rsidRPr="008D3BE9" w:rsidRDefault="00B24379" w:rsidP="00B24379">
      <w:pPr>
        <w:spacing w:line="300" w:lineRule="auto"/>
        <w:rPr>
          <w:rFonts w:ascii="Arial" w:hAnsi="Arial" w:cs="Arial"/>
          <w:sz w:val="22"/>
          <w:szCs w:val="22"/>
        </w:rPr>
      </w:pPr>
    </w:p>
    <w:p w14:paraId="26FB6FE6" w14:textId="10D3C0C0" w:rsidR="00B24379" w:rsidRDefault="00B24379" w:rsidP="00B24379">
      <w:pPr>
        <w:spacing w:line="300" w:lineRule="auto"/>
        <w:rPr>
          <w:rFonts w:ascii="Arial" w:hAnsi="Arial" w:cs="Arial"/>
          <w:sz w:val="22"/>
          <w:szCs w:val="22"/>
        </w:rPr>
      </w:pPr>
      <w:r w:rsidRPr="008D3BE9">
        <w:rPr>
          <w:rFonts w:ascii="Arial" w:hAnsi="Arial" w:cs="Arial"/>
          <w:sz w:val="22"/>
          <w:szCs w:val="22"/>
        </w:rPr>
        <w:t xml:space="preserve">W kategorii rozwiązań łazienkowych </w:t>
      </w:r>
      <w:proofErr w:type="spellStart"/>
      <w:r w:rsidRPr="008D3BE9">
        <w:rPr>
          <w:rFonts w:ascii="Arial" w:hAnsi="Arial" w:cs="Arial"/>
          <w:sz w:val="22"/>
          <w:szCs w:val="22"/>
        </w:rPr>
        <w:t>Viega</w:t>
      </w:r>
      <w:proofErr w:type="spellEnd"/>
      <w:r w:rsidRPr="008D3BE9">
        <w:rPr>
          <w:rFonts w:ascii="Arial" w:hAnsi="Arial" w:cs="Arial"/>
          <w:sz w:val="22"/>
          <w:szCs w:val="22"/>
        </w:rPr>
        <w:t xml:space="preserve"> stawia na maksymalny komfort i</w:t>
      </w:r>
      <w:r w:rsidR="00C7310E">
        <w:rPr>
          <w:rFonts w:ascii="Arial" w:hAnsi="Arial" w:cs="Arial"/>
          <w:sz w:val="22"/>
          <w:szCs w:val="22"/>
        </w:rPr>
        <w:t> </w:t>
      </w:r>
      <w:r w:rsidRPr="008D3BE9">
        <w:rPr>
          <w:rFonts w:ascii="Arial" w:hAnsi="Arial" w:cs="Arial"/>
          <w:sz w:val="22"/>
          <w:szCs w:val="22"/>
        </w:rPr>
        <w:t xml:space="preserve">unikalny design. Na targach zobaczymy między innymi rozszerzoną gamę przycisków uruchamiających z serii </w:t>
      </w:r>
      <w:proofErr w:type="spellStart"/>
      <w:r w:rsidRPr="008D3BE9">
        <w:rPr>
          <w:rFonts w:ascii="Arial" w:hAnsi="Arial" w:cs="Arial"/>
          <w:sz w:val="22"/>
          <w:szCs w:val="22"/>
        </w:rPr>
        <w:t>Visign</w:t>
      </w:r>
      <w:proofErr w:type="spellEnd"/>
      <w:r w:rsidRPr="008D3BE9">
        <w:rPr>
          <w:rFonts w:ascii="Arial" w:hAnsi="Arial" w:cs="Arial"/>
          <w:sz w:val="22"/>
          <w:szCs w:val="22"/>
        </w:rPr>
        <w:t xml:space="preserve">, stanowiących efektowne akcenty wzornicze. Elementy podtynkowe z </w:t>
      </w:r>
      <w:r w:rsidR="00731151">
        <w:rPr>
          <w:rFonts w:ascii="Arial" w:hAnsi="Arial" w:cs="Arial"/>
          <w:sz w:val="22"/>
          <w:szCs w:val="22"/>
        </w:rPr>
        <w:t>szerokiego</w:t>
      </w:r>
      <w:r w:rsidRPr="008D3BE9">
        <w:rPr>
          <w:rFonts w:ascii="Arial" w:hAnsi="Arial" w:cs="Arial"/>
          <w:sz w:val="22"/>
          <w:szCs w:val="22"/>
        </w:rPr>
        <w:t xml:space="preserve"> programu </w:t>
      </w:r>
      <w:proofErr w:type="spellStart"/>
      <w:r w:rsidRPr="008D3BE9">
        <w:rPr>
          <w:rFonts w:ascii="Arial" w:hAnsi="Arial" w:cs="Arial"/>
          <w:sz w:val="22"/>
          <w:szCs w:val="22"/>
        </w:rPr>
        <w:t>Prevista</w:t>
      </w:r>
      <w:proofErr w:type="spellEnd"/>
      <w:r w:rsidRPr="008D3BE9">
        <w:rPr>
          <w:rFonts w:ascii="Arial" w:hAnsi="Arial" w:cs="Arial"/>
          <w:sz w:val="22"/>
          <w:szCs w:val="22"/>
        </w:rPr>
        <w:t xml:space="preserve"> umożliwiają natomiast indywidualne projektowanie wnętrza łazienki - zarówno w</w:t>
      </w:r>
      <w:r w:rsidR="00C81BE8">
        <w:rPr>
          <w:rFonts w:ascii="Arial" w:hAnsi="Arial" w:cs="Arial"/>
          <w:sz w:val="22"/>
          <w:szCs w:val="22"/>
        </w:rPr>
        <w:t> </w:t>
      </w:r>
      <w:r w:rsidRPr="008D3BE9">
        <w:rPr>
          <w:rFonts w:ascii="Arial" w:hAnsi="Arial" w:cs="Arial"/>
          <w:sz w:val="22"/>
          <w:szCs w:val="22"/>
        </w:rPr>
        <w:t xml:space="preserve">przypadku nowego budownictwa, jak i renowacji. Oferta obejmuje również rozwiązania dedykowane do łazienek bez barier. </w:t>
      </w:r>
    </w:p>
    <w:p w14:paraId="7C47E002" w14:textId="77777777" w:rsidR="00B24379" w:rsidRPr="008D3BE9" w:rsidRDefault="00B24379" w:rsidP="00B24379">
      <w:pPr>
        <w:spacing w:line="300" w:lineRule="auto"/>
        <w:rPr>
          <w:rFonts w:ascii="Arial" w:hAnsi="Arial" w:cs="Arial"/>
          <w:sz w:val="22"/>
          <w:szCs w:val="22"/>
        </w:rPr>
      </w:pPr>
    </w:p>
    <w:p w14:paraId="17008A79" w14:textId="77777777" w:rsidR="00B24379" w:rsidRPr="008D3BE9" w:rsidRDefault="00B24379" w:rsidP="00B24379">
      <w:pPr>
        <w:spacing w:line="300" w:lineRule="auto"/>
        <w:rPr>
          <w:rFonts w:ascii="Arial" w:hAnsi="Arial" w:cs="Arial"/>
          <w:b/>
          <w:bCs/>
          <w:sz w:val="22"/>
          <w:szCs w:val="22"/>
        </w:rPr>
      </w:pPr>
      <w:r w:rsidRPr="008D3BE9">
        <w:rPr>
          <w:rFonts w:ascii="Arial" w:hAnsi="Arial" w:cs="Arial"/>
          <w:b/>
          <w:bCs/>
          <w:sz w:val="22"/>
          <w:szCs w:val="22"/>
        </w:rPr>
        <w:t>Budownictwo cyfrowe z wykorzystaniem BIM</w:t>
      </w:r>
    </w:p>
    <w:p w14:paraId="0ACCF51D" w14:textId="6E76B043" w:rsidR="00B24379" w:rsidRDefault="00B24379" w:rsidP="00B24379">
      <w:pPr>
        <w:spacing w:line="300" w:lineRule="auto"/>
        <w:rPr>
          <w:rFonts w:ascii="Arial" w:hAnsi="Arial" w:cs="Arial"/>
          <w:sz w:val="22"/>
          <w:szCs w:val="22"/>
        </w:rPr>
      </w:pPr>
      <w:r w:rsidRPr="008D3BE9">
        <w:rPr>
          <w:rFonts w:ascii="Arial" w:hAnsi="Arial" w:cs="Arial"/>
          <w:sz w:val="22"/>
          <w:szCs w:val="22"/>
        </w:rPr>
        <w:t>Żeby zapewnić płynną współpracę między wszystkimi stronami zaangażowanymi w projekt, należy wziąć pod uwagę cały cykl życia budynku. Wszystkie procesy mogą być wtedy wydajniejsze, dzięki czemu powstają bardziej energooszczędne, zrównoważone i bezpieczne obiekty. Kluczem jest tutaj cyfrowe budownictwo z wykorzystaniem technologii BIM (</w:t>
      </w:r>
      <w:proofErr w:type="spellStart"/>
      <w:r w:rsidRPr="008D3BE9">
        <w:rPr>
          <w:rFonts w:ascii="Arial" w:hAnsi="Arial" w:cs="Arial"/>
          <w:sz w:val="22"/>
          <w:szCs w:val="22"/>
        </w:rPr>
        <w:t>Building</w:t>
      </w:r>
      <w:proofErr w:type="spellEnd"/>
      <w:r w:rsidRPr="008D3BE9">
        <w:rPr>
          <w:rFonts w:ascii="Arial" w:hAnsi="Arial" w:cs="Arial"/>
          <w:sz w:val="22"/>
          <w:szCs w:val="22"/>
        </w:rPr>
        <w:t xml:space="preserve"> Information </w:t>
      </w:r>
      <w:proofErr w:type="spellStart"/>
      <w:r w:rsidRPr="008D3BE9">
        <w:rPr>
          <w:rFonts w:ascii="Arial" w:hAnsi="Arial" w:cs="Arial"/>
          <w:sz w:val="22"/>
          <w:szCs w:val="22"/>
        </w:rPr>
        <w:t>Modelling</w:t>
      </w:r>
      <w:proofErr w:type="spellEnd"/>
      <w:r w:rsidRPr="008D3BE9">
        <w:rPr>
          <w:rFonts w:ascii="Arial" w:hAnsi="Arial" w:cs="Arial"/>
          <w:sz w:val="22"/>
          <w:szCs w:val="22"/>
        </w:rPr>
        <w:t xml:space="preserve">) pozwalającej na holistyczne i integralne planowanie we wszystkich obszarach. Doskonałym przykładem jest centrum szkoleniowe </w:t>
      </w:r>
      <w:proofErr w:type="spellStart"/>
      <w:r w:rsidRPr="008D3BE9">
        <w:rPr>
          <w:rFonts w:ascii="Arial" w:hAnsi="Arial" w:cs="Arial"/>
          <w:sz w:val="22"/>
          <w:szCs w:val="22"/>
        </w:rPr>
        <w:t>Viega</w:t>
      </w:r>
      <w:proofErr w:type="spellEnd"/>
      <w:r w:rsidRPr="008D3BE9">
        <w:rPr>
          <w:rFonts w:ascii="Arial" w:hAnsi="Arial" w:cs="Arial"/>
          <w:sz w:val="22"/>
          <w:szCs w:val="22"/>
        </w:rPr>
        <w:t xml:space="preserve"> World uznawane za projekt referencyjny dla budownictwa przyszłości. Zostało ono konsekwentnie zrealizowane przy użyciu BIM. </w:t>
      </w:r>
      <w:proofErr w:type="spellStart"/>
      <w:r w:rsidRPr="008D3BE9">
        <w:rPr>
          <w:rFonts w:ascii="Arial" w:hAnsi="Arial" w:cs="Arial"/>
          <w:sz w:val="22"/>
          <w:szCs w:val="22"/>
        </w:rPr>
        <w:t>Viega</w:t>
      </w:r>
      <w:proofErr w:type="spellEnd"/>
      <w:r w:rsidRPr="008D3BE9">
        <w:rPr>
          <w:rFonts w:ascii="Arial" w:hAnsi="Arial" w:cs="Arial"/>
          <w:sz w:val="22"/>
          <w:szCs w:val="22"/>
        </w:rPr>
        <w:t xml:space="preserve"> wspiera swoich partnerów w praktycznym wdrażaniu tej technologii poprzez </w:t>
      </w:r>
      <w:r w:rsidR="002F70EE">
        <w:rPr>
          <w:rFonts w:ascii="Arial" w:hAnsi="Arial" w:cs="Arial"/>
          <w:sz w:val="22"/>
          <w:szCs w:val="22"/>
        </w:rPr>
        <w:t>szeroką ofertę</w:t>
      </w:r>
      <w:r w:rsidRPr="008D3BE9">
        <w:rPr>
          <w:rFonts w:ascii="Arial" w:hAnsi="Arial" w:cs="Arial"/>
          <w:sz w:val="22"/>
          <w:szCs w:val="22"/>
        </w:rPr>
        <w:t xml:space="preserve"> seminariów i usług doradczych.</w:t>
      </w:r>
    </w:p>
    <w:p w14:paraId="2E3E4B13" w14:textId="77777777" w:rsidR="00B24379" w:rsidRPr="008D3BE9" w:rsidRDefault="00B24379" w:rsidP="00B24379">
      <w:pPr>
        <w:spacing w:line="300" w:lineRule="auto"/>
        <w:rPr>
          <w:rFonts w:ascii="Arial" w:hAnsi="Arial" w:cs="Arial"/>
          <w:sz w:val="22"/>
          <w:szCs w:val="22"/>
        </w:rPr>
      </w:pPr>
    </w:p>
    <w:p w14:paraId="73E41301" w14:textId="77777777" w:rsidR="00B24379" w:rsidRPr="008D3BE9" w:rsidRDefault="00B24379" w:rsidP="00B24379">
      <w:pPr>
        <w:spacing w:line="300" w:lineRule="auto"/>
        <w:rPr>
          <w:rFonts w:ascii="Arial" w:hAnsi="Arial" w:cs="Arial"/>
          <w:b/>
          <w:bCs/>
          <w:sz w:val="22"/>
          <w:szCs w:val="22"/>
        </w:rPr>
      </w:pPr>
      <w:r w:rsidRPr="008D3BE9">
        <w:rPr>
          <w:rFonts w:ascii="Arial" w:hAnsi="Arial" w:cs="Arial"/>
          <w:b/>
          <w:bCs/>
          <w:sz w:val="22"/>
          <w:szCs w:val="22"/>
        </w:rPr>
        <w:t>Dialog kluczem do sukcesu</w:t>
      </w:r>
    </w:p>
    <w:p w14:paraId="0FB9F36B" w14:textId="73922D57" w:rsidR="00B24379" w:rsidRDefault="00B24379" w:rsidP="00B24379">
      <w:pPr>
        <w:spacing w:line="300" w:lineRule="auto"/>
        <w:rPr>
          <w:rFonts w:ascii="Arial" w:hAnsi="Arial" w:cs="Arial"/>
          <w:sz w:val="22"/>
          <w:szCs w:val="22"/>
        </w:rPr>
      </w:pPr>
      <w:r w:rsidRPr="008D3BE9">
        <w:rPr>
          <w:rFonts w:ascii="Arial" w:hAnsi="Arial" w:cs="Arial"/>
          <w:sz w:val="22"/>
          <w:szCs w:val="22"/>
        </w:rPr>
        <w:t xml:space="preserve">Głównym założeniem stoiska </w:t>
      </w:r>
      <w:proofErr w:type="spellStart"/>
      <w:r w:rsidRPr="008D3BE9">
        <w:rPr>
          <w:rFonts w:ascii="Arial" w:hAnsi="Arial" w:cs="Arial"/>
          <w:sz w:val="22"/>
          <w:szCs w:val="22"/>
        </w:rPr>
        <w:t>Viega</w:t>
      </w:r>
      <w:proofErr w:type="spellEnd"/>
      <w:r w:rsidRPr="008D3BE9">
        <w:rPr>
          <w:rFonts w:ascii="Arial" w:hAnsi="Arial" w:cs="Arial"/>
          <w:sz w:val="22"/>
          <w:szCs w:val="22"/>
        </w:rPr>
        <w:t xml:space="preserve"> jest stworzenie przestrzeni do dialogu. „Jako firma, która </w:t>
      </w:r>
      <w:r w:rsidR="00CC7BC0">
        <w:rPr>
          <w:rFonts w:ascii="Arial" w:hAnsi="Arial" w:cs="Arial"/>
          <w:sz w:val="22"/>
          <w:szCs w:val="22"/>
        </w:rPr>
        <w:t>stawia</w:t>
      </w:r>
      <w:r w:rsidRPr="008D3BE9">
        <w:rPr>
          <w:rFonts w:ascii="Arial" w:hAnsi="Arial" w:cs="Arial"/>
          <w:sz w:val="22"/>
          <w:szCs w:val="22"/>
        </w:rPr>
        <w:t xml:space="preserve"> na siln</w:t>
      </w:r>
      <w:r w:rsidR="00CC7BC0">
        <w:rPr>
          <w:rFonts w:ascii="Arial" w:hAnsi="Arial" w:cs="Arial"/>
          <w:sz w:val="22"/>
          <w:szCs w:val="22"/>
        </w:rPr>
        <w:t xml:space="preserve">ą </w:t>
      </w:r>
      <w:r w:rsidRPr="008D3BE9">
        <w:rPr>
          <w:rFonts w:ascii="Arial" w:hAnsi="Arial" w:cs="Arial"/>
          <w:sz w:val="22"/>
          <w:szCs w:val="22"/>
        </w:rPr>
        <w:t>sie</w:t>
      </w:r>
      <w:r w:rsidR="00CC7BC0">
        <w:rPr>
          <w:rFonts w:ascii="Arial" w:hAnsi="Arial" w:cs="Arial"/>
          <w:sz w:val="22"/>
          <w:szCs w:val="22"/>
        </w:rPr>
        <w:t>ć</w:t>
      </w:r>
      <w:r w:rsidRPr="008D3BE9">
        <w:rPr>
          <w:rFonts w:ascii="Arial" w:hAnsi="Arial" w:cs="Arial"/>
          <w:sz w:val="22"/>
          <w:szCs w:val="22"/>
        </w:rPr>
        <w:t xml:space="preserve"> partners</w:t>
      </w:r>
      <w:r w:rsidR="00CC7BC0">
        <w:rPr>
          <w:rFonts w:ascii="Arial" w:hAnsi="Arial" w:cs="Arial"/>
          <w:sz w:val="22"/>
          <w:szCs w:val="22"/>
        </w:rPr>
        <w:t>ką</w:t>
      </w:r>
      <w:r w:rsidRPr="008D3BE9">
        <w:rPr>
          <w:rFonts w:ascii="Arial" w:hAnsi="Arial" w:cs="Arial"/>
          <w:sz w:val="22"/>
          <w:szCs w:val="22"/>
        </w:rPr>
        <w:t xml:space="preserve">, nie możemy już doczekać się rozmów z naszymi partnerami podczas targów ISH. Nic nie zastąpi bezpośredniego dialogu” - mówi Jacek Lange, Dyrektor </w:t>
      </w:r>
      <w:proofErr w:type="spellStart"/>
      <w:r w:rsidRPr="008D3BE9">
        <w:rPr>
          <w:rFonts w:ascii="Arial" w:hAnsi="Arial" w:cs="Arial"/>
          <w:sz w:val="22"/>
          <w:szCs w:val="22"/>
        </w:rPr>
        <w:t>Viega</w:t>
      </w:r>
      <w:proofErr w:type="spellEnd"/>
      <w:r w:rsidRPr="008D3BE9">
        <w:rPr>
          <w:rFonts w:ascii="Arial" w:hAnsi="Arial" w:cs="Arial"/>
          <w:sz w:val="22"/>
          <w:szCs w:val="22"/>
        </w:rPr>
        <w:t>. Sp. z</w:t>
      </w:r>
      <w:r w:rsidR="00C7310E">
        <w:rPr>
          <w:rFonts w:ascii="Arial" w:hAnsi="Arial" w:cs="Arial"/>
          <w:sz w:val="22"/>
          <w:szCs w:val="22"/>
        </w:rPr>
        <w:t xml:space="preserve"> </w:t>
      </w:r>
      <w:r w:rsidRPr="008D3BE9">
        <w:rPr>
          <w:rFonts w:ascii="Arial" w:hAnsi="Arial" w:cs="Arial"/>
          <w:sz w:val="22"/>
          <w:szCs w:val="22"/>
        </w:rPr>
        <w:t xml:space="preserve">o.o.  </w:t>
      </w:r>
    </w:p>
    <w:p w14:paraId="00A0109A" w14:textId="77777777" w:rsidR="00B24379" w:rsidRPr="008D3BE9" w:rsidRDefault="00B24379" w:rsidP="00B24379">
      <w:pPr>
        <w:spacing w:line="300" w:lineRule="auto"/>
        <w:rPr>
          <w:rFonts w:ascii="Arial" w:hAnsi="Arial" w:cs="Arial"/>
          <w:sz w:val="22"/>
          <w:szCs w:val="22"/>
        </w:rPr>
      </w:pPr>
    </w:p>
    <w:p w14:paraId="6BBC12A1" w14:textId="77777777" w:rsidR="00B24379" w:rsidRDefault="00B24379" w:rsidP="00B24379">
      <w:pPr>
        <w:spacing w:line="300" w:lineRule="auto"/>
        <w:rPr>
          <w:rFonts w:ascii="Arial" w:hAnsi="Arial" w:cs="Arial"/>
          <w:sz w:val="22"/>
          <w:szCs w:val="22"/>
        </w:rPr>
      </w:pPr>
      <w:r w:rsidRPr="008D3BE9">
        <w:rPr>
          <w:rFonts w:ascii="Arial" w:hAnsi="Arial" w:cs="Arial"/>
          <w:sz w:val="22"/>
          <w:szCs w:val="22"/>
        </w:rPr>
        <w:t xml:space="preserve">We Frankfurcie firma zademonstruje, w jaki sposób sektor budowlany może przyczynić się do zrównoważonej i energooszczędnej gospodarki przyszłości, dzięki skoordynowanym rozwiązaniom systemowym i wymianie kompleksowej wiedzy branżowej pomiędzy wszystkimi uczestnikami procesów. </w:t>
      </w:r>
    </w:p>
    <w:p w14:paraId="7BBC7F2F" w14:textId="77777777" w:rsidR="0092187A" w:rsidRDefault="0092187A" w:rsidP="00B24379">
      <w:pPr>
        <w:spacing w:line="300" w:lineRule="auto"/>
        <w:rPr>
          <w:rFonts w:ascii="Arial" w:hAnsi="Arial" w:cs="Arial"/>
          <w:sz w:val="22"/>
          <w:szCs w:val="22"/>
        </w:rPr>
      </w:pPr>
    </w:p>
    <w:p w14:paraId="25AF3A38" w14:textId="77777777" w:rsidR="0092187A" w:rsidRDefault="0092187A" w:rsidP="00B24379">
      <w:pPr>
        <w:spacing w:line="300" w:lineRule="auto"/>
        <w:rPr>
          <w:rFonts w:ascii="Arial" w:hAnsi="Arial" w:cs="Arial"/>
          <w:sz w:val="22"/>
          <w:szCs w:val="22"/>
        </w:rPr>
      </w:pPr>
    </w:p>
    <w:p w14:paraId="527A375A" w14:textId="77777777" w:rsidR="0092187A" w:rsidRPr="008D3BE9" w:rsidRDefault="0092187A" w:rsidP="00B24379">
      <w:pPr>
        <w:spacing w:line="300" w:lineRule="auto"/>
        <w:rPr>
          <w:rFonts w:ascii="Arial" w:hAnsi="Arial" w:cs="Arial"/>
          <w:sz w:val="22"/>
          <w:szCs w:val="22"/>
        </w:rPr>
      </w:pPr>
    </w:p>
    <w:p w14:paraId="61F882D0" w14:textId="64095535" w:rsidR="00076DE5" w:rsidRPr="00BA584E" w:rsidRDefault="00076DE5" w:rsidP="00A669EF">
      <w:pPr>
        <w:spacing w:line="300" w:lineRule="auto"/>
        <w:rPr>
          <w:rFonts w:ascii="Arial" w:hAnsi="Arial" w:cs="Arial"/>
          <w:sz w:val="22"/>
          <w:szCs w:val="22"/>
        </w:rPr>
      </w:pPr>
    </w:p>
    <w:p w14:paraId="7BFE567E" w14:textId="77777777" w:rsidR="0092187A" w:rsidRDefault="0092187A" w:rsidP="00BA0DEF">
      <w:pPr>
        <w:spacing w:before="100" w:beforeAutospacing="1" w:after="100" w:afterAutospacing="1" w:line="300" w:lineRule="auto"/>
        <w:rPr>
          <w:rFonts w:ascii="Arial" w:hAnsi="Arial" w:cs="Arial"/>
          <w:sz w:val="22"/>
          <w:szCs w:val="22"/>
          <w:lang w:eastAsia="pl-PL"/>
        </w:rPr>
      </w:pPr>
      <w:r>
        <w:rPr>
          <w:noProof/>
        </w:rPr>
        <w:lastRenderedPageBreak/>
        <w:drawing>
          <wp:inline distT="0" distB="0" distL="0" distR="0" wp14:anchorId="5B205B68" wp14:editId="05A6A4C8">
            <wp:extent cx="3240000" cy="2162964"/>
            <wp:effectExtent l="0" t="0" r="0" b="8890"/>
            <wp:docPr id="1365899274" name="Grafik 6" descr="Obraz zawierający chmura, na wolnym powietrzu, niebo, krajobra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899274" name="Grafik 6" descr="Obraz zawierający chmura, na wolnym powietrzu, niebo, krajobraz&#10;&#10;Opis wygenerowany automatyczni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0000" cy="2162964"/>
                    </a:xfrm>
                    <a:prstGeom prst="rect">
                      <a:avLst/>
                    </a:prstGeom>
                    <a:noFill/>
                    <a:ln>
                      <a:noFill/>
                    </a:ln>
                  </pic:spPr>
                </pic:pic>
              </a:graphicData>
            </a:graphic>
          </wp:inline>
        </w:drawing>
      </w:r>
    </w:p>
    <w:p w14:paraId="014D7D70" w14:textId="798836F2" w:rsidR="002C6AC2" w:rsidRDefault="0092187A" w:rsidP="00050771">
      <w:pPr>
        <w:spacing w:before="100" w:beforeAutospacing="1" w:after="100" w:afterAutospacing="1" w:line="300" w:lineRule="auto"/>
        <w:rPr>
          <w:rFonts w:ascii="Arial" w:hAnsi="Arial" w:cs="Arial"/>
          <w:sz w:val="22"/>
          <w:szCs w:val="22"/>
          <w:lang w:eastAsia="pl-PL"/>
        </w:rPr>
      </w:pPr>
      <w:r w:rsidRPr="0092187A">
        <w:rPr>
          <w:rFonts w:ascii="Arial" w:hAnsi="Arial" w:cs="Arial"/>
          <w:sz w:val="22"/>
          <w:szCs w:val="22"/>
          <w:lang w:eastAsia="pl-PL"/>
        </w:rPr>
        <w:t>Wiele osób na całym świecie nie ma dostępu do czystej wody pitnej. W</w:t>
      </w:r>
      <w:r w:rsidR="007B45B1">
        <w:rPr>
          <w:rFonts w:ascii="Arial" w:hAnsi="Arial" w:cs="Arial"/>
          <w:sz w:val="22"/>
          <w:szCs w:val="22"/>
          <w:lang w:eastAsia="pl-PL"/>
        </w:rPr>
        <w:t> </w:t>
      </w:r>
      <w:r w:rsidRPr="0092187A">
        <w:rPr>
          <w:rFonts w:ascii="Arial" w:hAnsi="Arial" w:cs="Arial"/>
          <w:sz w:val="22"/>
          <w:szCs w:val="22"/>
          <w:lang w:eastAsia="pl-PL"/>
        </w:rPr>
        <w:t xml:space="preserve">ramach </w:t>
      </w:r>
      <w:r w:rsidRPr="008D3BE9">
        <w:rPr>
          <w:rFonts w:ascii="Arial" w:hAnsi="Arial" w:cs="Arial"/>
          <w:sz w:val="22"/>
          <w:szCs w:val="22"/>
        </w:rPr>
        <w:t>6. Cel</w:t>
      </w:r>
      <w:r>
        <w:rPr>
          <w:rFonts w:ascii="Arial" w:hAnsi="Arial" w:cs="Arial"/>
          <w:sz w:val="22"/>
          <w:szCs w:val="22"/>
        </w:rPr>
        <w:t>u</w:t>
      </w:r>
      <w:r w:rsidRPr="008D3BE9">
        <w:rPr>
          <w:rFonts w:ascii="Arial" w:hAnsi="Arial" w:cs="Arial"/>
          <w:sz w:val="22"/>
          <w:szCs w:val="22"/>
        </w:rPr>
        <w:t xml:space="preserve"> Zrównoważonego Rozwoju ONZ</w:t>
      </w:r>
      <w:r w:rsidRPr="0092187A">
        <w:rPr>
          <w:rFonts w:ascii="Arial" w:hAnsi="Arial" w:cs="Arial"/>
          <w:sz w:val="22"/>
          <w:szCs w:val="22"/>
          <w:lang w:eastAsia="pl-PL"/>
        </w:rPr>
        <w:t xml:space="preserve">, </w:t>
      </w:r>
      <w:r>
        <w:rPr>
          <w:rFonts w:ascii="Arial" w:hAnsi="Arial" w:cs="Arial"/>
          <w:sz w:val="22"/>
          <w:szCs w:val="22"/>
          <w:lang w:eastAsia="pl-PL"/>
        </w:rPr>
        <w:t xml:space="preserve">firma </w:t>
      </w:r>
      <w:proofErr w:type="spellStart"/>
      <w:r w:rsidRPr="0092187A">
        <w:rPr>
          <w:rFonts w:ascii="Arial" w:hAnsi="Arial" w:cs="Arial"/>
          <w:sz w:val="22"/>
          <w:szCs w:val="22"/>
          <w:lang w:eastAsia="pl-PL"/>
        </w:rPr>
        <w:t>Viega</w:t>
      </w:r>
      <w:proofErr w:type="spellEnd"/>
      <w:r w:rsidRPr="0092187A">
        <w:rPr>
          <w:rFonts w:ascii="Arial" w:hAnsi="Arial" w:cs="Arial"/>
          <w:sz w:val="22"/>
          <w:szCs w:val="22"/>
          <w:lang w:eastAsia="pl-PL"/>
        </w:rPr>
        <w:t xml:space="preserve"> angażuje się</w:t>
      </w:r>
      <w:r w:rsidR="007B45B1">
        <w:rPr>
          <w:rFonts w:ascii="Arial" w:hAnsi="Arial" w:cs="Arial"/>
          <w:sz w:val="22"/>
          <w:szCs w:val="22"/>
          <w:lang w:eastAsia="pl-PL"/>
        </w:rPr>
        <w:t> </w:t>
      </w:r>
      <w:r w:rsidRPr="0092187A">
        <w:rPr>
          <w:rFonts w:ascii="Arial" w:hAnsi="Arial" w:cs="Arial"/>
          <w:sz w:val="22"/>
          <w:szCs w:val="22"/>
          <w:lang w:eastAsia="pl-PL"/>
        </w:rPr>
        <w:t xml:space="preserve">w </w:t>
      </w:r>
      <w:r w:rsidR="007B45B1">
        <w:rPr>
          <w:rFonts w:ascii="Arial" w:hAnsi="Arial" w:cs="Arial"/>
          <w:sz w:val="22"/>
          <w:szCs w:val="22"/>
          <w:lang w:eastAsia="pl-PL"/>
        </w:rPr>
        <w:t xml:space="preserve">efektywne </w:t>
      </w:r>
      <w:r>
        <w:rPr>
          <w:rFonts w:ascii="Arial" w:hAnsi="Arial" w:cs="Arial"/>
          <w:sz w:val="22"/>
          <w:szCs w:val="22"/>
          <w:lang w:eastAsia="pl-PL"/>
        </w:rPr>
        <w:t xml:space="preserve">zarządzanie tym zasobem, </w:t>
      </w:r>
      <w:r w:rsidRPr="0092187A">
        <w:rPr>
          <w:rFonts w:ascii="Arial" w:hAnsi="Arial" w:cs="Arial"/>
          <w:sz w:val="22"/>
          <w:szCs w:val="22"/>
          <w:lang w:eastAsia="pl-PL"/>
        </w:rPr>
        <w:t>dzięki inteligentnym rozwiązaniom w zakresie higieny i efektywności energetycznej.</w:t>
      </w:r>
    </w:p>
    <w:p w14:paraId="2766040D" w14:textId="7C0D9F6C" w:rsidR="0092187A" w:rsidRDefault="007B45B1" w:rsidP="00050771">
      <w:pPr>
        <w:spacing w:before="100" w:beforeAutospacing="1" w:after="100" w:afterAutospacing="1" w:line="300" w:lineRule="auto"/>
        <w:rPr>
          <w:rFonts w:ascii="Arial" w:hAnsi="Arial" w:cs="Arial"/>
          <w:sz w:val="22"/>
          <w:szCs w:val="22"/>
          <w:lang w:eastAsia="pl-PL"/>
        </w:rPr>
      </w:pPr>
      <w:r>
        <w:rPr>
          <w:noProof/>
        </w:rPr>
        <w:drawing>
          <wp:inline distT="0" distB="0" distL="0" distR="0" wp14:anchorId="31A9E88C" wp14:editId="16DA122C">
            <wp:extent cx="3240000" cy="2030027"/>
            <wp:effectExtent l="0" t="0" r="0" b="8890"/>
            <wp:docPr id="910785026" name="Grafik 4" descr="Obraz zawierający w pomieszczeniu, ściana, podłoga, Podłog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785026" name="Grafik 4" descr="Obraz zawierający w pomieszczeniu, ściana, podłoga, Podłoga&#10;&#10;Opis wygenerowany automatyczn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0000" cy="2030027"/>
                    </a:xfrm>
                    <a:prstGeom prst="rect">
                      <a:avLst/>
                    </a:prstGeom>
                    <a:noFill/>
                    <a:ln>
                      <a:noFill/>
                    </a:ln>
                  </pic:spPr>
                </pic:pic>
              </a:graphicData>
            </a:graphic>
          </wp:inline>
        </w:drawing>
      </w:r>
    </w:p>
    <w:p w14:paraId="09338926" w14:textId="67880CC8" w:rsidR="008E002E" w:rsidRDefault="00216E0F" w:rsidP="002A4CD4">
      <w:pPr>
        <w:spacing w:before="100" w:beforeAutospacing="1" w:after="100" w:afterAutospacing="1" w:line="300" w:lineRule="auto"/>
        <w:rPr>
          <w:rFonts w:ascii="Arial" w:hAnsi="Arial" w:cs="Arial"/>
          <w:sz w:val="22"/>
          <w:szCs w:val="22"/>
          <w:lang w:eastAsia="pl-PL"/>
        </w:rPr>
      </w:pPr>
      <w:proofErr w:type="spellStart"/>
      <w:r w:rsidRPr="00216E0F">
        <w:rPr>
          <w:rFonts w:ascii="Arial" w:hAnsi="Arial" w:cs="Arial"/>
          <w:sz w:val="22"/>
          <w:szCs w:val="22"/>
          <w:lang w:eastAsia="pl-PL"/>
        </w:rPr>
        <w:t>Viega</w:t>
      </w:r>
      <w:proofErr w:type="spellEnd"/>
      <w:r w:rsidRPr="00216E0F">
        <w:rPr>
          <w:rFonts w:ascii="Arial" w:hAnsi="Arial" w:cs="Arial"/>
          <w:sz w:val="22"/>
          <w:szCs w:val="22"/>
          <w:lang w:eastAsia="pl-PL"/>
        </w:rPr>
        <w:t xml:space="preserve"> zapewnia precyzyjną dystrybucję ciepła i przyjemny klimat w</w:t>
      </w:r>
      <w:r>
        <w:rPr>
          <w:rFonts w:ascii="Arial" w:hAnsi="Arial" w:cs="Arial"/>
          <w:sz w:val="22"/>
          <w:szCs w:val="22"/>
          <w:lang w:eastAsia="pl-PL"/>
        </w:rPr>
        <w:t> </w:t>
      </w:r>
      <w:r w:rsidRPr="00216E0F">
        <w:rPr>
          <w:rFonts w:ascii="Arial" w:hAnsi="Arial" w:cs="Arial"/>
          <w:sz w:val="22"/>
          <w:szCs w:val="22"/>
          <w:lang w:eastAsia="pl-PL"/>
        </w:rPr>
        <w:t>pomieszczeni</w:t>
      </w:r>
      <w:r>
        <w:rPr>
          <w:rFonts w:ascii="Arial" w:hAnsi="Arial" w:cs="Arial"/>
          <w:sz w:val="22"/>
          <w:szCs w:val="22"/>
          <w:lang w:eastAsia="pl-PL"/>
        </w:rPr>
        <w:t>ach</w:t>
      </w:r>
      <w:r w:rsidR="001A5CFD">
        <w:rPr>
          <w:rFonts w:ascii="Arial" w:hAnsi="Arial" w:cs="Arial"/>
          <w:sz w:val="22"/>
          <w:szCs w:val="22"/>
          <w:lang w:eastAsia="pl-PL"/>
        </w:rPr>
        <w:t xml:space="preserve">, </w:t>
      </w:r>
      <w:r w:rsidR="00121461">
        <w:rPr>
          <w:rFonts w:ascii="Arial" w:hAnsi="Arial" w:cs="Arial"/>
          <w:sz w:val="22"/>
          <w:szCs w:val="22"/>
          <w:lang w:eastAsia="pl-PL"/>
        </w:rPr>
        <w:t>poprzez inteligentne technologie</w:t>
      </w:r>
      <w:r w:rsidRPr="00216E0F">
        <w:rPr>
          <w:rFonts w:ascii="Arial" w:hAnsi="Arial" w:cs="Arial"/>
          <w:sz w:val="22"/>
          <w:szCs w:val="22"/>
          <w:lang w:eastAsia="pl-PL"/>
        </w:rPr>
        <w:t xml:space="preserve">, które </w:t>
      </w:r>
      <w:r>
        <w:rPr>
          <w:rFonts w:ascii="Arial" w:hAnsi="Arial" w:cs="Arial"/>
          <w:sz w:val="22"/>
          <w:szCs w:val="22"/>
          <w:lang w:eastAsia="pl-PL"/>
        </w:rPr>
        <w:t xml:space="preserve">jednocześnie </w:t>
      </w:r>
      <w:r w:rsidRPr="00216E0F">
        <w:rPr>
          <w:rFonts w:ascii="Arial" w:hAnsi="Arial" w:cs="Arial"/>
          <w:sz w:val="22"/>
          <w:szCs w:val="22"/>
          <w:lang w:eastAsia="pl-PL"/>
        </w:rPr>
        <w:t xml:space="preserve">oszczędzają energię, a tym samym pomagają </w:t>
      </w:r>
      <w:r>
        <w:rPr>
          <w:rFonts w:ascii="Arial" w:hAnsi="Arial" w:cs="Arial"/>
          <w:sz w:val="22"/>
          <w:szCs w:val="22"/>
          <w:lang w:eastAsia="pl-PL"/>
        </w:rPr>
        <w:t>ograniczać</w:t>
      </w:r>
      <w:r w:rsidRPr="00216E0F">
        <w:rPr>
          <w:rFonts w:ascii="Arial" w:hAnsi="Arial" w:cs="Arial"/>
          <w:sz w:val="22"/>
          <w:szCs w:val="22"/>
          <w:lang w:eastAsia="pl-PL"/>
        </w:rPr>
        <w:t xml:space="preserve"> emisję CO2.</w:t>
      </w:r>
    </w:p>
    <w:p w14:paraId="09B89070" w14:textId="77777777" w:rsidR="00BE67CC" w:rsidRDefault="00BE67CC" w:rsidP="0075005B">
      <w:pPr>
        <w:spacing w:line="300" w:lineRule="auto"/>
        <w:rPr>
          <w:rFonts w:ascii="Arial" w:hAnsi="Arial" w:cs="Arial"/>
          <w:sz w:val="22"/>
          <w:szCs w:val="22"/>
        </w:rPr>
      </w:pPr>
    </w:p>
    <w:p w14:paraId="15543303" w14:textId="77777777" w:rsidR="00216E0F" w:rsidRDefault="00216E0F" w:rsidP="0075005B">
      <w:pPr>
        <w:spacing w:line="300" w:lineRule="auto"/>
        <w:rPr>
          <w:rFonts w:ascii="Arial" w:hAnsi="Arial" w:cs="Arial"/>
          <w:sz w:val="22"/>
          <w:szCs w:val="22"/>
        </w:rPr>
      </w:pPr>
    </w:p>
    <w:p w14:paraId="5AC8C8E5" w14:textId="35A09BA9" w:rsidR="00216E0F" w:rsidRDefault="00216E0F" w:rsidP="0075005B">
      <w:pPr>
        <w:spacing w:line="300" w:lineRule="auto"/>
        <w:rPr>
          <w:rFonts w:ascii="Arial" w:hAnsi="Arial" w:cs="Arial"/>
          <w:sz w:val="22"/>
          <w:szCs w:val="22"/>
        </w:rPr>
      </w:pPr>
      <w:r>
        <w:rPr>
          <w:noProof/>
        </w:rPr>
        <w:lastRenderedPageBreak/>
        <w:drawing>
          <wp:inline distT="0" distB="0" distL="0" distR="0" wp14:anchorId="6D807E1B" wp14:editId="05DC2785">
            <wp:extent cx="3240000" cy="2158730"/>
            <wp:effectExtent l="0" t="0" r="0" b="0"/>
            <wp:docPr id="12908246" name="Grafik 1" descr="Obraz zawierający niebo, na wolnym powietrzu, konstrukcja, transpo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8246" name="Grafik 1" descr="Obraz zawierający niebo, na wolnym powietrzu, konstrukcja, transport&#10;&#10;Opis wygenerowany automatyczn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0000" cy="2158730"/>
                    </a:xfrm>
                    <a:prstGeom prst="rect">
                      <a:avLst/>
                    </a:prstGeom>
                    <a:noFill/>
                    <a:ln>
                      <a:noFill/>
                    </a:ln>
                  </pic:spPr>
                </pic:pic>
              </a:graphicData>
            </a:graphic>
          </wp:inline>
        </w:drawing>
      </w:r>
    </w:p>
    <w:p w14:paraId="29E5D35F" w14:textId="77777777" w:rsidR="00BE67CC" w:rsidRDefault="00BE67CC" w:rsidP="0075005B">
      <w:pPr>
        <w:spacing w:line="300" w:lineRule="auto"/>
        <w:rPr>
          <w:rFonts w:ascii="Arial" w:hAnsi="Arial" w:cs="Arial"/>
          <w:sz w:val="22"/>
          <w:szCs w:val="22"/>
        </w:rPr>
      </w:pPr>
    </w:p>
    <w:p w14:paraId="74CE8123" w14:textId="2911E7B8" w:rsidR="00BE67CC" w:rsidRDefault="00216E0F" w:rsidP="0075005B">
      <w:pPr>
        <w:spacing w:line="300" w:lineRule="auto"/>
        <w:rPr>
          <w:rFonts w:ascii="Arial" w:hAnsi="Arial" w:cs="Arial"/>
          <w:sz w:val="22"/>
          <w:szCs w:val="22"/>
        </w:rPr>
      </w:pPr>
      <w:r w:rsidRPr="00216E0F">
        <w:rPr>
          <w:rFonts w:ascii="Arial" w:hAnsi="Arial" w:cs="Arial"/>
          <w:sz w:val="22"/>
          <w:szCs w:val="22"/>
        </w:rPr>
        <w:t xml:space="preserve">Dzięki </w:t>
      </w:r>
      <w:r>
        <w:rPr>
          <w:rFonts w:ascii="Arial" w:hAnsi="Arial" w:cs="Arial"/>
          <w:sz w:val="22"/>
          <w:szCs w:val="22"/>
        </w:rPr>
        <w:t xml:space="preserve">wykorzystaniu technologii </w:t>
      </w:r>
      <w:r w:rsidRPr="00216E0F">
        <w:rPr>
          <w:rFonts w:ascii="Arial" w:hAnsi="Arial" w:cs="Arial"/>
          <w:sz w:val="22"/>
          <w:szCs w:val="22"/>
        </w:rPr>
        <w:t xml:space="preserve">BIM architekci, </w:t>
      </w:r>
      <w:r>
        <w:rPr>
          <w:rFonts w:ascii="Arial" w:hAnsi="Arial" w:cs="Arial"/>
          <w:sz w:val="22"/>
          <w:szCs w:val="22"/>
        </w:rPr>
        <w:t xml:space="preserve">planiści i </w:t>
      </w:r>
      <w:r w:rsidRPr="00216E0F">
        <w:rPr>
          <w:rFonts w:ascii="Arial" w:hAnsi="Arial" w:cs="Arial"/>
          <w:sz w:val="22"/>
          <w:szCs w:val="22"/>
        </w:rPr>
        <w:t xml:space="preserve">wykonawcy od samego początku współpracują </w:t>
      </w:r>
      <w:r>
        <w:rPr>
          <w:rFonts w:ascii="Arial" w:hAnsi="Arial" w:cs="Arial"/>
          <w:sz w:val="22"/>
          <w:szCs w:val="22"/>
        </w:rPr>
        <w:t xml:space="preserve">przy </w:t>
      </w:r>
      <w:r w:rsidRPr="00216E0F">
        <w:rPr>
          <w:rFonts w:ascii="Arial" w:hAnsi="Arial" w:cs="Arial"/>
          <w:sz w:val="22"/>
          <w:szCs w:val="22"/>
        </w:rPr>
        <w:t>tym samym wirtualnym model</w:t>
      </w:r>
      <w:r>
        <w:rPr>
          <w:rFonts w:ascii="Arial" w:hAnsi="Arial" w:cs="Arial"/>
          <w:sz w:val="22"/>
          <w:szCs w:val="22"/>
        </w:rPr>
        <w:t>u</w:t>
      </w:r>
      <w:r w:rsidRPr="00216E0F">
        <w:rPr>
          <w:rFonts w:ascii="Arial" w:hAnsi="Arial" w:cs="Arial"/>
          <w:sz w:val="22"/>
          <w:szCs w:val="22"/>
        </w:rPr>
        <w:t xml:space="preserve"> budynku. Projekty stają się </w:t>
      </w:r>
      <w:r w:rsidR="004230F3">
        <w:rPr>
          <w:rFonts w:ascii="Arial" w:hAnsi="Arial" w:cs="Arial"/>
          <w:sz w:val="22"/>
          <w:szCs w:val="22"/>
        </w:rPr>
        <w:t>w ten sposób</w:t>
      </w:r>
      <w:r>
        <w:rPr>
          <w:rFonts w:ascii="Arial" w:hAnsi="Arial" w:cs="Arial"/>
          <w:sz w:val="22"/>
          <w:szCs w:val="22"/>
        </w:rPr>
        <w:t xml:space="preserve"> </w:t>
      </w:r>
      <w:r w:rsidRPr="00216E0F">
        <w:rPr>
          <w:rFonts w:ascii="Arial" w:hAnsi="Arial" w:cs="Arial"/>
          <w:sz w:val="22"/>
          <w:szCs w:val="22"/>
        </w:rPr>
        <w:t>bardziej przejrzyste, oszczędzające zasoby i</w:t>
      </w:r>
      <w:r>
        <w:rPr>
          <w:rFonts w:ascii="Arial" w:hAnsi="Arial" w:cs="Arial"/>
          <w:sz w:val="22"/>
          <w:szCs w:val="22"/>
        </w:rPr>
        <w:t> </w:t>
      </w:r>
      <w:r w:rsidRPr="00216E0F">
        <w:rPr>
          <w:rFonts w:ascii="Arial" w:hAnsi="Arial" w:cs="Arial"/>
          <w:sz w:val="22"/>
          <w:szCs w:val="22"/>
        </w:rPr>
        <w:t>efektywne kosztowo.</w:t>
      </w:r>
    </w:p>
    <w:p w14:paraId="083868F1" w14:textId="77777777" w:rsidR="00216E0F" w:rsidRDefault="00216E0F" w:rsidP="0075005B">
      <w:pPr>
        <w:spacing w:line="300" w:lineRule="auto"/>
        <w:rPr>
          <w:rFonts w:ascii="Arial" w:hAnsi="Arial" w:cs="Arial"/>
          <w:sz w:val="22"/>
          <w:szCs w:val="22"/>
        </w:rPr>
      </w:pPr>
    </w:p>
    <w:p w14:paraId="6B2F3B3B" w14:textId="77777777" w:rsidR="00216E0F" w:rsidRDefault="00216E0F" w:rsidP="0075005B">
      <w:pPr>
        <w:spacing w:line="300" w:lineRule="auto"/>
        <w:rPr>
          <w:rFonts w:ascii="Arial" w:hAnsi="Arial" w:cs="Arial"/>
          <w:sz w:val="22"/>
          <w:szCs w:val="22"/>
        </w:rPr>
      </w:pPr>
    </w:p>
    <w:p w14:paraId="399D443E" w14:textId="36168109" w:rsidR="00216E0F" w:rsidRDefault="00C67ECA" w:rsidP="0075005B">
      <w:pPr>
        <w:spacing w:line="300" w:lineRule="auto"/>
        <w:rPr>
          <w:rFonts w:ascii="Arial" w:hAnsi="Arial" w:cs="Arial"/>
          <w:sz w:val="22"/>
          <w:szCs w:val="22"/>
        </w:rPr>
      </w:pPr>
      <w:r>
        <w:rPr>
          <w:noProof/>
        </w:rPr>
        <w:drawing>
          <wp:inline distT="0" distB="0" distL="0" distR="0" wp14:anchorId="1860FC55" wp14:editId="1161FA9B">
            <wp:extent cx="2404383" cy="2520000"/>
            <wp:effectExtent l="0" t="0" r="0" b="0"/>
            <wp:docPr id="1841597228" name="Grafik 7" descr="Obraz zawierający łazienka, w pomieszczeniu, wanna, ścia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97228" name="Grafik 7" descr="Obraz zawierający łazienka, w pomieszczeniu, wanna, ściana&#10;&#10;Opis wygenerowany automatyczn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4383" cy="2520000"/>
                    </a:xfrm>
                    <a:prstGeom prst="rect">
                      <a:avLst/>
                    </a:prstGeom>
                    <a:noFill/>
                    <a:ln>
                      <a:noFill/>
                    </a:ln>
                  </pic:spPr>
                </pic:pic>
              </a:graphicData>
            </a:graphic>
          </wp:inline>
        </w:drawing>
      </w:r>
    </w:p>
    <w:p w14:paraId="51520C3F" w14:textId="77777777" w:rsidR="00C67ECA" w:rsidRDefault="00C67ECA" w:rsidP="0075005B">
      <w:pPr>
        <w:spacing w:line="300" w:lineRule="auto"/>
        <w:rPr>
          <w:rFonts w:ascii="Arial" w:hAnsi="Arial" w:cs="Arial"/>
          <w:sz w:val="22"/>
          <w:szCs w:val="22"/>
        </w:rPr>
      </w:pPr>
    </w:p>
    <w:p w14:paraId="22D2703E" w14:textId="6CC4F03D" w:rsidR="00C67ECA" w:rsidRDefault="00C67ECA" w:rsidP="0075005B">
      <w:pPr>
        <w:spacing w:line="300" w:lineRule="auto"/>
        <w:rPr>
          <w:rFonts w:ascii="Arial" w:hAnsi="Arial" w:cs="Arial"/>
          <w:sz w:val="22"/>
          <w:szCs w:val="22"/>
        </w:rPr>
      </w:pPr>
      <w:r w:rsidRPr="00C67ECA">
        <w:rPr>
          <w:rFonts w:ascii="Arial" w:hAnsi="Arial" w:cs="Arial"/>
          <w:sz w:val="22"/>
          <w:szCs w:val="22"/>
        </w:rPr>
        <w:t xml:space="preserve">Łazienka coraz częściej staje się </w:t>
      </w:r>
      <w:r>
        <w:rPr>
          <w:rFonts w:ascii="Arial" w:hAnsi="Arial" w:cs="Arial"/>
          <w:sz w:val="22"/>
          <w:szCs w:val="22"/>
        </w:rPr>
        <w:t xml:space="preserve">domową strefą </w:t>
      </w:r>
      <w:proofErr w:type="spellStart"/>
      <w:r>
        <w:rPr>
          <w:rFonts w:ascii="Arial" w:hAnsi="Arial" w:cs="Arial"/>
          <w:sz w:val="22"/>
          <w:szCs w:val="22"/>
        </w:rPr>
        <w:t>wellness</w:t>
      </w:r>
      <w:proofErr w:type="spellEnd"/>
      <w:r>
        <w:rPr>
          <w:rFonts w:ascii="Arial" w:hAnsi="Arial" w:cs="Arial"/>
          <w:sz w:val="22"/>
          <w:szCs w:val="22"/>
        </w:rPr>
        <w:t xml:space="preserve">. </w:t>
      </w:r>
      <w:r w:rsidRPr="00C67ECA">
        <w:rPr>
          <w:rFonts w:ascii="Arial" w:hAnsi="Arial" w:cs="Arial"/>
          <w:sz w:val="22"/>
          <w:szCs w:val="22"/>
        </w:rPr>
        <w:t xml:space="preserve">Dzięki systemowi podtynkowemu </w:t>
      </w:r>
      <w:proofErr w:type="spellStart"/>
      <w:r w:rsidRPr="00C67ECA">
        <w:rPr>
          <w:rFonts w:ascii="Arial" w:hAnsi="Arial" w:cs="Arial"/>
          <w:sz w:val="22"/>
          <w:szCs w:val="22"/>
        </w:rPr>
        <w:t>Viega</w:t>
      </w:r>
      <w:proofErr w:type="spellEnd"/>
      <w:r w:rsidRPr="00C67ECA">
        <w:rPr>
          <w:rFonts w:ascii="Arial" w:hAnsi="Arial" w:cs="Arial"/>
          <w:sz w:val="22"/>
          <w:szCs w:val="22"/>
        </w:rPr>
        <w:t xml:space="preserve"> </w:t>
      </w:r>
      <w:proofErr w:type="spellStart"/>
      <w:r w:rsidRPr="00C67ECA">
        <w:rPr>
          <w:rFonts w:ascii="Arial" w:hAnsi="Arial" w:cs="Arial"/>
          <w:sz w:val="22"/>
          <w:szCs w:val="22"/>
        </w:rPr>
        <w:t>Prevista</w:t>
      </w:r>
      <w:proofErr w:type="spellEnd"/>
      <w:r>
        <w:rPr>
          <w:rFonts w:ascii="Arial" w:hAnsi="Arial" w:cs="Arial"/>
          <w:sz w:val="22"/>
          <w:szCs w:val="22"/>
        </w:rPr>
        <w:t xml:space="preserve"> i przyciskom uruchamiającym</w:t>
      </w:r>
      <w:r w:rsidRPr="00C67ECA">
        <w:rPr>
          <w:rFonts w:ascii="Arial" w:hAnsi="Arial" w:cs="Arial"/>
          <w:sz w:val="22"/>
          <w:szCs w:val="22"/>
        </w:rPr>
        <w:t xml:space="preserve"> </w:t>
      </w:r>
      <w:proofErr w:type="spellStart"/>
      <w:r w:rsidRPr="00C67ECA">
        <w:rPr>
          <w:rFonts w:ascii="Arial" w:hAnsi="Arial" w:cs="Arial"/>
          <w:sz w:val="22"/>
          <w:szCs w:val="22"/>
        </w:rPr>
        <w:t>Visign</w:t>
      </w:r>
      <w:proofErr w:type="spellEnd"/>
      <w:r>
        <w:rPr>
          <w:rFonts w:ascii="Arial" w:hAnsi="Arial" w:cs="Arial"/>
          <w:sz w:val="22"/>
          <w:szCs w:val="22"/>
        </w:rPr>
        <w:t xml:space="preserve"> oraz </w:t>
      </w:r>
      <w:r w:rsidRPr="00C67ECA">
        <w:rPr>
          <w:rFonts w:ascii="Arial" w:hAnsi="Arial" w:cs="Arial"/>
          <w:sz w:val="22"/>
          <w:szCs w:val="22"/>
        </w:rPr>
        <w:t>odpływom liniowym</w:t>
      </w:r>
      <w:r>
        <w:rPr>
          <w:rFonts w:ascii="Arial" w:hAnsi="Arial" w:cs="Arial"/>
          <w:sz w:val="22"/>
          <w:szCs w:val="22"/>
        </w:rPr>
        <w:t xml:space="preserve">, </w:t>
      </w:r>
      <w:r w:rsidRPr="00C67ECA">
        <w:rPr>
          <w:rFonts w:ascii="Arial" w:hAnsi="Arial" w:cs="Arial"/>
          <w:sz w:val="22"/>
          <w:szCs w:val="22"/>
        </w:rPr>
        <w:t xml:space="preserve">można </w:t>
      </w:r>
      <w:r>
        <w:rPr>
          <w:rFonts w:ascii="Arial" w:hAnsi="Arial" w:cs="Arial"/>
          <w:sz w:val="22"/>
          <w:szCs w:val="22"/>
        </w:rPr>
        <w:t>zaprojektować</w:t>
      </w:r>
      <w:r w:rsidRPr="00C67ECA">
        <w:rPr>
          <w:rFonts w:ascii="Arial" w:hAnsi="Arial" w:cs="Arial"/>
          <w:sz w:val="22"/>
          <w:szCs w:val="22"/>
        </w:rPr>
        <w:t xml:space="preserve"> indywidualną </w:t>
      </w:r>
      <w:r>
        <w:rPr>
          <w:rFonts w:ascii="Arial" w:hAnsi="Arial" w:cs="Arial"/>
          <w:sz w:val="22"/>
          <w:szCs w:val="22"/>
        </w:rPr>
        <w:t>aranżację z</w:t>
      </w:r>
      <w:r w:rsidR="00C81BE8">
        <w:rPr>
          <w:rFonts w:ascii="Arial" w:hAnsi="Arial" w:cs="Arial"/>
          <w:sz w:val="22"/>
          <w:szCs w:val="22"/>
        </w:rPr>
        <w:t> </w:t>
      </w:r>
      <w:r>
        <w:rPr>
          <w:rFonts w:ascii="Arial" w:hAnsi="Arial" w:cs="Arial"/>
          <w:sz w:val="22"/>
          <w:szCs w:val="22"/>
        </w:rPr>
        <w:t xml:space="preserve">ciekawymi akcentami stylistycznymi. </w:t>
      </w:r>
    </w:p>
    <w:p w14:paraId="7CB024C0" w14:textId="77777777" w:rsidR="00C67ECA" w:rsidRDefault="00C67ECA" w:rsidP="0075005B">
      <w:pPr>
        <w:spacing w:line="300" w:lineRule="auto"/>
        <w:rPr>
          <w:rFonts w:ascii="Arial" w:hAnsi="Arial" w:cs="Arial"/>
          <w:sz w:val="22"/>
          <w:szCs w:val="22"/>
        </w:rPr>
      </w:pPr>
    </w:p>
    <w:p w14:paraId="7965386B" w14:textId="77777777" w:rsidR="00C67ECA" w:rsidRDefault="00C67ECA" w:rsidP="0075005B">
      <w:pPr>
        <w:spacing w:line="300" w:lineRule="auto"/>
        <w:rPr>
          <w:rFonts w:ascii="Arial" w:hAnsi="Arial" w:cs="Arial"/>
          <w:sz w:val="22"/>
          <w:szCs w:val="22"/>
        </w:rPr>
      </w:pPr>
    </w:p>
    <w:p w14:paraId="16EE05C9" w14:textId="77777777" w:rsidR="00C67ECA" w:rsidRDefault="00C67ECA" w:rsidP="0075005B">
      <w:pPr>
        <w:spacing w:line="300" w:lineRule="auto"/>
        <w:rPr>
          <w:rFonts w:ascii="Arial" w:hAnsi="Arial" w:cs="Arial"/>
          <w:sz w:val="22"/>
          <w:szCs w:val="22"/>
        </w:rPr>
      </w:pPr>
    </w:p>
    <w:p w14:paraId="0E98ECD0" w14:textId="17BABE15" w:rsidR="00BE67CC" w:rsidRDefault="00BB098A" w:rsidP="0075005B">
      <w:pPr>
        <w:spacing w:line="300" w:lineRule="auto"/>
        <w:rPr>
          <w:rFonts w:ascii="Arial" w:hAnsi="Arial" w:cs="Arial"/>
          <w:sz w:val="22"/>
          <w:szCs w:val="22"/>
        </w:rPr>
      </w:pPr>
      <w:r>
        <w:rPr>
          <w:noProof/>
        </w:rPr>
        <w:lastRenderedPageBreak/>
        <w:drawing>
          <wp:inline distT="0" distB="0" distL="0" distR="0" wp14:anchorId="721AD7C2" wp14:editId="40FDB005">
            <wp:extent cx="1800000" cy="3233555"/>
            <wp:effectExtent l="0" t="0" r="0" b="5080"/>
            <wp:docPr id="1573551550" name="Grafik 2" descr="Obraz zawierający broń, broń palna, strzelba, karabi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51550" name="Grafik 2" descr="Obraz zawierający broń, broń palna, strzelba, karabin&#10;&#10;Opis wygenerowany automatyczni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3233555"/>
                    </a:xfrm>
                    <a:prstGeom prst="rect">
                      <a:avLst/>
                    </a:prstGeom>
                    <a:noFill/>
                    <a:ln>
                      <a:noFill/>
                    </a:ln>
                  </pic:spPr>
                </pic:pic>
              </a:graphicData>
            </a:graphic>
          </wp:inline>
        </w:drawing>
      </w:r>
    </w:p>
    <w:p w14:paraId="16396037" w14:textId="77777777" w:rsidR="00BB098A" w:rsidRDefault="00BB098A" w:rsidP="0075005B">
      <w:pPr>
        <w:spacing w:line="300" w:lineRule="auto"/>
        <w:rPr>
          <w:rFonts w:ascii="Arial" w:hAnsi="Arial" w:cs="Arial"/>
          <w:sz w:val="22"/>
          <w:szCs w:val="22"/>
        </w:rPr>
      </w:pPr>
    </w:p>
    <w:p w14:paraId="7CEDA15A" w14:textId="34DA0FA9" w:rsidR="00BB098A" w:rsidRDefault="00BB098A" w:rsidP="0075005B">
      <w:pPr>
        <w:spacing w:line="300" w:lineRule="auto"/>
        <w:rPr>
          <w:rFonts w:ascii="Arial" w:hAnsi="Arial" w:cs="Arial"/>
          <w:sz w:val="22"/>
          <w:szCs w:val="22"/>
        </w:rPr>
      </w:pPr>
      <w:r w:rsidRPr="00BB098A">
        <w:rPr>
          <w:rFonts w:ascii="Arial" w:hAnsi="Arial" w:cs="Arial"/>
          <w:sz w:val="22"/>
          <w:szCs w:val="22"/>
        </w:rPr>
        <w:t xml:space="preserve">Rozwiązania </w:t>
      </w:r>
      <w:proofErr w:type="spellStart"/>
      <w:r w:rsidRPr="00BB098A">
        <w:rPr>
          <w:rFonts w:ascii="Arial" w:hAnsi="Arial" w:cs="Arial"/>
          <w:sz w:val="22"/>
          <w:szCs w:val="22"/>
        </w:rPr>
        <w:t>Viega</w:t>
      </w:r>
      <w:proofErr w:type="spellEnd"/>
      <w:r w:rsidRPr="00BB098A">
        <w:rPr>
          <w:rFonts w:ascii="Arial" w:hAnsi="Arial" w:cs="Arial"/>
          <w:sz w:val="22"/>
          <w:szCs w:val="22"/>
        </w:rPr>
        <w:t xml:space="preserve"> w zakresie </w:t>
      </w:r>
      <w:r>
        <w:rPr>
          <w:rFonts w:ascii="Arial" w:hAnsi="Arial" w:cs="Arial"/>
          <w:sz w:val="22"/>
          <w:szCs w:val="22"/>
        </w:rPr>
        <w:t>systemów rur</w:t>
      </w:r>
      <w:r w:rsidRPr="00BB098A">
        <w:rPr>
          <w:rFonts w:ascii="Arial" w:hAnsi="Arial" w:cs="Arial"/>
          <w:sz w:val="22"/>
          <w:szCs w:val="22"/>
        </w:rPr>
        <w:t xml:space="preserve"> i połączeń zaprasowywanych umożliwiają </w:t>
      </w:r>
      <w:r>
        <w:rPr>
          <w:rFonts w:ascii="Arial" w:hAnsi="Arial" w:cs="Arial"/>
          <w:sz w:val="22"/>
          <w:szCs w:val="22"/>
        </w:rPr>
        <w:t>bardziej elastyczny montaż</w:t>
      </w:r>
      <w:r w:rsidRPr="00BB098A">
        <w:rPr>
          <w:rFonts w:ascii="Arial" w:hAnsi="Arial" w:cs="Arial"/>
          <w:sz w:val="22"/>
          <w:szCs w:val="22"/>
        </w:rPr>
        <w:t xml:space="preserve">. </w:t>
      </w:r>
      <w:r>
        <w:rPr>
          <w:rFonts w:ascii="Arial" w:hAnsi="Arial" w:cs="Arial"/>
          <w:sz w:val="22"/>
          <w:szCs w:val="22"/>
        </w:rPr>
        <w:t>Technika zaprasowywania na zimno</w:t>
      </w:r>
      <w:r w:rsidRPr="00BB098A">
        <w:rPr>
          <w:rFonts w:ascii="Arial" w:hAnsi="Arial" w:cs="Arial"/>
          <w:sz w:val="22"/>
          <w:szCs w:val="22"/>
        </w:rPr>
        <w:t xml:space="preserve"> jest szybk</w:t>
      </w:r>
      <w:r>
        <w:rPr>
          <w:rFonts w:ascii="Arial" w:hAnsi="Arial" w:cs="Arial"/>
          <w:sz w:val="22"/>
          <w:szCs w:val="22"/>
        </w:rPr>
        <w:t>a</w:t>
      </w:r>
      <w:r w:rsidRPr="00BB098A">
        <w:rPr>
          <w:rFonts w:ascii="Arial" w:hAnsi="Arial" w:cs="Arial"/>
          <w:sz w:val="22"/>
          <w:szCs w:val="22"/>
        </w:rPr>
        <w:t xml:space="preserve"> i łatw</w:t>
      </w:r>
      <w:r w:rsidR="00DC0FC1">
        <w:rPr>
          <w:rFonts w:ascii="Arial" w:hAnsi="Arial" w:cs="Arial"/>
          <w:sz w:val="22"/>
          <w:szCs w:val="22"/>
        </w:rPr>
        <w:t>a</w:t>
      </w:r>
      <w:r w:rsidRPr="00BB098A">
        <w:rPr>
          <w:rFonts w:ascii="Arial" w:hAnsi="Arial" w:cs="Arial"/>
          <w:sz w:val="22"/>
          <w:szCs w:val="22"/>
        </w:rPr>
        <w:t xml:space="preserve"> dzięki </w:t>
      </w:r>
      <w:r w:rsidR="00DC0FC1">
        <w:rPr>
          <w:rFonts w:ascii="Arial" w:hAnsi="Arial" w:cs="Arial"/>
          <w:sz w:val="22"/>
          <w:szCs w:val="22"/>
        </w:rPr>
        <w:t xml:space="preserve">wydajnym </w:t>
      </w:r>
      <w:r w:rsidRPr="00BB098A">
        <w:rPr>
          <w:rFonts w:ascii="Arial" w:hAnsi="Arial" w:cs="Arial"/>
          <w:sz w:val="22"/>
          <w:szCs w:val="22"/>
        </w:rPr>
        <w:t xml:space="preserve">narzędziom </w:t>
      </w:r>
      <w:r w:rsidR="00DC0FC1">
        <w:rPr>
          <w:rFonts w:ascii="Arial" w:hAnsi="Arial" w:cs="Arial"/>
          <w:sz w:val="22"/>
          <w:szCs w:val="22"/>
        </w:rPr>
        <w:t xml:space="preserve">z serii </w:t>
      </w:r>
      <w:proofErr w:type="spellStart"/>
      <w:r w:rsidR="00DC0FC1">
        <w:rPr>
          <w:rFonts w:ascii="Arial" w:hAnsi="Arial" w:cs="Arial"/>
          <w:sz w:val="22"/>
          <w:szCs w:val="22"/>
        </w:rPr>
        <w:t>Pressgun</w:t>
      </w:r>
      <w:proofErr w:type="spellEnd"/>
      <w:r w:rsidR="00DC0FC1">
        <w:rPr>
          <w:rFonts w:ascii="Arial" w:hAnsi="Arial" w:cs="Arial"/>
          <w:sz w:val="22"/>
          <w:szCs w:val="22"/>
        </w:rPr>
        <w:t xml:space="preserve">. </w:t>
      </w:r>
    </w:p>
    <w:p w14:paraId="73B65417" w14:textId="77777777" w:rsidR="00B2126E" w:rsidRDefault="00B2126E" w:rsidP="007511EA">
      <w:pPr>
        <w:spacing w:line="300" w:lineRule="auto"/>
        <w:rPr>
          <w:rFonts w:ascii="Arial" w:hAnsi="Arial" w:cs="Arial"/>
          <w:sz w:val="22"/>
          <w:szCs w:val="22"/>
        </w:rPr>
      </w:pPr>
    </w:p>
    <w:p w14:paraId="03339DB3" w14:textId="77777777" w:rsidR="00B2126E" w:rsidRDefault="00B2126E" w:rsidP="007511EA">
      <w:pPr>
        <w:spacing w:line="300" w:lineRule="auto"/>
        <w:rPr>
          <w:rFonts w:ascii="Arial" w:hAnsi="Arial" w:cs="Arial"/>
          <w:sz w:val="22"/>
          <w:szCs w:val="22"/>
        </w:rPr>
      </w:pPr>
    </w:p>
    <w:p w14:paraId="3E632450" w14:textId="77777777" w:rsidR="00BB098A" w:rsidRDefault="00BB098A" w:rsidP="007511EA">
      <w:pPr>
        <w:spacing w:line="300" w:lineRule="auto"/>
        <w:rPr>
          <w:rFonts w:ascii="Arial" w:hAnsi="Arial" w:cs="Arial"/>
          <w:b/>
          <w:bCs/>
          <w:color w:val="000000"/>
          <w:sz w:val="20"/>
          <w:u w:val="single"/>
        </w:rPr>
      </w:pPr>
    </w:p>
    <w:p w14:paraId="4AFDDE8C" w14:textId="04EACA64" w:rsidR="006C0233" w:rsidRPr="005E0F9A" w:rsidRDefault="006C0233" w:rsidP="007511EA">
      <w:pPr>
        <w:spacing w:line="300" w:lineRule="auto"/>
        <w:rPr>
          <w:rFonts w:ascii="Arial" w:hAnsi="Arial" w:cs="Arial"/>
          <w:b/>
          <w:bCs/>
          <w:sz w:val="22"/>
          <w:szCs w:val="22"/>
        </w:rPr>
      </w:pPr>
      <w:r w:rsidRPr="005E0F9A">
        <w:rPr>
          <w:rFonts w:ascii="Arial" w:hAnsi="Arial" w:cs="Arial"/>
          <w:b/>
          <w:bCs/>
          <w:color w:val="000000"/>
          <w:sz w:val="20"/>
          <w:u w:val="single"/>
        </w:rPr>
        <w:t>Informacje o firmie</w:t>
      </w:r>
    </w:p>
    <w:p w14:paraId="20008198" w14:textId="3EF4DB11" w:rsidR="008E7FCD" w:rsidRPr="00D4550E" w:rsidRDefault="008E7FCD" w:rsidP="0059270C">
      <w:pPr>
        <w:rPr>
          <w:rFonts w:ascii="Arial" w:hAnsi="Arial" w:cs="Arial"/>
          <w:sz w:val="20"/>
        </w:rPr>
      </w:pPr>
      <w:r w:rsidRPr="007D0830">
        <w:rPr>
          <w:rFonts w:ascii="Arial" w:hAnsi="Arial" w:cs="Arial"/>
          <w:sz w:val="20"/>
        </w:rPr>
        <w:t xml:space="preserve">Viega jest ekspertem w dziedzinie </w:t>
      </w:r>
      <w:r w:rsidR="00CC67DB" w:rsidRPr="007D0830">
        <w:rPr>
          <w:rFonts w:ascii="Arial" w:hAnsi="Arial" w:cs="Arial"/>
          <w:sz w:val="20"/>
        </w:rPr>
        <w:t xml:space="preserve">rozwiązań systemowych, zapewniających </w:t>
      </w:r>
      <w:r w:rsidRPr="007D0830">
        <w:rPr>
          <w:rFonts w:ascii="Arial" w:hAnsi="Arial" w:cs="Arial"/>
          <w:sz w:val="20"/>
        </w:rPr>
        <w:t>najwyższ</w:t>
      </w:r>
      <w:r w:rsidR="00CC67DB" w:rsidRPr="007D0830">
        <w:rPr>
          <w:rFonts w:ascii="Arial" w:hAnsi="Arial" w:cs="Arial"/>
          <w:sz w:val="20"/>
        </w:rPr>
        <w:t xml:space="preserve">ą </w:t>
      </w:r>
      <w:r w:rsidRPr="007D0830">
        <w:rPr>
          <w:rFonts w:ascii="Arial" w:hAnsi="Arial" w:cs="Arial"/>
          <w:sz w:val="20"/>
        </w:rPr>
        <w:t>jakoś</w:t>
      </w:r>
      <w:r w:rsidR="00CC67DB" w:rsidRPr="007D0830">
        <w:rPr>
          <w:rFonts w:ascii="Arial" w:hAnsi="Arial" w:cs="Arial"/>
          <w:sz w:val="20"/>
        </w:rPr>
        <w:t xml:space="preserve">ć </w:t>
      </w:r>
      <w:r w:rsidRPr="007D0830">
        <w:rPr>
          <w:rFonts w:ascii="Arial" w:hAnsi="Arial" w:cs="Arial"/>
          <w:sz w:val="20"/>
        </w:rPr>
        <w:t xml:space="preserve">wody </w:t>
      </w:r>
      <w:r w:rsidR="00CC67DB" w:rsidRPr="007D0830">
        <w:rPr>
          <w:rFonts w:ascii="Arial" w:hAnsi="Arial" w:cs="Arial"/>
          <w:sz w:val="20"/>
        </w:rPr>
        <w:t>użytkowej i jednym ze światowych</w:t>
      </w:r>
      <w:r w:rsidRPr="007D0830">
        <w:rPr>
          <w:rFonts w:ascii="Arial" w:hAnsi="Arial" w:cs="Arial"/>
          <w:sz w:val="20"/>
        </w:rPr>
        <w:t xml:space="preserve"> liderów </w:t>
      </w:r>
      <w:r w:rsidR="00B8476A" w:rsidRPr="007D0830">
        <w:rPr>
          <w:rFonts w:ascii="Arial" w:hAnsi="Arial" w:cs="Arial"/>
          <w:sz w:val="20"/>
        </w:rPr>
        <w:t>rynku</w:t>
      </w:r>
      <w:r w:rsidR="00CC67DB" w:rsidRPr="007D0830">
        <w:rPr>
          <w:rFonts w:ascii="Arial" w:hAnsi="Arial" w:cs="Arial"/>
          <w:sz w:val="20"/>
        </w:rPr>
        <w:t xml:space="preserve"> </w:t>
      </w:r>
      <w:r w:rsidRPr="007D0830">
        <w:rPr>
          <w:rFonts w:ascii="Arial" w:hAnsi="Arial" w:cs="Arial"/>
          <w:sz w:val="20"/>
        </w:rPr>
        <w:t xml:space="preserve">technologii instalacyjnych. </w:t>
      </w:r>
      <w:r w:rsidR="00CC67DB" w:rsidRPr="007D0830">
        <w:rPr>
          <w:rFonts w:ascii="Arial" w:hAnsi="Arial" w:cs="Arial"/>
          <w:sz w:val="20"/>
        </w:rPr>
        <w:t xml:space="preserve">To </w:t>
      </w:r>
      <w:r w:rsidRPr="007D0830">
        <w:rPr>
          <w:rFonts w:ascii="Arial" w:hAnsi="Arial" w:cs="Arial"/>
          <w:sz w:val="20"/>
        </w:rPr>
        <w:t>przedsiębiorstw</w:t>
      </w:r>
      <w:r w:rsidR="00CC67DB" w:rsidRPr="007D0830">
        <w:rPr>
          <w:rFonts w:ascii="Arial" w:hAnsi="Arial" w:cs="Arial"/>
          <w:sz w:val="20"/>
        </w:rPr>
        <w:t>o</w:t>
      </w:r>
      <w:r w:rsidRPr="007D0830">
        <w:rPr>
          <w:rFonts w:ascii="Arial" w:hAnsi="Arial" w:cs="Arial"/>
          <w:sz w:val="20"/>
        </w:rPr>
        <w:t xml:space="preserve"> rodzinn</w:t>
      </w:r>
      <w:r w:rsidR="00CC67DB" w:rsidRPr="007D0830">
        <w:rPr>
          <w:rFonts w:ascii="Arial" w:hAnsi="Arial" w:cs="Arial"/>
          <w:sz w:val="20"/>
        </w:rPr>
        <w:t>e</w:t>
      </w:r>
      <w:r w:rsidRPr="007D0830">
        <w:rPr>
          <w:rFonts w:ascii="Arial" w:hAnsi="Arial" w:cs="Arial"/>
          <w:sz w:val="20"/>
        </w:rPr>
        <w:t xml:space="preserve">, </w:t>
      </w:r>
      <w:r w:rsidR="00CC67DB" w:rsidRPr="007D0830">
        <w:rPr>
          <w:rFonts w:ascii="Arial" w:hAnsi="Arial" w:cs="Arial"/>
          <w:sz w:val="20"/>
        </w:rPr>
        <w:t>dla którego absolutny priorytet stanowi jakość</w:t>
      </w:r>
      <w:r w:rsidRPr="007D0830">
        <w:rPr>
          <w:rFonts w:ascii="Arial" w:hAnsi="Arial" w:cs="Arial"/>
          <w:sz w:val="20"/>
        </w:rPr>
        <w:t xml:space="preserve"> oferowanych</w:t>
      </w:r>
      <w:r w:rsidR="00CC67DB" w:rsidRPr="007D0830">
        <w:rPr>
          <w:rFonts w:ascii="Arial" w:hAnsi="Arial" w:cs="Arial"/>
          <w:sz w:val="20"/>
        </w:rPr>
        <w:t xml:space="preserve"> produktów</w:t>
      </w:r>
      <w:r w:rsidRPr="007D0830">
        <w:rPr>
          <w:rFonts w:ascii="Arial" w:hAnsi="Arial" w:cs="Arial"/>
          <w:sz w:val="20"/>
        </w:rPr>
        <w:t xml:space="preserve">. </w:t>
      </w:r>
      <w:r w:rsidR="00B8476A" w:rsidRPr="007D0830">
        <w:rPr>
          <w:rFonts w:ascii="Arial" w:hAnsi="Arial" w:cs="Arial"/>
          <w:sz w:val="20"/>
        </w:rPr>
        <w:t xml:space="preserve">Firma </w:t>
      </w:r>
      <w:r w:rsidR="00CC67DB" w:rsidRPr="007D0830">
        <w:rPr>
          <w:rFonts w:ascii="Arial" w:hAnsi="Arial" w:cs="Arial"/>
          <w:sz w:val="20"/>
        </w:rPr>
        <w:t>Viega ma ponad 12</w:t>
      </w:r>
      <w:r w:rsidR="00BA1923">
        <w:rPr>
          <w:rFonts w:ascii="Arial" w:hAnsi="Arial" w:cs="Arial"/>
          <w:sz w:val="20"/>
        </w:rPr>
        <w:t>5</w:t>
      </w:r>
      <w:r w:rsidR="00CC67DB" w:rsidRPr="007D0830">
        <w:rPr>
          <w:rFonts w:ascii="Arial" w:hAnsi="Arial" w:cs="Arial"/>
          <w:sz w:val="20"/>
        </w:rPr>
        <w:t xml:space="preserve"> lat doświadczenia w</w:t>
      </w:r>
      <w:r w:rsidR="007D0830" w:rsidRPr="007D0830">
        <w:rPr>
          <w:rFonts w:ascii="Arial" w:hAnsi="Arial" w:cs="Arial"/>
          <w:sz w:val="20"/>
        </w:rPr>
        <w:t> </w:t>
      </w:r>
      <w:r w:rsidR="00CC67DB" w:rsidRPr="007D0830">
        <w:rPr>
          <w:rFonts w:ascii="Arial" w:hAnsi="Arial" w:cs="Arial"/>
          <w:sz w:val="20"/>
        </w:rPr>
        <w:t>branży instalacyjnej i z</w:t>
      </w:r>
      <w:r w:rsidRPr="007D0830">
        <w:rPr>
          <w:rFonts w:ascii="Arial" w:hAnsi="Arial" w:cs="Arial"/>
          <w:sz w:val="20"/>
        </w:rPr>
        <w:t xml:space="preserve">atrudnia </w:t>
      </w:r>
      <w:r w:rsidR="00CC67DB" w:rsidRPr="007D0830">
        <w:rPr>
          <w:rFonts w:ascii="Arial" w:hAnsi="Arial" w:cs="Arial"/>
          <w:sz w:val="20"/>
        </w:rPr>
        <w:t xml:space="preserve">obecnie </w:t>
      </w:r>
      <w:r w:rsidRPr="007D0830">
        <w:rPr>
          <w:rFonts w:ascii="Arial" w:hAnsi="Arial" w:cs="Arial"/>
          <w:sz w:val="20"/>
        </w:rPr>
        <w:t>p</w:t>
      </w:r>
      <w:r w:rsidR="004E76D9">
        <w:rPr>
          <w:rFonts w:ascii="Arial" w:hAnsi="Arial" w:cs="Arial"/>
          <w:sz w:val="20"/>
        </w:rPr>
        <w:t>onad</w:t>
      </w:r>
      <w:r w:rsidRPr="007D0830">
        <w:rPr>
          <w:rFonts w:ascii="Arial" w:hAnsi="Arial" w:cs="Arial"/>
          <w:sz w:val="20"/>
        </w:rPr>
        <w:t xml:space="preserve"> 5</w:t>
      </w:r>
      <w:r w:rsidR="00835333">
        <w:rPr>
          <w:rFonts w:ascii="Arial" w:hAnsi="Arial" w:cs="Arial"/>
          <w:sz w:val="20"/>
        </w:rPr>
        <w:t>5</w:t>
      </w:r>
      <w:r w:rsidRPr="007D0830">
        <w:rPr>
          <w:rFonts w:ascii="Arial" w:hAnsi="Arial" w:cs="Arial"/>
          <w:sz w:val="20"/>
        </w:rPr>
        <w:t>00 pracowników na całym świecie</w:t>
      </w:r>
      <w:r w:rsidR="00CC67DB" w:rsidRPr="007D0830">
        <w:rPr>
          <w:rFonts w:ascii="Arial" w:hAnsi="Arial" w:cs="Arial"/>
          <w:sz w:val="20"/>
        </w:rPr>
        <w:t xml:space="preserve">. </w:t>
      </w:r>
      <w:r w:rsidRPr="007D0830">
        <w:rPr>
          <w:rFonts w:ascii="Arial" w:hAnsi="Arial" w:cs="Arial"/>
          <w:sz w:val="20"/>
        </w:rPr>
        <w:t xml:space="preserve">Główne kompetencje </w:t>
      </w:r>
      <w:r w:rsidR="00CC67DB" w:rsidRPr="007D0830">
        <w:rPr>
          <w:rFonts w:ascii="Arial" w:hAnsi="Arial" w:cs="Arial"/>
          <w:sz w:val="20"/>
        </w:rPr>
        <w:t xml:space="preserve">firmy </w:t>
      </w:r>
      <w:r w:rsidR="00FF3E71" w:rsidRPr="007D0830">
        <w:rPr>
          <w:rFonts w:ascii="Arial" w:hAnsi="Arial" w:cs="Arial"/>
          <w:sz w:val="20"/>
        </w:rPr>
        <w:t>to technologie związane z</w:t>
      </w:r>
      <w:r w:rsidRPr="007D0830">
        <w:rPr>
          <w:rFonts w:ascii="Arial" w:hAnsi="Arial" w:cs="Arial"/>
          <w:sz w:val="20"/>
        </w:rPr>
        <w:t xml:space="preserve"> </w:t>
      </w:r>
      <w:r w:rsidR="00FF3E71" w:rsidRPr="007D0830">
        <w:rPr>
          <w:rFonts w:ascii="Arial" w:hAnsi="Arial" w:cs="Arial"/>
          <w:sz w:val="20"/>
        </w:rPr>
        <w:t>poprawą</w:t>
      </w:r>
      <w:r w:rsidRPr="007D0830">
        <w:rPr>
          <w:rFonts w:ascii="Arial" w:hAnsi="Arial" w:cs="Arial"/>
          <w:sz w:val="20"/>
        </w:rPr>
        <w:t xml:space="preserve"> poziomu higieny wody </w:t>
      </w:r>
      <w:r w:rsidR="00FF3E71" w:rsidRPr="007D0830">
        <w:rPr>
          <w:rFonts w:ascii="Arial" w:hAnsi="Arial" w:cs="Arial"/>
          <w:sz w:val="20"/>
        </w:rPr>
        <w:t>użytkowej</w:t>
      </w:r>
      <w:r w:rsidRPr="007D0830">
        <w:rPr>
          <w:rFonts w:ascii="Arial" w:hAnsi="Arial" w:cs="Arial"/>
          <w:sz w:val="20"/>
        </w:rPr>
        <w:t>, efektywności energetyczne</w:t>
      </w:r>
      <w:r w:rsidR="00B8476A" w:rsidRPr="007D0830">
        <w:rPr>
          <w:rFonts w:ascii="Arial" w:hAnsi="Arial" w:cs="Arial"/>
          <w:sz w:val="20"/>
        </w:rPr>
        <w:t>j</w:t>
      </w:r>
      <w:r w:rsidR="00FF3E71" w:rsidRPr="007D0830">
        <w:rPr>
          <w:rFonts w:ascii="Arial" w:hAnsi="Arial" w:cs="Arial"/>
          <w:sz w:val="20"/>
        </w:rPr>
        <w:t xml:space="preserve"> oraz </w:t>
      </w:r>
      <w:r w:rsidRPr="007D0830">
        <w:rPr>
          <w:rFonts w:ascii="Arial" w:hAnsi="Arial" w:cs="Arial"/>
          <w:sz w:val="20"/>
        </w:rPr>
        <w:t>komfortu i</w:t>
      </w:r>
      <w:r w:rsidR="00FF3E71" w:rsidRPr="007D0830">
        <w:rPr>
          <w:rFonts w:ascii="Arial" w:hAnsi="Arial" w:cs="Arial"/>
          <w:sz w:val="20"/>
        </w:rPr>
        <w:t> </w:t>
      </w:r>
      <w:r w:rsidRPr="007D0830">
        <w:rPr>
          <w:rFonts w:ascii="Arial" w:hAnsi="Arial" w:cs="Arial"/>
          <w:sz w:val="20"/>
        </w:rPr>
        <w:t xml:space="preserve">bezpieczeństwa w </w:t>
      </w:r>
      <w:r w:rsidR="00FF3E71" w:rsidRPr="007D0830">
        <w:rPr>
          <w:rFonts w:ascii="Arial" w:hAnsi="Arial" w:cs="Arial"/>
          <w:sz w:val="20"/>
        </w:rPr>
        <w:t>bud</w:t>
      </w:r>
      <w:r w:rsidR="00B8476A" w:rsidRPr="007D0830">
        <w:rPr>
          <w:rFonts w:ascii="Arial" w:hAnsi="Arial" w:cs="Arial"/>
          <w:sz w:val="20"/>
        </w:rPr>
        <w:t>ynkach</w:t>
      </w:r>
      <w:r w:rsidRPr="007D0830">
        <w:rPr>
          <w:rFonts w:ascii="Arial" w:hAnsi="Arial" w:cs="Arial"/>
          <w:sz w:val="20"/>
        </w:rPr>
        <w:t>. W dziesięciu lokalizacjach na całym świecie Grupa Viega rozwija i</w:t>
      </w:r>
      <w:r w:rsidR="007D0830">
        <w:rPr>
          <w:rFonts w:ascii="Arial" w:hAnsi="Arial" w:cs="Arial"/>
          <w:sz w:val="20"/>
        </w:rPr>
        <w:t> </w:t>
      </w:r>
      <w:r w:rsidRPr="007D0830">
        <w:rPr>
          <w:rFonts w:ascii="Arial" w:hAnsi="Arial" w:cs="Arial"/>
          <w:sz w:val="20"/>
        </w:rPr>
        <w:t>wytwarza ponad 17 000 produktów.</w:t>
      </w:r>
    </w:p>
    <w:sectPr w:rsidR="008E7FCD" w:rsidRPr="00D4550E" w:rsidSect="008C6A9E">
      <w:headerReference w:type="even" r:id="rId13"/>
      <w:headerReference w:type="default" r:id="rId14"/>
      <w:footerReference w:type="even" r:id="rId15"/>
      <w:footerReference w:type="default" r:id="rId16"/>
      <w:headerReference w:type="first" r:id="rId17"/>
      <w:footerReference w:type="first" r:id="rId18"/>
      <w:pgSz w:w="11906" w:h="16838" w:code="9"/>
      <w:pgMar w:top="902" w:right="3119" w:bottom="1304" w:left="1134" w:header="539" w:footer="4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BA7C7B" w14:textId="77777777" w:rsidR="00B73173" w:rsidRDefault="00B73173">
      <w:r>
        <w:separator/>
      </w:r>
    </w:p>
  </w:endnote>
  <w:endnote w:type="continuationSeparator" w:id="0">
    <w:p w14:paraId="4F4A4637" w14:textId="77777777" w:rsidR="00B73173" w:rsidRDefault="00B73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Lucida Grande">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Syntax">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0FBBB" w14:textId="77777777" w:rsidR="00127818" w:rsidRDefault="00127818">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8D908" w14:textId="77777777" w:rsidR="00B3568C" w:rsidRPr="00B67B8B" w:rsidRDefault="00127818" w:rsidP="00B3568C">
    <w:pPr>
      <w:rPr>
        <w:rFonts w:ascii="Arial" w:hAnsi="Arial"/>
        <w:sz w:val="16"/>
      </w:rPr>
    </w:pPr>
    <w:r>
      <w:rPr>
        <w:rFonts w:ascii="Arial" w:hAnsi="Arial"/>
        <w:noProof/>
        <w:sz w:val="16"/>
        <w:lang w:eastAsia="pl-PL"/>
      </w:rPr>
      <mc:AlternateContent>
        <mc:Choice Requires="wps">
          <w:drawing>
            <wp:anchor distT="0" distB="0" distL="114300" distR="114300" simplePos="0" relativeHeight="251659264" behindDoc="0" locked="0" layoutInCell="1" allowOverlap="1" wp14:anchorId="3C557D26" wp14:editId="36AEF46B">
              <wp:simplePos x="0" y="0"/>
              <wp:positionH relativeFrom="column">
                <wp:posOffset>6400800</wp:posOffset>
              </wp:positionH>
              <wp:positionV relativeFrom="paragraph">
                <wp:posOffset>-71755</wp:posOffset>
              </wp:positionV>
              <wp:extent cx="179705" cy="179705"/>
              <wp:effectExtent l="0" t="0" r="0" b="0"/>
              <wp:wrapNone/>
              <wp:docPr id="1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5BAB9" id="Rectangle 20" o:spid="_x0000_s1026" style="position:absolute;margin-left:7in;margin-top:-5.65pt;width:14.15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" fillcolor="yellow" stroked="f"/>
          </w:pict>
        </mc:Fallback>
      </mc:AlternateContent>
    </w:r>
    <w:r w:rsidR="007D7ED1">
      <w:rPr>
        <w:rFonts w:ascii="Arial" w:hAnsi="Arial"/>
        <w:sz w:val="16"/>
      </w:rPr>
      <w:t xml:space="preserve">Strona </w:t>
    </w:r>
    <w:r w:rsidR="00261390" w:rsidRPr="00B67B8B">
      <w:rPr>
        <w:rFonts w:ascii="Arial" w:hAnsi="Arial"/>
        <w:sz w:val="16"/>
      </w:rPr>
      <w:fldChar w:fldCharType="begin"/>
    </w:r>
    <w:r w:rsidR="00B3568C" w:rsidRPr="00B67B8B">
      <w:rPr>
        <w:rFonts w:ascii="Arial" w:hAnsi="Arial"/>
        <w:sz w:val="16"/>
      </w:rPr>
      <w:instrText xml:space="preserve"> </w:instrText>
    </w:r>
    <w:r w:rsidR="00B3568C">
      <w:rPr>
        <w:rFonts w:ascii="Arial" w:hAnsi="Arial"/>
        <w:sz w:val="16"/>
      </w:rPr>
      <w:instrText>PAGE</w:instrText>
    </w:r>
    <w:r w:rsidR="00B3568C" w:rsidRPr="00B67B8B">
      <w:rPr>
        <w:rFonts w:ascii="Arial" w:hAnsi="Arial"/>
        <w:sz w:val="16"/>
      </w:rPr>
      <w:instrText xml:space="preserve"> </w:instrText>
    </w:r>
    <w:r w:rsidR="00261390" w:rsidRPr="00B67B8B">
      <w:rPr>
        <w:rFonts w:ascii="Arial" w:hAnsi="Arial"/>
        <w:sz w:val="16"/>
      </w:rPr>
      <w:fldChar w:fldCharType="separate"/>
    </w:r>
    <w:r w:rsidR="00FB7335">
      <w:rPr>
        <w:rFonts w:ascii="Arial" w:hAnsi="Arial"/>
        <w:noProof/>
        <w:sz w:val="16"/>
      </w:rPr>
      <w:t>2</w:t>
    </w:r>
    <w:r w:rsidR="00261390" w:rsidRPr="00B67B8B">
      <w:rPr>
        <w:rFonts w:ascii="Arial" w:hAnsi="Arial"/>
        <w:sz w:val="16"/>
      </w:rPr>
      <w:fldChar w:fldCharType="end"/>
    </w:r>
    <w:r w:rsidR="007D7ED1">
      <w:rPr>
        <w:rFonts w:ascii="Arial" w:hAnsi="Arial"/>
        <w:sz w:val="16"/>
      </w:rPr>
      <w:t xml:space="preserve"> / </w:t>
    </w:r>
    <w:r w:rsidR="00261390" w:rsidRPr="00B67B8B">
      <w:rPr>
        <w:rFonts w:ascii="Arial" w:hAnsi="Arial"/>
        <w:sz w:val="16"/>
      </w:rPr>
      <w:fldChar w:fldCharType="begin"/>
    </w:r>
    <w:r w:rsidR="00B3568C" w:rsidRPr="00B67B8B">
      <w:rPr>
        <w:rFonts w:ascii="Arial" w:hAnsi="Arial"/>
        <w:sz w:val="16"/>
      </w:rPr>
      <w:instrText xml:space="preserve"> </w:instrText>
    </w:r>
    <w:r w:rsidR="00B3568C">
      <w:rPr>
        <w:rFonts w:ascii="Arial" w:hAnsi="Arial"/>
        <w:sz w:val="16"/>
      </w:rPr>
      <w:instrText>NUMPAGES</w:instrText>
    </w:r>
    <w:r w:rsidR="00B3568C" w:rsidRPr="00B67B8B">
      <w:rPr>
        <w:rFonts w:ascii="Arial" w:hAnsi="Arial"/>
        <w:sz w:val="16"/>
      </w:rPr>
      <w:instrText xml:space="preserve"> </w:instrText>
    </w:r>
    <w:r w:rsidR="00261390" w:rsidRPr="00B67B8B">
      <w:rPr>
        <w:rFonts w:ascii="Arial" w:hAnsi="Arial"/>
        <w:sz w:val="16"/>
      </w:rPr>
      <w:fldChar w:fldCharType="separate"/>
    </w:r>
    <w:r w:rsidR="00FB7335">
      <w:rPr>
        <w:rFonts w:ascii="Arial" w:hAnsi="Arial"/>
        <w:noProof/>
        <w:sz w:val="16"/>
      </w:rPr>
      <w:t>6</w:t>
    </w:r>
    <w:r w:rsidR="00261390" w:rsidRPr="00B67B8B">
      <w:rPr>
        <w:rFonts w:ascii="Arial" w:hAnsi="Arial"/>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47A20" w14:textId="77777777" w:rsidR="00B3568C" w:rsidRPr="00DB67FE" w:rsidRDefault="00127818" w:rsidP="00B3568C">
    <w:pPr>
      <w:jc w:val="right"/>
      <w:rPr>
        <w:rFonts w:ascii="Arial" w:hAnsi="Arial"/>
        <w:sz w:val="20"/>
      </w:rPr>
    </w:pPr>
    <w:r>
      <w:rPr>
        <w:noProof/>
        <w:lang w:eastAsia="pl-PL"/>
      </w:rPr>
      <mc:AlternateContent>
        <mc:Choice Requires="wps">
          <w:drawing>
            <wp:anchor distT="0" distB="0" distL="114300" distR="114300" simplePos="0" relativeHeight="251658240" behindDoc="1" locked="0" layoutInCell="1" allowOverlap="1" wp14:anchorId="297DA8F9" wp14:editId="54C81C1E">
              <wp:simplePos x="0" y="0"/>
              <wp:positionH relativeFrom="column">
                <wp:posOffset>6228715</wp:posOffset>
              </wp:positionH>
              <wp:positionV relativeFrom="page">
                <wp:posOffset>10189845</wp:posOffset>
              </wp:positionV>
              <wp:extent cx="179705" cy="179705"/>
              <wp:effectExtent l="0" t="0" r="0" b="0"/>
              <wp:wrapNone/>
              <wp:docPr id="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CE8A3" id="Rectangle 18" o:spid="_x0000_s1026" style="position:absolute;margin-left:490.45pt;margin-top:802.35pt;width:14.15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" fillcolor="yellow" stroked="f">
              <w10:wrap anchory="page"/>
            </v:rect>
          </w:pict>
        </mc:Fallback>
      </mc:AlternateContent>
    </w:r>
    <w:r w:rsidR="007D7ED1">
      <w:rPr>
        <w:rFonts w:ascii="Arial" w:hAnsi="Arial"/>
        <w:sz w:val="20"/>
      </w:rPr>
      <w:tab/>
      <w:t xml:space="preserve">- </w:t>
    </w:r>
    <w:r w:rsidR="00261390" w:rsidRPr="00DB67FE">
      <w:rPr>
        <w:rFonts w:ascii="Syntax" w:hAnsi="Syntax"/>
        <w:sz w:val="20"/>
      </w:rPr>
      <w:fldChar w:fldCharType="begin"/>
    </w:r>
    <w:r w:rsidR="00B3568C" w:rsidRPr="00DB67FE">
      <w:rPr>
        <w:rFonts w:ascii="Arial" w:hAnsi="Arial"/>
        <w:sz w:val="20"/>
      </w:rPr>
      <w:instrText xml:space="preserve"> </w:instrText>
    </w:r>
    <w:r w:rsidR="00B3568C">
      <w:rPr>
        <w:rFonts w:ascii="Arial" w:hAnsi="Arial"/>
        <w:sz w:val="20"/>
      </w:rPr>
      <w:instrText>PAGE</w:instrText>
    </w:r>
    <w:r w:rsidR="00B3568C" w:rsidRPr="00DB67FE">
      <w:rPr>
        <w:rFonts w:ascii="Arial" w:hAnsi="Arial"/>
        <w:sz w:val="20"/>
      </w:rPr>
      <w:instrText xml:space="preserve"> </w:instrText>
    </w:r>
    <w:r w:rsidR="00261390" w:rsidRPr="00DB67FE">
      <w:rPr>
        <w:rFonts w:ascii="Syntax" w:hAnsi="Syntax"/>
        <w:sz w:val="20"/>
      </w:rPr>
      <w:fldChar w:fldCharType="separate"/>
    </w:r>
    <w:r w:rsidR="00B3568C" w:rsidRPr="00DB67FE">
      <w:rPr>
        <w:rFonts w:ascii="Arial" w:hAnsi="Arial"/>
        <w:sz w:val="20"/>
      </w:rPr>
      <w:t>1</w:t>
    </w:r>
    <w:r w:rsidR="00261390" w:rsidRPr="00DB67FE">
      <w:rPr>
        <w:rFonts w:ascii="Syntax" w:hAnsi="Syntax"/>
        <w:sz w:val="20"/>
      </w:rPr>
      <w:fldChar w:fldCharType="end"/>
    </w:r>
    <w:r w:rsidR="007D7ED1">
      <w:rPr>
        <w:rFonts w:ascii="Arial" w:hAnsi="Arial"/>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E8E85" w14:textId="77777777" w:rsidR="00B73173" w:rsidRDefault="00B73173">
      <w:r>
        <w:separator/>
      </w:r>
    </w:p>
  </w:footnote>
  <w:footnote w:type="continuationSeparator" w:id="0">
    <w:p w14:paraId="1178842C" w14:textId="77777777" w:rsidR="00B73173" w:rsidRDefault="00B731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A1380" w14:textId="77777777" w:rsidR="00127818" w:rsidRDefault="00127818">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A7026" w14:textId="3F4E3080" w:rsidR="005B7AE0" w:rsidRPr="004A5E3C" w:rsidRDefault="00C679B3" w:rsidP="00172EE3">
    <w:pPr>
      <w:pStyle w:val="Nagwek1"/>
      <w:tabs>
        <w:tab w:val="right" w:pos="7653"/>
      </w:tabs>
      <w:spacing w:line="300" w:lineRule="auto"/>
      <w:rPr>
        <w:rFonts w:cs="Arial"/>
        <w:sz w:val="28"/>
        <w:szCs w:val="28"/>
      </w:rPr>
    </w:pPr>
    <w:r>
      <w:rPr>
        <w:noProof/>
        <w:sz w:val="28"/>
        <w:szCs w:val="28"/>
        <w:lang w:eastAsia="pl-PL"/>
      </w:rPr>
      <w:drawing>
        <wp:anchor distT="0" distB="0" distL="114300" distR="114300" simplePos="0" relativeHeight="251679744" behindDoc="1" locked="0" layoutInCell="1" allowOverlap="1" wp14:anchorId="1F28F81C" wp14:editId="01C309A4">
          <wp:simplePos x="0" y="0"/>
          <wp:positionH relativeFrom="column">
            <wp:posOffset>5322570</wp:posOffset>
          </wp:positionH>
          <wp:positionV relativeFrom="paragraph">
            <wp:posOffset>-17145</wp:posOffset>
          </wp:positionV>
          <wp:extent cx="1181100" cy="1009650"/>
          <wp:effectExtent l="0" t="0" r="0" b="0"/>
          <wp:wrapTight wrapText="bothSides">
            <wp:wrapPolygon edited="0">
              <wp:start x="0" y="0"/>
              <wp:lineTo x="0" y="21192"/>
              <wp:lineTo x="21252" y="21192"/>
              <wp:lineTo x="21252" y="0"/>
              <wp:lineTo x="0" y="0"/>
            </wp:wrapPolygon>
          </wp:wrapTight>
          <wp:docPr id="1" name="Grafik 1" descr="Viega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Viega_Logo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1009650"/>
                  </a:xfrm>
                  <a:prstGeom prst="rect">
                    <a:avLst/>
                  </a:prstGeom>
                  <a:noFill/>
                  <a:ln>
                    <a:noFill/>
                  </a:ln>
                </pic:spPr>
              </pic:pic>
            </a:graphicData>
          </a:graphic>
        </wp:anchor>
      </w:drawing>
    </w:r>
    <w:r w:rsidR="00127818">
      <w:rPr>
        <w:noProof/>
        <w:vanish/>
        <w:sz w:val="28"/>
        <w:szCs w:val="28"/>
        <w:lang w:eastAsia="pl-PL"/>
      </w:rPr>
      <mc:AlternateContent>
        <mc:Choice Requires="wps">
          <w:drawing>
            <wp:anchor distT="0" distB="0" distL="114300" distR="114300" simplePos="0" relativeHeight="251660288" behindDoc="0" locked="0" layoutInCell="0" allowOverlap="1" wp14:anchorId="32558649" wp14:editId="160D70B9">
              <wp:simplePos x="0" y="0"/>
              <wp:positionH relativeFrom="column">
                <wp:posOffset>5259705</wp:posOffset>
              </wp:positionH>
              <wp:positionV relativeFrom="paragraph">
                <wp:posOffset>1905</wp:posOffset>
              </wp:positionV>
              <wp:extent cx="1383665" cy="1097280"/>
              <wp:effectExtent l="0" t="0" r="0" b="0"/>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EB8590" w14:textId="77777777" w:rsidR="003323AA" w:rsidRDefault="008277DB">
                          <w:r>
                            <w:rPr>
                              <w:noProof/>
                              <w:lang w:eastAsia="pl-PL"/>
                            </w:rPr>
                            <w:drawing>
                              <wp:inline distT="0" distB="0" distL="0" distR="0" wp14:anchorId="5D617110" wp14:editId="7E3B50D8">
                                <wp:extent cx="1173480" cy="1005840"/>
                                <wp:effectExtent l="19050" t="0" r="7620" b="0"/>
                                <wp:docPr id="6" name="Bild 1" descr="Viega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ga_Logo_4c"/>
                                        <pic:cNvPicPr preferRelativeResize="0">
                                          <a:picLocks noChangeAspect="1" noChangeArrowheads="1"/>
                                        </pic:cNvPicPr>
                                      </pic:nvPicPr>
                                      <pic:blipFill>
                                        <a:blip r:embed="rId1"/>
                                        <a:srcRect/>
                                        <a:stretch>
                                          <a:fillRect/>
                                        </a:stretch>
                                      </pic:blipFill>
                                      <pic:spPr bwMode="auto">
                                        <a:xfrm>
                                          <a:off x="0" y="0"/>
                                          <a:ext cx="1173480" cy="100584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2558649" id="_x0000_t202" coordsize="21600,21600" o:spt="202" path="m,l,21600r21600,l21600,xe">
              <v:stroke joinstyle="miter"/>
              <v:path gradientshapeok="t" o:connecttype="rect"/>
            </v:shapetype>
            <v:shape id="Text Box 21" o:spid="_x0000_s1026" type="#_x0000_t202" style="position:absolute;margin-left:414.15pt;margin-top:.15pt;width:108.95pt;height:86.4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" o:allowincell="f" stroked="f">
              <v:textbox style="mso-fit-shape-to-text:t">
                <w:txbxContent>
                  <w:p w14:paraId="1BEB8590" w14:textId="77777777" w:rsidR="003323AA" w:rsidRDefault="008277DB">
                    <w:r>
                      <w:rPr>
                        <w:noProof/>
                        <w:lang w:eastAsia="pl-PL"/>
                      </w:rPr>
                      <w:drawing>
                        <wp:inline distT="0" distB="0" distL="0" distR="0" wp14:anchorId="5D617110" wp14:editId="7E3B50D8">
                          <wp:extent cx="1173480" cy="1005840"/>
                          <wp:effectExtent l="19050" t="0" r="7620" b="0"/>
                          <wp:docPr id="6" name="Bild 1" descr="Viega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ga_Logo_4c"/>
                                  <pic:cNvPicPr preferRelativeResize="0">
                                    <a:picLocks noChangeAspect="1" noChangeArrowheads="1"/>
                                  </pic:cNvPicPr>
                                </pic:nvPicPr>
                                <pic:blipFill>
                                  <a:blip r:embed="rId1"/>
                                  <a:srcRect/>
                                  <a:stretch>
                                    <a:fillRect/>
                                  </a:stretch>
                                </pic:blipFill>
                                <pic:spPr bwMode="auto">
                                  <a:xfrm>
                                    <a:off x="0" y="0"/>
                                    <a:ext cx="1173480" cy="1005840"/>
                                  </a:xfrm>
                                  <a:prstGeom prst="rect">
                                    <a:avLst/>
                                  </a:prstGeom>
                                  <a:noFill/>
                                  <a:ln w="9525">
                                    <a:noFill/>
                                    <a:miter lim="800000"/>
                                    <a:headEnd/>
                                    <a:tailEnd/>
                                  </a:ln>
                                </pic:spPr>
                              </pic:pic>
                            </a:graphicData>
                          </a:graphic>
                        </wp:inline>
                      </w:drawing>
                    </w:r>
                  </w:p>
                </w:txbxContent>
              </v:textbox>
            </v:shape>
          </w:pict>
        </mc:Fallback>
      </mc:AlternateContent>
    </w:r>
    <w:r w:rsidR="007D7ED1" w:rsidRPr="004A5E3C">
      <w:rPr>
        <w:sz w:val="28"/>
        <w:szCs w:val="28"/>
      </w:rPr>
      <w:t xml:space="preserve">                                                                                    </w:t>
    </w:r>
    <w:r w:rsidR="00172EE3">
      <w:rPr>
        <w:sz w:val="28"/>
        <w:szCs w:val="28"/>
      </w:rPr>
      <w:tab/>
    </w:r>
  </w:p>
  <w:p w14:paraId="1CBD13B6" w14:textId="77777777" w:rsidR="003C109D" w:rsidRPr="004A5E3C" w:rsidRDefault="003C109D" w:rsidP="005B7AE0">
    <w:pPr>
      <w:pStyle w:val="Nagwek1"/>
      <w:spacing w:line="300" w:lineRule="auto"/>
      <w:rPr>
        <w:rFonts w:cs="Arial"/>
        <w:sz w:val="24"/>
        <w:szCs w:val="24"/>
      </w:rPr>
    </w:pPr>
  </w:p>
  <w:p w14:paraId="1CA9DF8C" w14:textId="51582266" w:rsidR="005B7AE0" w:rsidRPr="004A5E3C" w:rsidRDefault="0059270C" w:rsidP="00F86B3A">
    <w:pPr>
      <w:pStyle w:val="Nagwek1"/>
      <w:tabs>
        <w:tab w:val="left" w:pos="5265"/>
      </w:tabs>
      <w:spacing w:line="300" w:lineRule="auto"/>
      <w:rPr>
        <w:rFonts w:cs="Arial"/>
        <w:sz w:val="40"/>
        <w:szCs w:val="40"/>
      </w:rPr>
    </w:pPr>
    <w:r w:rsidRPr="004A5E3C">
      <w:rPr>
        <w:sz w:val="40"/>
        <w:szCs w:val="40"/>
        <w:lang w:eastAsia="pl-PL"/>
      </w:rPr>
      <w:t>Informacja prasowa</w:t>
    </w:r>
    <w:r w:rsidR="00F86B3A">
      <w:rPr>
        <w:sz w:val="40"/>
        <w:szCs w:val="40"/>
        <w:lang w:eastAsia="pl-PL"/>
      </w:rPr>
      <w:tab/>
    </w:r>
  </w:p>
  <w:p w14:paraId="3BF1BAB4" w14:textId="77777777" w:rsidR="00B3568C" w:rsidRPr="004A5E3C" w:rsidRDefault="00127818">
    <w:pPr>
      <w:rPr>
        <w:rFonts w:ascii="Arial" w:hAnsi="Arial" w:cs="Arial"/>
        <w:sz w:val="40"/>
        <w:szCs w:val="40"/>
      </w:rPr>
    </w:pPr>
    <w:r>
      <w:rPr>
        <w:noProof/>
        <w:sz w:val="40"/>
        <w:szCs w:val="40"/>
        <w:lang w:eastAsia="pl-PL"/>
      </w:rPr>
      <mc:AlternateContent>
        <mc:Choice Requires="wps">
          <w:drawing>
            <wp:anchor distT="0" distB="0" distL="114300" distR="114300" simplePos="0" relativeHeight="251657216" behindDoc="0" locked="0" layoutInCell="0" allowOverlap="1" wp14:anchorId="1CAA174A" wp14:editId="15EA1C9B">
              <wp:simplePos x="0" y="0"/>
              <wp:positionH relativeFrom="column">
                <wp:posOffset>5318760</wp:posOffset>
              </wp:positionH>
              <wp:positionV relativeFrom="paragraph">
                <wp:posOffset>285115</wp:posOffset>
              </wp:positionV>
              <wp:extent cx="1428750" cy="2184400"/>
              <wp:effectExtent l="0" t="0" r="0" b="6350"/>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18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8DB11" w14:textId="77777777" w:rsidR="0059270C" w:rsidRPr="00EC53C0" w:rsidRDefault="0059270C" w:rsidP="0059270C">
                          <w:pPr>
                            <w:rPr>
                              <w:rFonts w:ascii="Arial" w:hAnsi="Arial" w:cs="Arial"/>
                              <w:sz w:val="16"/>
                            </w:rPr>
                          </w:pPr>
                          <w:r>
                            <w:rPr>
                              <w:rFonts w:ascii="Arial" w:hAnsi="Arial"/>
                              <w:sz w:val="16"/>
                              <w:lang w:val="it-IT"/>
                            </w:rPr>
                            <w:t>Viega Sp. z o.o.</w:t>
                          </w:r>
                        </w:p>
                        <w:p w14:paraId="4988ED86" w14:textId="77777777" w:rsidR="0059270C" w:rsidRPr="00EC53C0" w:rsidRDefault="0059270C" w:rsidP="0059270C">
                          <w:pPr>
                            <w:rPr>
                              <w:rFonts w:ascii="Arial" w:hAnsi="Arial" w:cs="Arial"/>
                              <w:sz w:val="16"/>
                            </w:rPr>
                          </w:pPr>
                          <w:r>
                            <w:rPr>
                              <w:rFonts w:ascii="Arial" w:hAnsi="Arial"/>
                              <w:sz w:val="16"/>
                              <w:lang w:val="it-IT"/>
                            </w:rPr>
                            <w:t>ul. Hrubieszowska 2</w:t>
                          </w:r>
                        </w:p>
                        <w:p w14:paraId="250CF90F" w14:textId="77777777" w:rsidR="0059270C" w:rsidRDefault="0059270C" w:rsidP="0059270C">
                          <w:pPr>
                            <w:rPr>
                              <w:rFonts w:ascii="Arial" w:hAnsi="Arial"/>
                              <w:sz w:val="16"/>
                            </w:rPr>
                          </w:pPr>
                          <w:r>
                            <w:rPr>
                              <w:rFonts w:ascii="Arial" w:hAnsi="Arial"/>
                              <w:sz w:val="16"/>
                              <w:lang w:val="it-IT"/>
                            </w:rPr>
                            <w:t>01-209 Warszawa</w:t>
                          </w:r>
                        </w:p>
                        <w:p w14:paraId="7DBB83F2" w14:textId="77777777" w:rsidR="0059270C" w:rsidRDefault="0059270C" w:rsidP="0059270C">
                          <w:pPr>
                            <w:rPr>
                              <w:rFonts w:ascii="Arial" w:hAnsi="Arial"/>
                              <w:sz w:val="16"/>
                              <w:lang w:val="it-IT"/>
                            </w:rPr>
                          </w:pPr>
                        </w:p>
                        <w:p w14:paraId="1DC1D067" w14:textId="77777777" w:rsidR="0059270C" w:rsidRDefault="0059270C" w:rsidP="0059270C">
                          <w:pPr>
                            <w:rPr>
                              <w:rFonts w:ascii="Arial" w:hAnsi="Arial"/>
                              <w:sz w:val="16"/>
                            </w:rPr>
                          </w:pPr>
                          <w:r>
                            <w:rPr>
                              <w:rFonts w:ascii="Arial" w:hAnsi="Arial"/>
                              <w:sz w:val="16"/>
                              <w:lang w:val="it-IT"/>
                            </w:rPr>
                            <w:t>Marta Walaszkowska</w:t>
                          </w:r>
                        </w:p>
                        <w:p w14:paraId="2F64D211" w14:textId="77777777" w:rsidR="0059270C" w:rsidRDefault="0059270C" w:rsidP="0059270C">
                          <w:pPr>
                            <w:rPr>
                              <w:rFonts w:ascii="Arial" w:hAnsi="Arial"/>
                              <w:sz w:val="16"/>
                            </w:rPr>
                          </w:pPr>
                          <w:r>
                            <w:rPr>
                              <w:rFonts w:ascii="Arial" w:hAnsi="Arial"/>
                              <w:sz w:val="16"/>
                              <w:lang w:val="it-IT"/>
                            </w:rPr>
                            <w:t>tel.: +48 58 662-49-96</w:t>
                          </w:r>
                        </w:p>
                        <w:p w14:paraId="49DB9710" w14:textId="77777777" w:rsidR="0059270C" w:rsidRPr="00785BB3" w:rsidRDefault="0059270C" w:rsidP="0059270C">
                          <w:pPr>
                            <w:rPr>
                              <w:rFonts w:ascii="Arial" w:hAnsi="Arial"/>
                              <w:sz w:val="16"/>
                            </w:rPr>
                          </w:pPr>
                          <w:r>
                            <w:rPr>
                              <w:rFonts w:ascii="Arial" w:hAnsi="Arial"/>
                              <w:sz w:val="16"/>
                              <w:lang w:val="it-IT"/>
                            </w:rPr>
                            <w:t>faks: +48 58 662-49-90</w:t>
                          </w:r>
                        </w:p>
                        <w:p w14:paraId="083F2632" w14:textId="77777777" w:rsidR="0059270C" w:rsidRPr="00785BB3" w:rsidRDefault="0059270C" w:rsidP="0059270C">
                          <w:pPr>
                            <w:rPr>
                              <w:rFonts w:ascii="Arial" w:hAnsi="Arial"/>
                              <w:sz w:val="16"/>
                            </w:rPr>
                          </w:pPr>
                          <w:r>
                            <w:rPr>
                              <w:rFonts w:ascii="Arial" w:hAnsi="Arial"/>
                              <w:sz w:val="16"/>
                              <w:lang w:val="it-IT"/>
                            </w:rPr>
                            <w:t>info@viega.pl</w:t>
                          </w:r>
                        </w:p>
                        <w:p w14:paraId="79A8F66C" w14:textId="77777777" w:rsidR="0059270C" w:rsidRPr="00785BB3" w:rsidRDefault="0059270C" w:rsidP="0059270C">
                          <w:pPr>
                            <w:rPr>
                              <w:rFonts w:ascii="Arial" w:hAnsi="Arial"/>
                              <w:sz w:val="16"/>
                            </w:rPr>
                          </w:pPr>
                          <w:r>
                            <w:rPr>
                              <w:rFonts w:ascii="Arial" w:hAnsi="Arial"/>
                              <w:sz w:val="16"/>
                              <w:lang w:val="it-IT"/>
                            </w:rPr>
                            <w:t>www.viega.pl</w:t>
                          </w:r>
                        </w:p>
                        <w:p w14:paraId="62027828" w14:textId="77777777" w:rsidR="0059270C" w:rsidRDefault="0059270C" w:rsidP="0059270C">
                          <w:pPr>
                            <w:rPr>
                              <w:rFonts w:ascii="Arial" w:hAnsi="Arial"/>
                              <w:sz w:val="16"/>
                              <w:lang w:val="it-IT"/>
                            </w:rPr>
                          </w:pPr>
                        </w:p>
                        <w:p w14:paraId="13C8782A" w14:textId="4EE19642" w:rsidR="0059270C" w:rsidRPr="00785BB3" w:rsidRDefault="00172EE3" w:rsidP="0059270C">
                          <w:pPr>
                            <w:rPr>
                              <w:rFonts w:ascii="Arial" w:hAnsi="Arial"/>
                              <w:sz w:val="16"/>
                            </w:rPr>
                          </w:pPr>
                          <w:r w:rsidRPr="00785BB3">
                            <w:rPr>
                              <w:rFonts w:ascii="Arial" w:hAnsi="Arial"/>
                              <w:sz w:val="16"/>
                            </w:rPr>
                            <w:t>B</w:t>
                          </w:r>
                          <w:r w:rsidR="00F86B3A" w:rsidRPr="00785BB3">
                            <w:rPr>
                              <w:rFonts w:ascii="Arial" w:hAnsi="Arial"/>
                              <w:sz w:val="16"/>
                            </w:rPr>
                            <w:t xml:space="preserve">rand </w:t>
                          </w:r>
                          <w:proofErr w:type="spellStart"/>
                          <w:r w:rsidR="00F86B3A" w:rsidRPr="00785BB3">
                            <w:rPr>
                              <w:rFonts w:ascii="Arial" w:hAnsi="Arial"/>
                              <w:sz w:val="16"/>
                            </w:rPr>
                            <w:t>Promotions</w:t>
                          </w:r>
                          <w:proofErr w:type="spellEnd"/>
                        </w:p>
                        <w:p w14:paraId="0CB6B0BD" w14:textId="55FDCA70" w:rsidR="0059270C" w:rsidRPr="00172EE3" w:rsidRDefault="0059270C" w:rsidP="0059270C">
                          <w:pPr>
                            <w:rPr>
                              <w:rFonts w:ascii="Arial" w:hAnsi="Arial"/>
                              <w:sz w:val="16"/>
                            </w:rPr>
                          </w:pPr>
                          <w:r w:rsidRPr="00172EE3">
                            <w:rPr>
                              <w:rFonts w:ascii="Arial" w:hAnsi="Arial"/>
                              <w:sz w:val="16"/>
                            </w:rPr>
                            <w:t xml:space="preserve">ul. </w:t>
                          </w:r>
                          <w:r w:rsidR="00F86B3A" w:rsidRPr="00172EE3">
                            <w:rPr>
                              <w:rFonts w:ascii="Arial" w:hAnsi="Arial"/>
                              <w:sz w:val="16"/>
                            </w:rPr>
                            <w:t>Konstancińska 5B/153</w:t>
                          </w:r>
                        </w:p>
                        <w:p w14:paraId="57A6EF17" w14:textId="5B167E82" w:rsidR="0059270C" w:rsidRPr="00172EE3" w:rsidRDefault="0059270C" w:rsidP="0059270C">
                          <w:pPr>
                            <w:rPr>
                              <w:rFonts w:ascii="Arial" w:hAnsi="Arial"/>
                              <w:sz w:val="16"/>
                            </w:rPr>
                          </w:pPr>
                          <w:r w:rsidRPr="00172EE3">
                            <w:rPr>
                              <w:rFonts w:ascii="Arial" w:hAnsi="Arial"/>
                              <w:sz w:val="16"/>
                            </w:rPr>
                            <w:t>02-</w:t>
                          </w:r>
                          <w:r w:rsidR="00F86B3A" w:rsidRPr="00172EE3">
                            <w:rPr>
                              <w:rFonts w:ascii="Arial" w:hAnsi="Arial"/>
                              <w:sz w:val="16"/>
                            </w:rPr>
                            <w:t>942</w:t>
                          </w:r>
                          <w:r w:rsidRPr="00172EE3">
                            <w:rPr>
                              <w:rFonts w:ascii="Arial" w:hAnsi="Arial"/>
                              <w:sz w:val="16"/>
                            </w:rPr>
                            <w:t xml:space="preserve"> Warszawa</w:t>
                          </w:r>
                        </w:p>
                        <w:p w14:paraId="3A2F3A8B" w14:textId="77777777" w:rsidR="0059270C" w:rsidRPr="00172EE3" w:rsidRDefault="0059270C" w:rsidP="0059270C">
                          <w:pPr>
                            <w:rPr>
                              <w:rFonts w:ascii="Arial" w:hAnsi="Arial"/>
                              <w:sz w:val="16"/>
                            </w:rPr>
                          </w:pPr>
                        </w:p>
                        <w:p w14:paraId="40E5C3A2" w14:textId="77777777" w:rsidR="0059270C" w:rsidRPr="004A1FE0" w:rsidRDefault="0059270C" w:rsidP="0059270C">
                          <w:pPr>
                            <w:rPr>
                              <w:rFonts w:ascii="Arial" w:hAnsi="Arial"/>
                              <w:sz w:val="16"/>
                            </w:rPr>
                          </w:pPr>
                          <w:r>
                            <w:rPr>
                              <w:rFonts w:ascii="Arial" w:hAnsi="Arial"/>
                              <w:sz w:val="16"/>
                            </w:rPr>
                            <w:t>Łukasz Wichłacz</w:t>
                          </w:r>
                        </w:p>
                        <w:p w14:paraId="498EEF39" w14:textId="70599BE4" w:rsidR="0059270C" w:rsidRPr="00560EAC" w:rsidRDefault="0059270C" w:rsidP="0059270C">
                          <w:pPr>
                            <w:rPr>
                              <w:rFonts w:ascii="Arial" w:hAnsi="Arial"/>
                              <w:sz w:val="16"/>
                            </w:rPr>
                          </w:pPr>
                          <w:r w:rsidRPr="00560EAC">
                            <w:rPr>
                              <w:rFonts w:ascii="Arial" w:hAnsi="Arial"/>
                              <w:sz w:val="16"/>
                            </w:rPr>
                            <w:t>tel.: +48</w:t>
                          </w:r>
                          <w:r w:rsidR="00F86B3A" w:rsidRPr="00560EAC">
                            <w:rPr>
                              <w:rFonts w:ascii="Arial" w:hAnsi="Arial"/>
                              <w:sz w:val="16"/>
                            </w:rPr>
                            <w:t> 513 144 639</w:t>
                          </w:r>
                        </w:p>
                        <w:p w14:paraId="0B7C4197" w14:textId="2DC68317" w:rsidR="0059270C" w:rsidRPr="00560EAC" w:rsidRDefault="0059270C" w:rsidP="0059270C">
                          <w:pPr>
                            <w:rPr>
                              <w:rFonts w:ascii="Arial" w:hAnsi="Arial"/>
                              <w:sz w:val="16"/>
                            </w:rPr>
                          </w:pPr>
                          <w:r w:rsidRPr="00560EAC">
                            <w:rPr>
                              <w:rFonts w:ascii="Arial" w:hAnsi="Arial"/>
                              <w:sz w:val="16"/>
                            </w:rPr>
                            <w:t>l.wichlacz@</w:t>
                          </w:r>
                          <w:r w:rsidR="00F86B3A" w:rsidRPr="00560EAC">
                            <w:rPr>
                              <w:rFonts w:ascii="Arial" w:hAnsi="Arial"/>
                              <w:sz w:val="16"/>
                            </w:rPr>
                            <w:t>brandpromotions.pl</w:t>
                          </w:r>
                        </w:p>
                        <w:p w14:paraId="38ECF634" w14:textId="339FE2F9" w:rsidR="00B3568C" w:rsidRPr="00560EAC" w:rsidRDefault="00B3568C" w:rsidP="006E290A">
                          <w:pPr>
                            <w:rPr>
                              <w:rFonts w:ascii="Arial" w:hAns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A174A" id="Text Box 17" o:spid="_x0000_s1027" type="#_x0000_t202" style="position:absolute;margin-left:418.8pt;margin-top:22.45pt;width:112.5pt;height:1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" o:allowincell="f" filled="f" stroked="f">
              <v:textbox inset="0,0,0,0">
                <w:txbxContent>
                  <w:p w14:paraId="19C8DB11" w14:textId="77777777" w:rsidR="0059270C" w:rsidRPr="00EC53C0" w:rsidRDefault="0059270C" w:rsidP="0059270C">
                    <w:pPr>
                      <w:rPr>
                        <w:rFonts w:ascii="Arial" w:hAnsi="Arial" w:cs="Arial"/>
                        <w:sz w:val="16"/>
                      </w:rPr>
                    </w:pPr>
                    <w:r>
                      <w:rPr>
                        <w:rFonts w:ascii="Arial" w:hAnsi="Arial"/>
                        <w:sz w:val="16"/>
                        <w:lang w:val="it-IT"/>
                      </w:rPr>
                      <w:t>Viega Sp. z o.o.</w:t>
                    </w:r>
                  </w:p>
                  <w:p w14:paraId="4988ED86" w14:textId="77777777" w:rsidR="0059270C" w:rsidRPr="00EC53C0" w:rsidRDefault="0059270C" w:rsidP="0059270C">
                    <w:pPr>
                      <w:rPr>
                        <w:rFonts w:ascii="Arial" w:hAnsi="Arial" w:cs="Arial"/>
                        <w:sz w:val="16"/>
                      </w:rPr>
                    </w:pPr>
                    <w:r>
                      <w:rPr>
                        <w:rFonts w:ascii="Arial" w:hAnsi="Arial"/>
                        <w:sz w:val="16"/>
                        <w:lang w:val="it-IT"/>
                      </w:rPr>
                      <w:t>ul. Hrubieszowska 2</w:t>
                    </w:r>
                  </w:p>
                  <w:p w14:paraId="250CF90F" w14:textId="77777777" w:rsidR="0059270C" w:rsidRDefault="0059270C" w:rsidP="0059270C">
                    <w:pPr>
                      <w:rPr>
                        <w:rFonts w:ascii="Arial" w:hAnsi="Arial"/>
                        <w:sz w:val="16"/>
                      </w:rPr>
                    </w:pPr>
                    <w:r>
                      <w:rPr>
                        <w:rFonts w:ascii="Arial" w:hAnsi="Arial"/>
                        <w:sz w:val="16"/>
                        <w:lang w:val="it-IT"/>
                      </w:rPr>
                      <w:t>01-209 Warszawa</w:t>
                    </w:r>
                  </w:p>
                  <w:p w14:paraId="7DBB83F2" w14:textId="77777777" w:rsidR="0059270C" w:rsidRDefault="0059270C" w:rsidP="0059270C">
                    <w:pPr>
                      <w:rPr>
                        <w:rFonts w:ascii="Arial" w:hAnsi="Arial"/>
                        <w:sz w:val="16"/>
                        <w:lang w:val="it-IT"/>
                      </w:rPr>
                    </w:pPr>
                  </w:p>
                  <w:p w14:paraId="1DC1D067" w14:textId="77777777" w:rsidR="0059270C" w:rsidRDefault="0059270C" w:rsidP="0059270C">
                    <w:pPr>
                      <w:rPr>
                        <w:rFonts w:ascii="Arial" w:hAnsi="Arial"/>
                        <w:sz w:val="16"/>
                      </w:rPr>
                    </w:pPr>
                    <w:r>
                      <w:rPr>
                        <w:rFonts w:ascii="Arial" w:hAnsi="Arial"/>
                        <w:sz w:val="16"/>
                        <w:lang w:val="it-IT"/>
                      </w:rPr>
                      <w:t>Marta Walaszkowska</w:t>
                    </w:r>
                  </w:p>
                  <w:p w14:paraId="2F64D211" w14:textId="77777777" w:rsidR="0059270C" w:rsidRDefault="0059270C" w:rsidP="0059270C">
                    <w:pPr>
                      <w:rPr>
                        <w:rFonts w:ascii="Arial" w:hAnsi="Arial"/>
                        <w:sz w:val="16"/>
                      </w:rPr>
                    </w:pPr>
                    <w:r>
                      <w:rPr>
                        <w:rFonts w:ascii="Arial" w:hAnsi="Arial"/>
                        <w:sz w:val="16"/>
                        <w:lang w:val="it-IT"/>
                      </w:rPr>
                      <w:t>tel.: +48 58 662-49-96</w:t>
                    </w:r>
                  </w:p>
                  <w:p w14:paraId="49DB9710" w14:textId="77777777" w:rsidR="0059270C" w:rsidRPr="00785BB3" w:rsidRDefault="0059270C" w:rsidP="0059270C">
                    <w:pPr>
                      <w:rPr>
                        <w:rFonts w:ascii="Arial" w:hAnsi="Arial"/>
                        <w:sz w:val="16"/>
                      </w:rPr>
                    </w:pPr>
                    <w:r>
                      <w:rPr>
                        <w:rFonts w:ascii="Arial" w:hAnsi="Arial"/>
                        <w:sz w:val="16"/>
                        <w:lang w:val="it-IT"/>
                      </w:rPr>
                      <w:t>faks: +48 58 662-49-90</w:t>
                    </w:r>
                  </w:p>
                  <w:p w14:paraId="083F2632" w14:textId="77777777" w:rsidR="0059270C" w:rsidRPr="00785BB3" w:rsidRDefault="0059270C" w:rsidP="0059270C">
                    <w:pPr>
                      <w:rPr>
                        <w:rFonts w:ascii="Arial" w:hAnsi="Arial"/>
                        <w:sz w:val="16"/>
                      </w:rPr>
                    </w:pPr>
                    <w:r>
                      <w:rPr>
                        <w:rFonts w:ascii="Arial" w:hAnsi="Arial"/>
                        <w:sz w:val="16"/>
                        <w:lang w:val="it-IT"/>
                      </w:rPr>
                      <w:t>info@viega.pl</w:t>
                    </w:r>
                  </w:p>
                  <w:p w14:paraId="79A8F66C" w14:textId="77777777" w:rsidR="0059270C" w:rsidRPr="00785BB3" w:rsidRDefault="0059270C" w:rsidP="0059270C">
                    <w:pPr>
                      <w:rPr>
                        <w:rFonts w:ascii="Arial" w:hAnsi="Arial"/>
                        <w:sz w:val="16"/>
                      </w:rPr>
                    </w:pPr>
                    <w:r>
                      <w:rPr>
                        <w:rFonts w:ascii="Arial" w:hAnsi="Arial"/>
                        <w:sz w:val="16"/>
                        <w:lang w:val="it-IT"/>
                      </w:rPr>
                      <w:t>www.viega.pl</w:t>
                    </w:r>
                  </w:p>
                  <w:p w14:paraId="62027828" w14:textId="77777777" w:rsidR="0059270C" w:rsidRDefault="0059270C" w:rsidP="0059270C">
                    <w:pPr>
                      <w:rPr>
                        <w:rFonts w:ascii="Arial" w:hAnsi="Arial"/>
                        <w:sz w:val="16"/>
                        <w:lang w:val="it-IT"/>
                      </w:rPr>
                    </w:pPr>
                  </w:p>
                  <w:p w14:paraId="13C8782A" w14:textId="4EE19642" w:rsidR="0059270C" w:rsidRPr="00785BB3" w:rsidRDefault="00172EE3" w:rsidP="0059270C">
                    <w:pPr>
                      <w:rPr>
                        <w:rFonts w:ascii="Arial" w:hAnsi="Arial"/>
                        <w:sz w:val="16"/>
                      </w:rPr>
                    </w:pPr>
                    <w:r w:rsidRPr="00785BB3">
                      <w:rPr>
                        <w:rFonts w:ascii="Arial" w:hAnsi="Arial"/>
                        <w:sz w:val="16"/>
                      </w:rPr>
                      <w:t>B</w:t>
                    </w:r>
                    <w:r w:rsidR="00F86B3A" w:rsidRPr="00785BB3">
                      <w:rPr>
                        <w:rFonts w:ascii="Arial" w:hAnsi="Arial"/>
                        <w:sz w:val="16"/>
                      </w:rPr>
                      <w:t xml:space="preserve">rand </w:t>
                    </w:r>
                    <w:proofErr w:type="spellStart"/>
                    <w:r w:rsidR="00F86B3A" w:rsidRPr="00785BB3">
                      <w:rPr>
                        <w:rFonts w:ascii="Arial" w:hAnsi="Arial"/>
                        <w:sz w:val="16"/>
                      </w:rPr>
                      <w:t>Promotions</w:t>
                    </w:r>
                    <w:proofErr w:type="spellEnd"/>
                  </w:p>
                  <w:p w14:paraId="0CB6B0BD" w14:textId="55FDCA70" w:rsidR="0059270C" w:rsidRPr="00172EE3" w:rsidRDefault="0059270C" w:rsidP="0059270C">
                    <w:pPr>
                      <w:rPr>
                        <w:rFonts w:ascii="Arial" w:hAnsi="Arial"/>
                        <w:sz w:val="16"/>
                      </w:rPr>
                    </w:pPr>
                    <w:r w:rsidRPr="00172EE3">
                      <w:rPr>
                        <w:rFonts w:ascii="Arial" w:hAnsi="Arial"/>
                        <w:sz w:val="16"/>
                      </w:rPr>
                      <w:t xml:space="preserve">ul. </w:t>
                    </w:r>
                    <w:r w:rsidR="00F86B3A" w:rsidRPr="00172EE3">
                      <w:rPr>
                        <w:rFonts w:ascii="Arial" w:hAnsi="Arial"/>
                        <w:sz w:val="16"/>
                      </w:rPr>
                      <w:t>Konstancińska 5B/153</w:t>
                    </w:r>
                  </w:p>
                  <w:p w14:paraId="57A6EF17" w14:textId="5B167E82" w:rsidR="0059270C" w:rsidRPr="00172EE3" w:rsidRDefault="0059270C" w:rsidP="0059270C">
                    <w:pPr>
                      <w:rPr>
                        <w:rFonts w:ascii="Arial" w:hAnsi="Arial"/>
                        <w:sz w:val="16"/>
                      </w:rPr>
                    </w:pPr>
                    <w:r w:rsidRPr="00172EE3">
                      <w:rPr>
                        <w:rFonts w:ascii="Arial" w:hAnsi="Arial"/>
                        <w:sz w:val="16"/>
                      </w:rPr>
                      <w:t>02-</w:t>
                    </w:r>
                    <w:r w:rsidR="00F86B3A" w:rsidRPr="00172EE3">
                      <w:rPr>
                        <w:rFonts w:ascii="Arial" w:hAnsi="Arial"/>
                        <w:sz w:val="16"/>
                      </w:rPr>
                      <w:t>942</w:t>
                    </w:r>
                    <w:r w:rsidRPr="00172EE3">
                      <w:rPr>
                        <w:rFonts w:ascii="Arial" w:hAnsi="Arial"/>
                        <w:sz w:val="16"/>
                      </w:rPr>
                      <w:t xml:space="preserve"> Warszawa</w:t>
                    </w:r>
                  </w:p>
                  <w:p w14:paraId="3A2F3A8B" w14:textId="77777777" w:rsidR="0059270C" w:rsidRPr="00172EE3" w:rsidRDefault="0059270C" w:rsidP="0059270C">
                    <w:pPr>
                      <w:rPr>
                        <w:rFonts w:ascii="Arial" w:hAnsi="Arial"/>
                        <w:sz w:val="16"/>
                      </w:rPr>
                    </w:pPr>
                  </w:p>
                  <w:p w14:paraId="40E5C3A2" w14:textId="77777777" w:rsidR="0059270C" w:rsidRPr="004A1FE0" w:rsidRDefault="0059270C" w:rsidP="0059270C">
                    <w:pPr>
                      <w:rPr>
                        <w:rFonts w:ascii="Arial" w:hAnsi="Arial"/>
                        <w:sz w:val="16"/>
                      </w:rPr>
                    </w:pPr>
                    <w:r>
                      <w:rPr>
                        <w:rFonts w:ascii="Arial" w:hAnsi="Arial"/>
                        <w:sz w:val="16"/>
                      </w:rPr>
                      <w:t>Łukasz Wichłacz</w:t>
                    </w:r>
                  </w:p>
                  <w:p w14:paraId="498EEF39" w14:textId="70599BE4" w:rsidR="0059270C" w:rsidRPr="00560EAC" w:rsidRDefault="0059270C" w:rsidP="0059270C">
                    <w:pPr>
                      <w:rPr>
                        <w:rFonts w:ascii="Arial" w:hAnsi="Arial"/>
                        <w:sz w:val="16"/>
                      </w:rPr>
                    </w:pPr>
                    <w:r w:rsidRPr="00560EAC">
                      <w:rPr>
                        <w:rFonts w:ascii="Arial" w:hAnsi="Arial"/>
                        <w:sz w:val="16"/>
                      </w:rPr>
                      <w:t>tel.: +48</w:t>
                    </w:r>
                    <w:r w:rsidR="00F86B3A" w:rsidRPr="00560EAC">
                      <w:rPr>
                        <w:rFonts w:ascii="Arial" w:hAnsi="Arial"/>
                        <w:sz w:val="16"/>
                      </w:rPr>
                      <w:t> 513 144 639</w:t>
                    </w:r>
                  </w:p>
                  <w:p w14:paraId="0B7C4197" w14:textId="2DC68317" w:rsidR="0059270C" w:rsidRPr="00560EAC" w:rsidRDefault="0059270C" w:rsidP="0059270C">
                    <w:pPr>
                      <w:rPr>
                        <w:rFonts w:ascii="Arial" w:hAnsi="Arial"/>
                        <w:sz w:val="16"/>
                      </w:rPr>
                    </w:pPr>
                    <w:r w:rsidRPr="00560EAC">
                      <w:rPr>
                        <w:rFonts w:ascii="Arial" w:hAnsi="Arial"/>
                        <w:sz w:val="16"/>
                      </w:rPr>
                      <w:t>l.wichlacz@</w:t>
                    </w:r>
                    <w:r w:rsidR="00F86B3A" w:rsidRPr="00560EAC">
                      <w:rPr>
                        <w:rFonts w:ascii="Arial" w:hAnsi="Arial"/>
                        <w:sz w:val="16"/>
                      </w:rPr>
                      <w:t>brandpromotions.pl</w:t>
                    </w:r>
                  </w:p>
                  <w:p w14:paraId="38ECF634" w14:textId="339FE2F9" w:rsidR="00B3568C" w:rsidRPr="00560EAC" w:rsidRDefault="00B3568C" w:rsidP="006E290A">
                    <w:pPr>
                      <w:rPr>
                        <w:rFonts w:ascii="Arial" w:hAnsi="Arial"/>
                        <w:sz w:val="16"/>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30D07" w14:textId="77777777" w:rsidR="00B3568C" w:rsidRDefault="00127818" w:rsidP="00B3568C">
    <w:pPr>
      <w:ind w:left="-1134"/>
    </w:pPr>
    <w:r>
      <w:rPr>
        <w:noProof/>
        <w:lang w:eastAsia="pl-PL"/>
      </w:rPr>
      <mc:AlternateContent>
        <mc:Choice Requires="wps">
          <w:drawing>
            <wp:anchor distT="0" distB="0" distL="114300" distR="114300" simplePos="0" relativeHeight="251656192" behindDoc="0" locked="0" layoutInCell="1" allowOverlap="1" wp14:anchorId="70E39000" wp14:editId="651835C0">
              <wp:simplePos x="0" y="0"/>
              <wp:positionH relativeFrom="column">
                <wp:posOffset>5220970</wp:posOffset>
              </wp:positionH>
              <wp:positionV relativeFrom="paragraph">
                <wp:posOffset>1340485</wp:posOffset>
              </wp:positionV>
              <wp:extent cx="1257300" cy="1371600"/>
              <wp:effectExtent l="0" t="0" r="0" b="0"/>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5AC82" w14:textId="77777777" w:rsidR="00B3568C" w:rsidRDefault="00B3568C" w:rsidP="00B3568C">
                          <w:pPr>
                            <w:rPr>
                              <w:rFonts w:ascii="Arial" w:hAnsi="Arial"/>
                              <w:sz w:val="16"/>
                            </w:rPr>
                          </w:pPr>
                          <w:r>
                            <w:rPr>
                              <w:rFonts w:ascii="Arial" w:hAnsi="Arial"/>
                              <w:sz w:val="16"/>
                            </w:rPr>
                            <w:t>Viega GmbH &amp; Co. KG</w:t>
                          </w:r>
                        </w:p>
                        <w:p w14:paraId="4AC7B797" w14:textId="77777777" w:rsidR="00B3568C" w:rsidRPr="00DB67FE" w:rsidRDefault="00B3568C" w:rsidP="00B3568C">
                          <w:pPr>
                            <w:rPr>
                              <w:rFonts w:ascii="Arial" w:hAnsi="Arial"/>
                              <w:sz w:val="16"/>
                            </w:rPr>
                          </w:pPr>
                          <w:r>
                            <w:rPr>
                              <w:rFonts w:ascii="Arial" w:hAnsi="Arial"/>
                              <w:sz w:val="16"/>
                            </w:rPr>
                            <w:t>Instalacje sanitarne i grzewcze</w:t>
                          </w:r>
                        </w:p>
                        <w:p w14:paraId="6ADAF6D1" w14:textId="77777777" w:rsidR="00B3568C" w:rsidRPr="004A1690" w:rsidRDefault="00B3568C" w:rsidP="00B3568C">
                          <w:pPr>
                            <w:rPr>
                              <w:rFonts w:ascii="Arial" w:hAnsi="Arial"/>
                              <w:sz w:val="16"/>
                              <w:lang w:val="de-DE"/>
                            </w:rPr>
                          </w:pPr>
                          <w:r w:rsidRPr="004A1690">
                            <w:rPr>
                              <w:rFonts w:ascii="Arial" w:hAnsi="Arial"/>
                              <w:sz w:val="16"/>
                              <w:lang w:val="de-DE"/>
                            </w:rPr>
                            <w:t>Postfach 430/440</w:t>
                          </w:r>
                        </w:p>
                        <w:p w14:paraId="6D3B9D65" w14:textId="77777777" w:rsidR="00B3568C" w:rsidRPr="00BE1216" w:rsidRDefault="00B3568C" w:rsidP="00B3568C">
                          <w:pPr>
                            <w:rPr>
                              <w:rFonts w:ascii="Arial" w:hAnsi="Arial"/>
                              <w:sz w:val="16"/>
                              <w:lang w:val="de-DE"/>
                            </w:rPr>
                          </w:pPr>
                          <w:r w:rsidRPr="00BE1216">
                            <w:rPr>
                              <w:rFonts w:ascii="Arial" w:hAnsi="Arial"/>
                              <w:sz w:val="16"/>
                              <w:lang w:val="de-DE"/>
                            </w:rPr>
                            <w:t>57428 Attendorn</w:t>
                          </w:r>
                        </w:p>
                        <w:p w14:paraId="23121412" w14:textId="77777777" w:rsidR="00B3568C" w:rsidRPr="00BE1216" w:rsidRDefault="00B3568C" w:rsidP="00B3568C">
                          <w:pPr>
                            <w:rPr>
                              <w:rFonts w:ascii="Arial" w:hAnsi="Arial"/>
                              <w:sz w:val="16"/>
                              <w:lang w:val="de-DE"/>
                            </w:rPr>
                          </w:pPr>
                          <w:r w:rsidRPr="00BE1216">
                            <w:rPr>
                              <w:rFonts w:ascii="Arial" w:hAnsi="Arial"/>
                              <w:sz w:val="16"/>
                              <w:lang w:val="de-DE"/>
                            </w:rPr>
                            <w:t>Kontakt: Katharina Schulte</w:t>
                          </w:r>
                        </w:p>
                        <w:p w14:paraId="0798AB11" w14:textId="77777777" w:rsidR="00B3568C" w:rsidRPr="00BE1216" w:rsidRDefault="00B3568C" w:rsidP="00B3568C">
                          <w:pPr>
                            <w:rPr>
                              <w:rFonts w:ascii="Arial" w:hAnsi="Arial"/>
                              <w:sz w:val="16"/>
                              <w:lang w:val="de-DE"/>
                            </w:rPr>
                          </w:pPr>
                          <w:r w:rsidRPr="00BE1216">
                            <w:rPr>
                              <w:rFonts w:ascii="Arial" w:hAnsi="Arial"/>
                              <w:sz w:val="16"/>
                              <w:lang w:val="de-DE"/>
                            </w:rPr>
                            <w:t>Public Relations</w:t>
                          </w:r>
                        </w:p>
                        <w:p w14:paraId="06E76B51" w14:textId="77777777" w:rsidR="00B3568C" w:rsidRPr="00C309B8" w:rsidRDefault="00B3568C" w:rsidP="00B3568C">
                          <w:pPr>
                            <w:rPr>
                              <w:rFonts w:ascii="Arial" w:hAnsi="Arial"/>
                              <w:sz w:val="16"/>
                              <w:lang w:val="en-US"/>
                            </w:rPr>
                          </w:pPr>
                          <w:r w:rsidRPr="00C309B8">
                            <w:rPr>
                              <w:rFonts w:ascii="Arial" w:hAnsi="Arial"/>
                              <w:sz w:val="16"/>
                              <w:lang w:val="en-US"/>
                            </w:rPr>
                            <w:t>Tel.: +49(0) 2722 61-1545</w:t>
                          </w:r>
                        </w:p>
                        <w:p w14:paraId="770CC87B" w14:textId="77777777" w:rsidR="00B3568C" w:rsidRPr="00C309B8" w:rsidRDefault="00B3568C" w:rsidP="00B3568C">
                          <w:pPr>
                            <w:rPr>
                              <w:rFonts w:ascii="Arial" w:hAnsi="Arial"/>
                              <w:sz w:val="16"/>
                              <w:lang w:val="en-US"/>
                            </w:rPr>
                          </w:pPr>
                          <w:proofErr w:type="spellStart"/>
                          <w:r w:rsidRPr="00C309B8">
                            <w:rPr>
                              <w:rFonts w:ascii="Arial" w:hAnsi="Arial"/>
                              <w:sz w:val="16"/>
                              <w:lang w:val="en-US"/>
                            </w:rPr>
                            <w:t>Faks</w:t>
                          </w:r>
                          <w:proofErr w:type="spellEnd"/>
                          <w:r w:rsidRPr="00C309B8">
                            <w:rPr>
                              <w:rFonts w:ascii="Arial" w:hAnsi="Arial"/>
                              <w:sz w:val="16"/>
                              <w:lang w:val="en-US"/>
                            </w:rPr>
                            <w:t xml:space="preserve"> +46(0)2722 61-1381</w:t>
                          </w:r>
                        </w:p>
                        <w:p w14:paraId="40741084" w14:textId="77777777" w:rsidR="00B3568C" w:rsidRPr="00C309B8" w:rsidRDefault="00B3568C" w:rsidP="00B3568C">
                          <w:pPr>
                            <w:rPr>
                              <w:rFonts w:ascii="Arial" w:hAnsi="Arial"/>
                              <w:sz w:val="16"/>
                              <w:lang w:val="en-US"/>
                            </w:rPr>
                          </w:pPr>
                          <w:r w:rsidRPr="00C309B8">
                            <w:rPr>
                              <w:rFonts w:ascii="Arial" w:hAnsi="Arial"/>
                              <w:sz w:val="16"/>
                              <w:lang w:val="en-US"/>
                            </w:rPr>
                            <w:t>kschulte@viega.de</w:t>
                          </w:r>
                        </w:p>
                        <w:p w14:paraId="3FAA7F48" w14:textId="77777777" w:rsidR="00B3568C" w:rsidRPr="00C309B8" w:rsidRDefault="00B3568C" w:rsidP="00B3568C">
                          <w:pPr>
                            <w:rPr>
                              <w:rFonts w:ascii="Arial" w:hAnsi="Arial"/>
                              <w:sz w:val="16"/>
                              <w:lang w:val="en-US"/>
                            </w:rPr>
                          </w:pPr>
                          <w:r w:rsidRPr="00C309B8">
                            <w:rPr>
                              <w:rFonts w:ascii="Arial" w:hAnsi="Arial"/>
                              <w:sz w:val="16"/>
                              <w:lang w:val="en-US"/>
                            </w:rPr>
                            <w:t>www.viega.de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E39000" id="_x0000_t202" coordsize="21600,21600" o:spt="202" path="m,l,21600r21600,l21600,xe">
              <v:stroke joinstyle="miter"/>
              <v:path gradientshapeok="t" o:connecttype="rect"/>
            </v:shapetype>
            <v:shape id="Text Box 15" o:spid="_x0000_s1028" type="#_x0000_t202" style="position:absolute;left:0;text-align:left;margin-left:411.1pt;margin-top:105.55pt;width:99pt;height:1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" filled="f" stroked="f">
              <v:textbox inset="0,0,0,0">
                <w:txbxContent>
                  <w:p w14:paraId="2D55AC82" w14:textId="77777777" w:rsidR="00B3568C" w:rsidRDefault="00B3568C" w:rsidP="00B3568C">
                    <w:pPr>
                      <w:rPr>
                        <w:rFonts w:ascii="Arial" w:hAnsi="Arial"/>
                        <w:sz w:val="16"/>
                      </w:rPr>
                    </w:pPr>
                    <w:r>
                      <w:rPr>
                        <w:rFonts w:ascii="Arial" w:hAnsi="Arial"/>
                        <w:sz w:val="16"/>
                      </w:rPr>
                      <w:t>Viega GmbH &amp; Co. KG</w:t>
                    </w:r>
                  </w:p>
                  <w:p w14:paraId="4AC7B797" w14:textId="77777777" w:rsidR="00B3568C" w:rsidRPr="00DB67FE" w:rsidRDefault="00B3568C" w:rsidP="00B3568C">
                    <w:pPr>
                      <w:rPr>
                        <w:rFonts w:ascii="Arial" w:hAnsi="Arial"/>
                        <w:sz w:val="16"/>
                      </w:rPr>
                    </w:pPr>
                    <w:r>
                      <w:rPr>
                        <w:rFonts w:ascii="Arial" w:hAnsi="Arial"/>
                        <w:sz w:val="16"/>
                      </w:rPr>
                      <w:t>Instalacje sanitarne i grzewcze</w:t>
                    </w:r>
                  </w:p>
                  <w:p w14:paraId="6ADAF6D1" w14:textId="77777777" w:rsidR="00B3568C" w:rsidRPr="004A1690" w:rsidRDefault="00B3568C" w:rsidP="00B3568C">
                    <w:pPr>
                      <w:rPr>
                        <w:rFonts w:ascii="Arial" w:hAnsi="Arial"/>
                        <w:sz w:val="16"/>
                        <w:lang w:val="de-DE"/>
                      </w:rPr>
                    </w:pPr>
                    <w:r w:rsidRPr="004A1690">
                      <w:rPr>
                        <w:rFonts w:ascii="Arial" w:hAnsi="Arial"/>
                        <w:sz w:val="16"/>
                        <w:lang w:val="de-DE"/>
                      </w:rPr>
                      <w:t>Postfach 430/440</w:t>
                    </w:r>
                  </w:p>
                  <w:p w14:paraId="6D3B9D65" w14:textId="77777777" w:rsidR="00B3568C" w:rsidRPr="00BE1216" w:rsidRDefault="00B3568C" w:rsidP="00B3568C">
                    <w:pPr>
                      <w:rPr>
                        <w:rFonts w:ascii="Arial" w:hAnsi="Arial"/>
                        <w:sz w:val="16"/>
                        <w:lang w:val="de-DE"/>
                      </w:rPr>
                    </w:pPr>
                    <w:r w:rsidRPr="00BE1216">
                      <w:rPr>
                        <w:rFonts w:ascii="Arial" w:hAnsi="Arial"/>
                        <w:sz w:val="16"/>
                        <w:lang w:val="de-DE"/>
                      </w:rPr>
                      <w:t>57428 Attendorn</w:t>
                    </w:r>
                  </w:p>
                  <w:p w14:paraId="23121412" w14:textId="77777777" w:rsidR="00B3568C" w:rsidRPr="00BE1216" w:rsidRDefault="00B3568C" w:rsidP="00B3568C">
                    <w:pPr>
                      <w:rPr>
                        <w:rFonts w:ascii="Arial" w:hAnsi="Arial"/>
                        <w:sz w:val="16"/>
                        <w:lang w:val="de-DE"/>
                      </w:rPr>
                    </w:pPr>
                    <w:r w:rsidRPr="00BE1216">
                      <w:rPr>
                        <w:rFonts w:ascii="Arial" w:hAnsi="Arial"/>
                        <w:sz w:val="16"/>
                        <w:lang w:val="de-DE"/>
                      </w:rPr>
                      <w:t>Kontakt: Katharina Schulte</w:t>
                    </w:r>
                  </w:p>
                  <w:p w14:paraId="0798AB11" w14:textId="77777777" w:rsidR="00B3568C" w:rsidRPr="00BE1216" w:rsidRDefault="00B3568C" w:rsidP="00B3568C">
                    <w:pPr>
                      <w:rPr>
                        <w:rFonts w:ascii="Arial" w:hAnsi="Arial"/>
                        <w:sz w:val="16"/>
                        <w:lang w:val="de-DE"/>
                      </w:rPr>
                    </w:pPr>
                    <w:r w:rsidRPr="00BE1216">
                      <w:rPr>
                        <w:rFonts w:ascii="Arial" w:hAnsi="Arial"/>
                        <w:sz w:val="16"/>
                        <w:lang w:val="de-DE"/>
                      </w:rPr>
                      <w:t>Public Relations</w:t>
                    </w:r>
                  </w:p>
                  <w:p w14:paraId="06E76B51" w14:textId="77777777" w:rsidR="00B3568C" w:rsidRPr="00C309B8" w:rsidRDefault="00B3568C" w:rsidP="00B3568C">
                    <w:pPr>
                      <w:rPr>
                        <w:rFonts w:ascii="Arial" w:hAnsi="Arial"/>
                        <w:sz w:val="16"/>
                        <w:lang w:val="en-US"/>
                      </w:rPr>
                    </w:pPr>
                    <w:r w:rsidRPr="00C309B8">
                      <w:rPr>
                        <w:rFonts w:ascii="Arial" w:hAnsi="Arial"/>
                        <w:sz w:val="16"/>
                        <w:lang w:val="en-US"/>
                      </w:rPr>
                      <w:t>Tel.: +49(0) 2722 61-1545</w:t>
                    </w:r>
                  </w:p>
                  <w:p w14:paraId="770CC87B" w14:textId="77777777" w:rsidR="00B3568C" w:rsidRPr="00C309B8" w:rsidRDefault="00B3568C" w:rsidP="00B3568C">
                    <w:pPr>
                      <w:rPr>
                        <w:rFonts w:ascii="Arial" w:hAnsi="Arial"/>
                        <w:sz w:val="16"/>
                        <w:lang w:val="en-US"/>
                      </w:rPr>
                    </w:pPr>
                    <w:proofErr w:type="spellStart"/>
                    <w:r w:rsidRPr="00C309B8">
                      <w:rPr>
                        <w:rFonts w:ascii="Arial" w:hAnsi="Arial"/>
                        <w:sz w:val="16"/>
                        <w:lang w:val="en-US"/>
                      </w:rPr>
                      <w:t>Faks</w:t>
                    </w:r>
                    <w:proofErr w:type="spellEnd"/>
                    <w:r w:rsidRPr="00C309B8">
                      <w:rPr>
                        <w:rFonts w:ascii="Arial" w:hAnsi="Arial"/>
                        <w:sz w:val="16"/>
                        <w:lang w:val="en-US"/>
                      </w:rPr>
                      <w:t xml:space="preserve"> +46(0)2722 61-1381</w:t>
                    </w:r>
                  </w:p>
                  <w:p w14:paraId="40741084" w14:textId="77777777" w:rsidR="00B3568C" w:rsidRPr="00C309B8" w:rsidRDefault="00B3568C" w:rsidP="00B3568C">
                    <w:pPr>
                      <w:rPr>
                        <w:rFonts w:ascii="Arial" w:hAnsi="Arial"/>
                        <w:sz w:val="16"/>
                        <w:lang w:val="en-US"/>
                      </w:rPr>
                    </w:pPr>
                    <w:r w:rsidRPr="00C309B8">
                      <w:rPr>
                        <w:rFonts w:ascii="Arial" w:hAnsi="Arial"/>
                        <w:sz w:val="16"/>
                        <w:lang w:val="en-US"/>
                      </w:rPr>
                      <w:t>kschulte@viega.de</w:t>
                    </w:r>
                  </w:p>
                  <w:p w14:paraId="3FAA7F48" w14:textId="77777777" w:rsidR="00B3568C" w:rsidRPr="00C309B8" w:rsidRDefault="00B3568C" w:rsidP="00B3568C">
                    <w:pPr>
                      <w:rPr>
                        <w:rFonts w:ascii="Arial" w:hAnsi="Arial"/>
                        <w:sz w:val="16"/>
                        <w:lang w:val="en-US"/>
                      </w:rPr>
                    </w:pPr>
                    <w:r w:rsidRPr="00C309B8">
                      <w:rPr>
                        <w:rFonts w:ascii="Arial" w:hAnsi="Arial"/>
                        <w:sz w:val="16"/>
                        <w:lang w:val="en-US"/>
                      </w:rPr>
                      <w:t>www.viega.de</w:t>
                    </w:r>
                  </w:p>
                </w:txbxContent>
              </v:textbox>
            </v:shape>
          </w:pict>
        </mc:Fallback>
      </mc:AlternateContent>
    </w:r>
    <w:r w:rsidR="007D7ED1">
      <w:rPr>
        <w:noProof/>
        <w:lang w:eastAsia="pl-PL"/>
      </w:rPr>
      <w:drawing>
        <wp:anchor distT="0" distB="0" distL="114300" distR="114300" simplePos="0" relativeHeight="251655168" behindDoc="1" locked="0" layoutInCell="1" allowOverlap="1" wp14:anchorId="6CD2FA5D" wp14:editId="74DBA609">
          <wp:simplePos x="0" y="0"/>
          <wp:positionH relativeFrom="column">
            <wp:posOffset>5220335</wp:posOffset>
          </wp:positionH>
          <wp:positionV relativeFrom="page">
            <wp:posOffset>467995</wp:posOffset>
          </wp:positionV>
          <wp:extent cx="1198880" cy="1005840"/>
          <wp:effectExtent l="19050" t="0" r="1270" b="0"/>
          <wp:wrapNone/>
          <wp:docPr id="14" name="Bild 14" descr="grafik0015_09_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fik0015_09_2000"/>
                  <pic:cNvPicPr>
                    <a:picLocks noChangeAspect="1" noChangeArrowheads="1"/>
                  </pic:cNvPicPr>
                </pic:nvPicPr>
                <pic:blipFill>
                  <a:blip r:embed="rId1"/>
                  <a:srcRect/>
                  <a:stretch>
                    <a:fillRect/>
                  </a:stretch>
                </pic:blipFill>
                <pic:spPr bwMode="auto">
                  <a:xfrm>
                    <a:off x="0" y="0"/>
                    <a:ext cx="1198880" cy="100584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A205F3"/>
    <w:multiLevelType w:val="hybridMultilevel"/>
    <w:tmpl w:val="4E56C13A"/>
    <w:lvl w:ilvl="0" w:tplc="6A6ABB6A">
      <w:start w:val="1"/>
      <w:numFmt w:val="decimal"/>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44F431E"/>
    <w:multiLevelType w:val="hybridMultilevel"/>
    <w:tmpl w:val="4E56C13A"/>
    <w:lvl w:ilvl="0" w:tplc="6A6ABB6A">
      <w:start w:val="1"/>
      <w:numFmt w:val="decimal"/>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2FF4C40"/>
    <w:multiLevelType w:val="hybridMultilevel"/>
    <w:tmpl w:val="46A0C7B4"/>
    <w:lvl w:ilvl="0" w:tplc="ED1CFC08">
      <w:start w:val="1"/>
      <w:numFmt w:val="bullet"/>
      <w:pStyle w:val="Einzug1"/>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440029875">
    <w:abstractNumId w:val="1"/>
  </w:num>
  <w:num w:numId="2" w16cid:durableId="1888682271">
    <w:abstractNumId w:val="0"/>
  </w:num>
  <w:num w:numId="3" w16cid:durableId="10671459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A9A"/>
    <w:rsid w:val="00000238"/>
    <w:rsid w:val="000017E5"/>
    <w:rsid w:val="0000346F"/>
    <w:rsid w:val="0000613D"/>
    <w:rsid w:val="00010883"/>
    <w:rsid w:val="00010E98"/>
    <w:rsid w:val="00011488"/>
    <w:rsid w:val="00011564"/>
    <w:rsid w:val="00012352"/>
    <w:rsid w:val="00014CB6"/>
    <w:rsid w:val="00015918"/>
    <w:rsid w:val="00016274"/>
    <w:rsid w:val="00016922"/>
    <w:rsid w:val="00016B26"/>
    <w:rsid w:val="00022726"/>
    <w:rsid w:val="00023C48"/>
    <w:rsid w:val="00024D97"/>
    <w:rsid w:val="0002516B"/>
    <w:rsid w:val="0002631E"/>
    <w:rsid w:val="000307E0"/>
    <w:rsid w:val="000312F2"/>
    <w:rsid w:val="00031688"/>
    <w:rsid w:val="00031A94"/>
    <w:rsid w:val="00032407"/>
    <w:rsid w:val="00032D43"/>
    <w:rsid w:val="00032E65"/>
    <w:rsid w:val="00032EBB"/>
    <w:rsid w:val="000344A0"/>
    <w:rsid w:val="00035010"/>
    <w:rsid w:val="000363EE"/>
    <w:rsid w:val="000364FA"/>
    <w:rsid w:val="00036FAC"/>
    <w:rsid w:val="00041853"/>
    <w:rsid w:val="00043D4E"/>
    <w:rsid w:val="00044A57"/>
    <w:rsid w:val="00047C01"/>
    <w:rsid w:val="00047DAE"/>
    <w:rsid w:val="00050771"/>
    <w:rsid w:val="00052FBD"/>
    <w:rsid w:val="00054A7A"/>
    <w:rsid w:val="0005636A"/>
    <w:rsid w:val="00057973"/>
    <w:rsid w:val="00057C99"/>
    <w:rsid w:val="0006159E"/>
    <w:rsid w:val="00061AE4"/>
    <w:rsid w:val="000620EA"/>
    <w:rsid w:val="00065110"/>
    <w:rsid w:val="00065FC2"/>
    <w:rsid w:val="000667BB"/>
    <w:rsid w:val="00066ED1"/>
    <w:rsid w:val="00067EFB"/>
    <w:rsid w:val="00072D03"/>
    <w:rsid w:val="00073971"/>
    <w:rsid w:val="00073FDF"/>
    <w:rsid w:val="000740D4"/>
    <w:rsid w:val="00075622"/>
    <w:rsid w:val="00076DE5"/>
    <w:rsid w:val="0007799F"/>
    <w:rsid w:val="00077E0D"/>
    <w:rsid w:val="00080465"/>
    <w:rsid w:val="000811AA"/>
    <w:rsid w:val="00081E66"/>
    <w:rsid w:val="00082DF3"/>
    <w:rsid w:val="00086985"/>
    <w:rsid w:val="0009163B"/>
    <w:rsid w:val="00093772"/>
    <w:rsid w:val="000946E6"/>
    <w:rsid w:val="000976A6"/>
    <w:rsid w:val="00097B49"/>
    <w:rsid w:val="000A0254"/>
    <w:rsid w:val="000A090E"/>
    <w:rsid w:val="000A253C"/>
    <w:rsid w:val="000A329D"/>
    <w:rsid w:val="000A379D"/>
    <w:rsid w:val="000A6AB2"/>
    <w:rsid w:val="000A77BC"/>
    <w:rsid w:val="000B0EE3"/>
    <w:rsid w:val="000B2167"/>
    <w:rsid w:val="000B258E"/>
    <w:rsid w:val="000B415D"/>
    <w:rsid w:val="000B5DBC"/>
    <w:rsid w:val="000B64C5"/>
    <w:rsid w:val="000B7CCC"/>
    <w:rsid w:val="000C0498"/>
    <w:rsid w:val="000C21AB"/>
    <w:rsid w:val="000C3033"/>
    <w:rsid w:val="000C4197"/>
    <w:rsid w:val="000C4C1D"/>
    <w:rsid w:val="000C527B"/>
    <w:rsid w:val="000C55AA"/>
    <w:rsid w:val="000C5604"/>
    <w:rsid w:val="000C5B35"/>
    <w:rsid w:val="000C66A5"/>
    <w:rsid w:val="000C6E58"/>
    <w:rsid w:val="000D0832"/>
    <w:rsid w:val="000D146E"/>
    <w:rsid w:val="000D330B"/>
    <w:rsid w:val="000D34FC"/>
    <w:rsid w:val="000D5DDE"/>
    <w:rsid w:val="000E077C"/>
    <w:rsid w:val="000E13A2"/>
    <w:rsid w:val="000E1A39"/>
    <w:rsid w:val="000E2D3C"/>
    <w:rsid w:val="000E353F"/>
    <w:rsid w:val="000E3B5C"/>
    <w:rsid w:val="000E531F"/>
    <w:rsid w:val="000E5C57"/>
    <w:rsid w:val="000E5E8F"/>
    <w:rsid w:val="000E66D8"/>
    <w:rsid w:val="000E70CF"/>
    <w:rsid w:val="000F008D"/>
    <w:rsid w:val="000F1895"/>
    <w:rsid w:val="000F1E1E"/>
    <w:rsid w:val="000F43B3"/>
    <w:rsid w:val="000F56C7"/>
    <w:rsid w:val="000F58A5"/>
    <w:rsid w:val="000F5A6B"/>
    <w:rsid w:val="000F7047"/>
    <w:rsid w:val="00101E64"/>
    <w:rsid w:val="0010354F"/>
    <w:rsid w:val="00103C34"/>
    <w:rsid w:val="00104CD6"/>
    <w:rsid w:val="00106289"/>
    <w:rsid w:val="00106F16"/>
    <w:rsid w:val="00107EE5"/>
    <w:rsid w:val="00110491"/>
    <w:rsid w:val="00111CE0"/>
    <w:rsid w:val="0011291F"/>
    <w:rsid w:val="0011333E"/>
    <w:rsid w:val="00113944"/>
    <w:rsid w:val="00117C72"/>
    <w:rsid w:val="001204DC"/>
    <w:rsid w:val="00121461"/>
    <w:rsid w:val="0012170D"/>
    <w:rsid w:val="001225E0"/>
    <w:rsid w:val="00123B29"/>
    <w:rsid w:val="00126F91"/>
    <w:rsid w:val="00127818"/>
    <w:rsid w:val="00127CE8"/>
    <w:rsid w:val="00130118"/>
    <w:rsid w:val="00130592"/>
    <w:rsid w:val="00130CA5"/>
    <w:rsid w:val="0013167C"/>
    <w:rsid w:val="00131F31"/>
    <w:rsid w:val="001328BA"/>
    <w:rsid w:val="00133FBF"/>
    <w:rsid w:val="00136A65"/>
    <w:rsid w:val="0014046A"/>
    <w:rsid w:val="0014154B"/>
    <w:rsid w:val="00142748"/>
    <w:rsid w:val="0014757A"/>
    <w:rsid w:val="00152578"/>
    <w:rsid w:val="00152E91"/>
    <w:rsid w:val="001537BB"/>
    <w:rsid w:val="001556C5"/>
    <w:rsid w:val="001559A0"/>
    <w:rsid w:val="00156B52"/>
    <w:rsid w:val="001614A5"/>
    <w:rsid w:val="001615A7"/>
    <w:rsid w:val="00164049"/>
    <w:rsid w:val="00164F8A"/>
    <w:rsid w:val="001663C9"/>
    <w:rsid w:val="00166AD4"/>
    <w:rsid w:val="00166E34"/>
    <w:rsid w:val="0017016E"/>
    <w:rsid w:val="00171B38"/>
    <w:rsid w:val="00172881"/>
    <w:rsid w:val="00172EE3"/>
    <w:rsid w:val="00173454"/>
    <w:rsid w:val="001747AF"/>
    <w:rsid w:val="001755FA"/>
    <w:rsid w:val="00176E33"/>
    <w:rsid w:val="00181F5A"/>
    <w:rsid w:val="001842E4"/>
    <w:rsid w:val="001846B1"/>
    <w:rsid w:val="00185E59"/>
    <w:rsid w:val="001870F6"/>
    <w:rsid w:val="00187997"/>
    <w:rsid w:val="001921BE"/>
    <w:rsid w:val="001A0193"/>
    <w:rsid w:val="001A0EEB"/>
    <w:rsid w:val="001A5B33"/>
    <w:rsid w:val="001A5CEF"/>
    <w:rsid w:val="001A5CFD"/>
    <w:rsid w:val="001A5D4C"/>
    <w:rsid w:val="001A7B31"/>
    <w:rsid w:val="001A7B9F"/>
    <w:rsid w:val="001B07C2"/>
    <w:rsid w:val="001B14E2"/>
    <w:rsid w:val="001B1D86"/>
    <w:rsid w:val="001B5631"/>
    <w:rsid w:val="001B5C38"/>
    <w:rsid w:val="001C38F7"/>
    <w:rsid w:val="001C572C"/>
    <w:rsid w:val="001D153F"/>
    <w:rsid w:val="001D178C"/>
    <w:rsid w:val="001D287F"/>
    <w:rsid w:val="001D2CBB"/>
    <w:rsid w:val="001D3BB6"/>
    <w:rsid w:val="001D66DB"/>
    <w:rsid w:val="001E0FAD"/>
    <w:rsid w:val="001E34C1"/>
    <w:rsid w:val="001E3E3F"/>
    <w:rsid w:val="001E44DE"/>
    <w:rsid w:val="001E4627"/>
    <w:rsid w:val="001E6F33"/>
    <w:rsid w:val="001F18DF"/>
    <w:rsid w:val="001F3F31"/>
    <w:rsid w:val="001F77B5"/>
    <w:rsid w:val="001F7CBE"/>
    <w:rsid w:val="002001B6"/>
    <w:rsid w:val="00200999"/>
    <w:rsid w:val="00201852"/>
    <w:rsid w:val="00204C6A"/>
    <w:rsid w:val="00205C9F"/>
    <w:rsid w:val="00207080"/>
    <w:rsid w:val="002078AC"/>
    <w:rsid w:val="00210650"/>
    <w:rsid w:val="00210F69"/>
    <w:rsid w:val="00211EA0"/>
    <w:rsid w:val="00212490"/>
    <w:rsid w:val="00213AF6"/>
    <w:rsid w:val="00213F62"/>
    <w:rsid w:val="00216E0F"/>
    <w:rsid w:val="00217D42"/>
    <w:rsid w:val="0022228D"/>
    <w:rsid w:val="002255D0"/>
    <w:rsid w:val="00225801"/>
    <w:rsid w:val="00225D3D"/>
    <w:rsid w:val="00225FA7"/>
    <w:rsid w:val="00226243"/>
    <w:rsid w:val="00227461"/>
    <w:rsid w:val="002278E2"/>
    <w:rsid w:val="002306CA"/>
    <w:rsid w:val="00230B5C"/>
    <w:rsid w:val="002328AE"/>
    <w:rsid w:val="00232E4C"/>
    <w:rsid w:val="00233BC4"/>
    <w:rsid w:val="00234068"/>
    <w:rsid w:val="002405A8"/>
    <w:rsid w:val="0024068D"/>
    <w:rsid w:val="00241479"/>
    <w:rsid w:val="00242D9F"/>
    <w:rsid w:val="002442AD"/>
    <w:rsid w:val="00244E50"/>
    <w:rsid w:val="00244FDE"/>
    <w:rsid w:val="002450B0"/>
    <w:rsid w:val="00245209"/>
    <w:rsid w:val="00245383"/>
    <w:rsid w:val="00245ED2"/>
    <w:rsid w:val="002467DA"/>
    <w:rsid w:val="0024681C"/>
    <w:rsid w:val="00246A88"/>
    <w:rsid w:val="002473C7"/>
    <w:rsid w:val="002523DF"/>
    <w:rsid w:val="002540C2"/>
    <w:rsid w:val="00256999"/>
    <w:rsid w:val="0026091B"/>
    <w:rsid w:val="00261390"/>
    <w:rsid w:val="002646E0"/>
    <w:rsid w:val="00266C8D"/>
    <w:rsid w:val="002678AD"/>
    <w:rsid w:val="0027189D"/>
    <w:rsid w:val="0027304C"/>
    <w:rsid w:val="00273BBA"/>
    <w:rsid w:val="00274F8F"/>
    <w:rsid w:val="002752AF"/>
    <w:rsid w:val="00276CA0"/>
    <w:rsid w:val="002770D9"/>
    <w:rsid w:val="0027724A"/>
    <w:rsid w:val="0028006C"/>
    <w:rsid w:val="00282285"/>
    <w:rsid w:val="0028234F"/>
    <w:rsid w:val="00282642"/>
    <w:rsid w:val="00282CD0"/>
    <w:rsid w:val="002830F3"/>
    <w:rsid w:val="002907E3"/>
    <w:rsid w:val="00294019"/>
    <w:rsid w:val="0029456A"/>
    <w:rsid w:val="00295F22"/>
    <w:rsid w:val="0029636C"/>
    <w:rsid w:val="00296383"/>
    <w:rsid w:val="0029728F"/>
    <w:rsid w:val="002972FA"/>
    <w:rsid w:val="002A257F"/>
    <w:rsid w:val="002A282D"/>
    <w:rsid w:val="002A3577"/>
    <w:rsid w:val="002A4416"/>
    <w:rsid w:val="002A4CD4"/>
    <w:rsid w:val="002A4F80"/>
    <w:rsid w:val="002A50F3"/>
    <w:rsid w:val="002A63CB"/>
    <w:rsid w:val="002A7CBA"/>
    <w:rsid w:val="002B0C47"/>
    <w:rsid w:val="002B1AEC"/>
    <w:rsid w:val="002B290D"/>
    <w:rsid w:val="002B3449"/>
    <w:rsid w:val="002B454C"/>
    <w:rsid w:val="002B5F69"/>
    <w:rsid w:val="002B773F"/>
    <w:rsid w:val="002B77D6"/>
    <w:rsid w:val="002B7969"/>
    <w:rsid w:val="002B7F09"/>
    <w:rsid w:val="002B7FF7"/>
    <w:rsid w:val="002C08EC"/>
    <w:rsid w:val="002C0EC6"/>
    <w:rsid w:val="002C1ABC"/>
    <w:rsid w:val="002C2F7D"/>
    <w:rsid w:val="002C3CB2"/>
    <w:rsid w:val="002C41A5"/>
    <w:rsid w:val="002C454C"/>
    <w:rsid w:val="002C4E24"/>
    <w:rsid w:val="002C57EA"/>
    <w:rsid w:val="002C58ED"/>
    <w:rsid w:val="002C5ADD"/>
    <w:rsid w:val="002C5E6C"/>
    <w:rsid w:val="002C6AC2"/>
    <w:rsid w:val="002D053B"/>
    <w:rsid w:val="002D1B0A"/>
    <w:rsid w:val="002D26DB"/>
    <w:rsid w:val="002D2BCA"/>
    <w:rsid w:val="002D3B50"/>
    <w:rsid w:val="002D4B0F"/>
    <w:rsid w:val="002D50EC"/>
    <w:rsid w:val="002D5EFF"/>
    <w:rsid w:val="002E0310"/>
    <w:rsid w:val="002E0CD2"/>
    <w:rsid w:val="002E12C6"/>
    <w:rsid w:val="002E1727"/>
    <w:rsid w:val="002E19F5"/>
    <w:rsid w:val="002E1B44"/>
    <w:rsid w:val="002E1F56"/>
    <w:rsid w:val="002E312B"/>
    <w:rsid w:val="002E3ECE"/>
    <w:rsid w:val="002E4CD1"/>
    <w:rsid w:val="002F1515"/>
    <w:rsid w:val="002F19DE"/>
    <w:rsid w:val="002F1B93"/>
    <w:rsid w:val="002F1CBB"/>
    <w:rsid w:val="002F3376"/>
    <w:rsid w:val="002F42EA"/>
    <w:rsid w:val="002F5B69"/>
    <w:rsid w:val="002F70EE"/>
    <w:rsid w:val="00303ABF"/>
    <w:rsid w:val="0031139E"/>
    <w:rsid w:val="00313FB2"/>
    <w:rsid w:val="00314BF4"/>
    <w:rsid w:val="00314FFA"/>
    <w:rsid w:val="003165BD"/>
    <w:rsid w:val="00316731"/>
    <w:rsid w:val="00320406"/>
    <w:rsid w:val="00321393"/>
    <w:rsid w:val="00322092"/>
    <w:rsid w:val="003223AA"/>
    <w:rsid w:val="00322ECD"/>
    <w:rsid w:val="003253A6"/>
    <w:rsid w:val="003264DE"/>
    <w:rsid w:val="003271C0"/>
    <w:rsid w:val="00330B4C"/>
    <w:rsid w:val="003318B8"/>
    <w:rsid w:val="003323AA"/>
    <w:rsid w:val="003339F9"/>
    <w:rsid w:val="003345C0"/>
    <w:rsid w:val="003361B5"/>
    <w:rsid w:val="00336A46"/>
    <w:rsid w:val="00336BBD"/>
    <w:rsid w:val="00337E53"/>
    <w:rsid w:val="00340085"/>
    <w:rsid w:val="0034071A"/>
    <w:rsid w:val="00341986"/>
    <w:rsid w:val="00342683"/>
    <w:rsid w:val="00343687"/>
    <w:rsid w:val="003449B6"/>
    <w:rsid w:val="00344F6C"/>
    <w:rsid w:val="00345154"/>
    <w:rsid w:val="003456A0"/>
    <w:rsid w:val="00345FA2"/>
    <w:rsid w:val="003479EC"/>
    <w:rsid w:val="0035102C"/>
    <w:rsid w:val="00351C90"/>
    <w:rsid w:val="00351C99"/>
    <w:rsid w:val="003528BF"/>
    <w:rsid w:val="0035439A"/>
    <w:rsid w:val="003548BE"/>
    <w:rsid w:val="00355DCB"/>
    <w:rsid w:val="00356D0F"/>
    <w:rsid w:val="003612B3"/>
    <w:rsid w:val="003636A8"/>
    <w:rsid w:val="00363AC5"/>
    <w:rsid w:val="00365D87"/>
    <w:rsid w:val="00366D40"/>
    <w:rsid w:val="00371EC5"/>
    <w:rsid w:val="00372FA4"/>
    <w:rsid w:val="0037506A"/>
    <w:rsid w:val="00376007"/>
    <w:rsid w:val="003762E1"/>
    <w:rsid w:val="0038011D"/>
    <w:rsid w:val="00380B51"/>
    <w:rsid w:val="00382428"/>
    <w:rsid w:val="00382760"/>
    <w:rsid w:val="003828EE"/>
    <w:rsid w:val="00382CF2"/>
    <w:rsid w:val="003836D7"/>
    <w:rsid w:val="00385B72"/>
    <w:rsid w:val="00385E47"/>
    <w:rsid w:val="00386000"/>
    <w:rsid w:val="0039050F"/>
    <w:rsid w:val="00391523"/>
    <w:rsid w:val="00391FDA"/>
    <w:rsid w:val="0039226A"/>
    <w:rsid w:val="003944C4"/>
    <w:rsid w:val="00394CAE"/>
    <w:rsid w:val="003A12CD"/>
    <w:rsid w:val="003A15D5"/>
    <w:rsid w:val="003A2B1C"/>
    <w:rsid w:val="003A362C"/>
    <w:rsid w:val="003A3DA3"/>
    <w:rsid w:val="003A4474"/>
    <w:rsid w:val="003A45F1"/>
    <w:rsid w:val="003A4A03"/>
    <w:rsid w:val="003A5D6C"/>
    <w:rsid w:val="003A6344"/>
    <w:rsid w:val="003A6F54"/>
    <w:rsid w:val="003B081E"/>
    <w:rsid w:val="003B0B32"/>
    <w:rsid w:val="003B1077"/>
    <w:rsid w:val="003B1B74"/>
    <w:rsid w:val="003B293B"/>
    <w:rsid w:val="003C0A93"/>
    <w:rsid w:val="003C107B"/>
    <w:rsid w:val="003C109D"/>
    <w:rsid w:val="003C2BB1"/>
    <w:rsid w:val="003C4FA5"/>
    <w:rsid w:val="003C5903"/>
    <w:rsid w:val="003C6208"/>
    <w:rsid w:val="003C67D8"/>
    <w:rsid w:val="003C78FF"/>
    <w:rsid w:val="003D1565"/>
    <w:rsid w:val="003D4352"/>
    <w:rsid w:val="003D5183"/>
    <w:rsid w:val="003D56EC"/>
    <w:rsid w:val="003D5DC3"/>
    <w:rsid w:val="003D7109"/>
    <w:rsid w:val="003D73F8"/>
    <w:rsid w:val="003D7833"/>
    <w:rsid w:val="003D7A09"/>
    <w:rsid w:val="003E0300"/>
    <w:rsid w:val="003E04A0"/>
    <w:rsid w:val="003E138B"/>
    <w:rsid w:val="003E1DD3"/>
    <w:rsid w:val="003E2604"/>
    <w:rsid w:val="003E2713"/>
    <w:rsid w:val="003E29E5"/>
    <w:rsid w:val="003E2D0F"/>
    <w:rsid w:val="003E3BA7"/>
    <w:rsid w:val="003E436B"/>
    <w:rsid w:val="003E4834"/>
    <w:rsid w:val="003E696E"/>
    <w:rsid w:val="003E7A42"/>
    <w:rsid w:val="003F04AE"/>
    <w:rsid w:val="003F04F4"/>
    <w:rsid w:val="003F0AAA"/>
    <w:rsid w:val="003F138D"/>
    <w:rsid w:val="003F1872"/>
    <w:rsid w:val="003F279A"/>
    <w:rsid w:val="003F2B5E"/>
    <w:rsid w:val="003F40C0"/>
    <w:rsid w:val="003F62C5"/>
    <w:rsid w:val="003F64DA"/>
    <w:rsid w:val="003F773C"/>
    <w:rsid w:val="003F7E63"/>
    <w:rsid w:val="004011CD"/>
    <w:rsid w:val="00401249"/>
    <w:rsid w:val="0040126A"/>
    <w:rsid w:val="00401979"/>
    <w:rsid w:val="00401D99"/>
    <w:rsid w:val="0040286E"/>
    <w:rsid w:val="00402DF2"/>
    <w:rsid w:val="00403A63"/>
    <w:rsid w:val="004045CE"/>
    <w:rsid w:val="00406373"/>
    <w:rsid w:val="00412B4F"/>
    <w:rsid w:val="00413A2D"/>
    <w:rsid w:val="00413AFD"/>
    <w:rsid w:val="00414976"/>
    <w:rsid w:val="00414E93"/>
    <w:rsid w:val="00415FDD"/>
    <w:rsid w:val="0042275B"/>
    <w:rsid w:val="004230F3"/>
    <w:rsid w:val="0042411B"/>
    <w:rsid w:val="0042427D"/>
    <w:rsid w:val="00424F9F"/>
    <w:rsid w:val="00427866"/>
    <w:rsid w:val="0043087C"/>
    <w:rsid w:val="00431924"/>
    <w:rsid w:val="00431E0B"/>
    <w:rsid w:val="004328EC"/>
    <w:rsid w:val="00436DD6"/>
    <w:rsid w:val="004400A1"/>
    <w:rsid w:val="00441263"/>
    <w:rsid w:val="004426B6"/>
    <w:rsid w:val="00444CE7"/>
    <w:rsid w:val="0044580E"/>
    <w:rsid w:val="004467F5"/>
    <w:rsid w:val="00451C94"/>
    <w:rsid w:val="004547C7"/>
    <w:rsid w:val="00454859"/>
    <w:rsid w:val="00457880"/>
    <w:rsid w:val="004611E0"/>
    <w:rsid w:val="00461A76"/>
    <w:rsid w:val="00462178"/>
    <w:rsid w:val="00462302"/>
    <w:rsid w:val="00462BFD"/>
    <w:rsid w:val="00463D4F"/>
    <w:rsid w:val="0046561C"/>
    <w:rsid w:val="0046582C"/>
    <w:rsid w:val="00467FEB"/>
    <w:rsid w:val="00470038"/>
    <w:rsid w:val="004705C6"/>
    <w:rsid w:val="00470996"/>
    <w:rsid w:val="00470B11"/>
    <w:rsid w:val="00471B5C"/>
    <w:rsid w:val="0047508D"/>
    <w:rsid w:val="00475238"/>
    <w:rsid w:val="00475272"/>
    <w:rsid w:val="004761C5"/>
    <w:rsid w:val="00476FE8"/>
    <w:rsid w:val="004779ED"/>
    <w:rsid w:val="004810B3"/>
    <w:rsid w:val="0048226A"/>
    <w:rsid w:val="00482BA5"/>
    <w:rsid w:val="00482F1D"/>
    <w:rsid w:val="004858E4"/>
    <w:rsid w:val="0048610F"/>
    <w:rsid w:val="0049035D"/>
    <w:rsid w:val="00490534"/>
    <w:rsid w:val="004905A5"/>
    <w:rsid w:val="00491ACD"/>
    <w:rsid w:val="0049313C"/>
    <w:rsid w:val="004965F6"/>
    <w:rsid w:val="00497258"/>
    <w:rsid w:val="004973A6"/>
    <w:rsid w:val="004A0609"/>
    <w:rsid w:val="004A1690"/>
    <w:rsid w:val="004A1E9D"/>
    <w:rsid w:val="004A26CF"/>
    <w:rsid w:val="004A3268"/>
    <w:rsid w:val="004A3C1C"/>
    <w:rsid w:val="004A55E4"/>
    <w:rsid w:val="004A5E3C"/>
    <w:rsid w:val="004B042C"/>
    <w:rsid w:val="004B051F"/>
    <w:rsid w:val="004B07A8"/>
    <w:rsid w:val="004B0803"/>
    <w:rsid w:val="004B157D"/>
    <w:rsid w:val="004B5590"/>
    <w:rsid w:val="004B786D"/>
    <w:rsid w:val="004B79FF"/>
    <w:rsid w:val="004C1CCE"/>
    <w:rsid w:val="004C1F34"/>
    <w:rsid w:val="004C2C42"/>
    <w:rsid w:val="004C6CAC"/>
    <w:rsid w:val="004C7FB8"/>
    <w:rsid w:val="004D0942"/>
    <w:rsid w:val="004D0B02"/>
    <w:rsid w:val="004D0F37"/>
    <w:rsid w:val="004D0FC3"/>
    <w:rsid w:val="004D125D"/>
    <w:rsid w:val="004D2834"/>
    <w:rsid w:val="004D2841"/>
    <w:rsid w:val="004D2C05"/>
    <w:rsid w:val="004D4E39"/>
    <w:rsid w:val="004D50E7"/>
    <w:rsid w:val="004D5762"/>
    <w:rsid w:val="004D5D30"/>
    <w:rsid w:val="004D70D3"/>
    <w:rsid w:val="004D77A5"/>
    <w:rsid w:val="004D77C1"/>
    <w:rsid w:val="004D79F8"/>
    <w:rsid w:val="004E0DFE"/>
    <w:rsid w:val="004E2E85"/>
    <w:rsid w:val="004E438E"/>
    <w:rsid w:val="004E6581"/>
    <w:rsid w:val="004E677A"/>
    <w:rsid w:val="004E6874"/>
    <w:rsid w:val="004E76D9"/>
    <w:rsid w:val="004E7C4E"/>
    <w:rsid w:val="004F0103"/>
    <w:rsid w:val="004F0F2A"/>
    <w:rsid w:val="004F0F38"/>
    <w:rsid w:val="004F4D95"/>
    <w:rsid w:val="004F7136"/>
    <w:rsid w:val="004F75A1"/>
    <w:rsid w:val="004F784F"/>
    <w:rsid w:val="004F7D61"/>
    <w:rsid w:val="00500541"/>
    <w:rsid w:val="00500AD4"/>
    <w:rsid w:val="00500D43"/>
    <w:rsid w:val="00501EFF"/>
    <w:rsid w:val="00502241"/>
    <w:rsid w:val="0050263F"/>
    <w:rsid w:val="0050347A"/>
    <w:rsid w:val="00504A37"/>
    <w:rsid w:val="00507738"/>
    <w:rsid w:val="0051085E"/>
    <w:rsid w:val="00510ECF"/>
    <w:rsid w:val="0051208F"/>
    <w:rsid w:val="005142D5"/>
    <w:rsid w:val="0051547D"/>
    <w:rsid w:val="00515B52"/>
    <w:rsid w:val="00517FC2"/>
    <w:rsid w:val="00521AAB"/>
    <w:rsid w:val="005236F5"/>
    <w:rsid w:val="00524692"/>
    <w:rsid w:val="00524D54"/>
    <w:rsid w:val="00525652"/>
    <w:rsid w:val="00525CA4"/>
    <w:rsid w:val="00525CDC"/>
    <w:rsid w:val="00526C17"/>
    <w:rsid w:val="005300AC"/>
    <w:rsid w:val="00530738"/>
    <w:rsid w:val="00532334"/>
    <w:rsid w:val="005324F1"/>
    <w:rsid w:val="00533A7B"/>
    <w:rsid w:val="00533E3E"/>
    <w:rsid w:val="00533E46"/>
    <w:rsid w:val="00534323"/>
    <w:rsid w:val="00534D96"/>
    <w:rsid w:val="00536FB8"/>
    <w:rsid w:val="00540074"/>
    <w:rsid w:val="005405A1"/>
    <w:rsid w:val="00541310"/>
    <w:rsid w:val="005423E2"/>
    <w:rsid w:val="0054242F"/>
    <w:rsid w:val="00542C5D"/>
    <w:rsid w:val="005441C0"/>
    <w:rsid w:val="00545F9E"/>
    <w:rsid w:val="00546CAC"/>
    <w:rsid w:val="00546E7E"/>
    <w:rsid w:val="00550DEE"/>
    <w:rsid w:val="005535C0"/>
    <w:rsid w:val="005545BB"/>
    <w:rsid w:val="00554900"/>
    <w:rsid w:val="00555C7D"/>
    <w:rsid w:val="00560EAC"/>
    <w:rsid w:val="00561941"/>
    <w:rsid w:val="00561C00"/>
    <w:rsid w:val="00562493"/>
    <w:rsid w:val="00562E2D"/>
    <w:rsid w:val="00564D7E"/>
    <w:rsid w:val="00565D57"/>
    <w:rsid w:val="00566B9E"/>
    <w:rsid w:val="00567423"/>
    <w:rsid w:val="005715FD"/>
    <w:rsid w:val="00571696"/>
    <w:rsid w:val="005737C3"/>
    <w:rsid w:val="00575B63"/>
    <w:rsid w:val="00576C60"/>
    <w:rsid w:val="0058171F"/>
    <w:rsid w:val="00581EAB"/>
    <w:rsid w:val="00582B62"/>
    <w:rsid w:val="00582BE7"/>
    <w:rsid w:val="0058369F"/>
    <w:rsid w:val="00584A88"/>
    <w:rsid w:val="005859A0"/>
    <w:rsid w:val="005874D6"/>
    <w:rsid w:val="0059270C"/>
    <w:rsid w:val="005927C6"/>
    <w:rsid w:val="00593D0D"/>
    <w:rsid w:val="00594D37"/>
    <w:rsid w:val="00595CD4"/>
    <w:rsid w:val="005969D3"/>
    <w:rsid w:val="005978C6"/>
    <w:rsid w:val="00597C5B"/>
    <w:rsid w:val="005A25B0"/>
    <w:rsid w:val="005A5DA2"/>
    <w:rsid w:val="005A5DCF"/>
    <w:rsid w:val="005A6DAE"/>
    <w:rsid w:val="005B25D4"/>
    <w:rsid w:val="005B46AF"/>
    <w:rsid w:val="005B47D7"/>
    <w:rsid w:val="005B49B4"/>
    <w:rsid w:val="005B51A5"/>
    <w:rsid w:val="005B7A81"/>
    <w:rsid w:val="005B7AE0"/>
    <w:rsid w:val="005C04A2"/>
    <w:rsid w:val="005C0558"/>
    <w:rsid w:val="005C0838"/>
    <w:rsid w:val="005C08A0"/>
    <w:rsid w:val="005C4068"/>
    <w:rsid w:val="005C4BA0"/>
    <w:rsid w:val="005C5BC9"/>
    <w:rsid w:val="005C61CB"/>
    <w:rsid w:val="005C7159"/>
    <w:rsid w:val="005D165B"/>
    <w:rsid w:val="005D28D5"/>
    <w:rsid w:val="005D7792"/>
    <w:rsid w:val="005E0372"/>
    <w:rsid w:val="005E0F9A"/>
    <w:rsid w:val="005E1724"/>
    <w:rsid w:val="005E1A13"/>
    <w:rsid w:val="005E1ED9"/>
    <w:rsid w:val="005E2071"/>
    <w:rsid w:val="005E2553"/>
    <w:rsid w:val="005E2577"/>
    <w:rsid w:val="005E2C59"/>
    <w:rsid w:val="005E3089"/>
    <w:rsid w:val="005E3353"/>
    <w:rsid w:val="005E408C"/>
    <w:rsid w:val="005E48CF"/>
    <w:rsid w:val="005E65E0"/>
    <w:rsid w:val="005E73D8"/>
    <w:rsid w:val="005F2012"/>
    <w:rsid w:val="005F6205"/>
    <w:rsid w:val="005F667D"/>
    <w:rsid w:val="00600AEC"/>
    <w:rsid w:val="00600C58"/>
    <w:rsid w:val="006022DF"/>
    <w:rsid w:val="00606008"/>
    <w:rsid w:val="006066DE"/>
    <w:rsid w:val="006100F6"/>
    <w:rsid w:val="00610FC5"/>
    <w:rsid w:val="00611CC7"/>
    <w:rsid w:val="00617CCA"/>
    <w:rsid w:val="00617E17"/>
    <w:rsid w:val="0062166F"/>
    <w:rsid w:val="00621B4A"/>
    <w:rsid w:val="006234AB"/>
    <w:rsid w:val="006234FD"/>
    <w:rsid w:val="00624336"/>
    <w:rsid w:val="00624A2E"/>
    <w:rsid w:val="00624F0D"/>
    <w:rsid w:val="006255A4"/>
    <w:rsid w:val="0062569A"/>
    <w:rsid w:val="00625E85"/>
    <w:rsid w:val="00626C8C"/>
    <w:rsid w:val="00630419"/>
    <w:rsid w:val="00632D02"/>
    <w:rsid w:val="006352AE"/>
    <w:rsid w:val="0063547A"/>
    <w:rsid w:val="00636176"/>
    <w:rsid w:val="006361AB"/>
    <w:rsid w:val="006368B5"/>
    <w:rsid w:val="00637086"/>
    <w:rsid w:val="006401AE"/>
    <w:rsid w:val="006414CE"/>
    <w:rsid w:val="0064234F"/>
    <w:rsid w:val="0064340D"/>
    <w:rsid w:val="0064591C"/>
    <w:rsid w:val="00645ECC"/>
    <w:rsid w:val="00646438"/>
    <w:rsid w:val="00647D8B"/>
    <w:rsid w:val="006506FC"/>
    <w:rsid w:val="006511D2"/>
    <w:rsid w:val="006516E6"/>
    <w:rsid w:val="00653500"/>
    <w:rsid w:val="00653557"/>
    <w:rsid w:val="00656473"/>
    <w:rsid w:val="006564C5"/>
    <w:rsid w:val="00660235"/>
    <w:rsid w:val="006617F6"/>
    <w:rsid w:val="00661FEA"/>
    <w:rsid w:val="00661FF7"/>
    <w:rsid w:val="006628F1"/>
    <w:rsid w:val="00663244"/>
    <w:rsid w:val="00663A8E"/>
    <w:rsid w:val="006650CE"/>
    <w:rsid w:val="00666174"/>
    <w:rsid w:val="00670E25"/>
    <w:rsid w:val="00670E90"/>
    <w:rsid w:val="00670EFA"/>
    <w:rsid w:val="00671DCB"/>
    <w:rsid w:val="0067377C"/>
    <w:rsid w:val="0067434A"/>
    <w:rsid w:val="0067446E"/>
    <w:rsid w:val="00675056"/>
    <w:rsid w:val="00677B54"/>
    <w:rsid w:val="00680C78"/>
    <w:rsid w:val="0068124E"/>
    <w:rsid w:val="00681AED"/>
    <w:rsid w:val="0068325B"/>
    <w:rsid w:val="00686F9D"/>
    <w:rsid w:val="00692D86"/>
    <w:rsid w:val="006944AD"/>
    <w:rsid w:val="00695552"/>
    <w:rsid w:val="006A0554"/>
    <w:rsid w:val="006A077D"/>
    <w:rsid w:val="006A0FCE"/>
    <w:rsid w:val="006A180B"/>
    <w:rsid w:val="006A37B1"/>
    <w:rsid w:val="006A5BB2"/>
    <w:rsid w:val="006B1B85"/>
    <w:rsid w:val="006B25E5"/>
    <w:rsid w:val="006B4A64"/>
    <w:rsid w:val="006B71DB"/>
    <w:rsid w:val="006B7A1D"/>
    <w:rsid w:val="006C0233"/>
    <w:rsid w:val="006C0762"/>
    <w:rsid w:val="006C3243"/>
    <w:rsid w:val="006C401D"/>
    <w:rsid w:val="006C739F"/>
    <w:rsid w:val="006D04FF"/>
    <w:rsid w:val="006D0A95"/>
    <w:rsid w:val="006D24F4"/>
    <w:rsid w:val="006D7299"/>
    <w:rsid w:val="006D7F98"/>
    <w:rsid w:val="006E027B"/>
    <w:rsid w:val="006E0F38"/>
    <w:rsid w:val="006E11CE"/>
    <w:rsid w:val="006E290A"/>
    <w:rsid w:val="006E2BC0"/>
    <w:rsid w:val="006E397B"/>
    <w:rsid w:val="006E44F6"/>
    <w:rsid w:val="006E50FC"/>
    <w:rsid w:val="006E5457"/>
    <w:rsid w:val="006E6A7A"/>
    <w:rsid w:val="006E7F5F"/>
    <w:rsid w:val="006F1594"/>
    <w:rsid w:val="006F2103"/>
    <w:rsid w:val="006F5283"/>
    <w:rsid w:val="006F5D7C"/>
    <w:rsid w:val="006F6447"/>
    <w:rsid w:val="006F7081"/>
    <w:rsid w:val="006F76AC"/>
    <w:rsid w:val="007015FB"/>
    <w:rsid w:val="0070165D"/>
    <w:rsid w:val="00701CE6"/>
    <w:rsid w:val="00703336"/>
    <w:rsid w:val="00703B77"/>
    <w:rsid w:val="00704851"/>
    <w:rsid w:val="00706762"/>
    <w:rsid w:val="00706BD7"/>
    <w:rsid w:val="007073B1"/>
    <w:rsid w:val="00707791"/>
    <w:rsid w:val="00707B5E"/>
    <w:rsid w:val="00707E82"/>
    <w:rsid w:val="0071198C"/>
    <w:rsid w:val="00711E52"/>
    <w:rsid w:val="00713826"/>
    <w:rsid w:val="00715AB8"/>
    <w:rsid w:val="00715D4A"/>
    <w:rsid w:val="00717041"/>
    <w:rsid w:val="007173E7"/>
    <w:rsid w:val="00720297"/>
    <w:rsid w:val="0072111F"/>
    <w:rsid w:val="0072221E"/>
    <w:rsid w:val="00722C77"/>
    <w:rsid w:val="00722F1A"/>
    <w:rsid w:val="007236C3"/>
    <w:rsid w:val="007245F8"/>
    <w:rsid w:val="00724E0E"/>
    <w:rsid w:val="00725FCD"/>
    <w:rsid w:val="0072755D"/>
    <w:rsid w:val="00727B14"/>
    <w:rsid w:val="00727F70"/>
    <w:rsid w:val="00727FD7"/>
    <w:rsid w:val="00731151"/>
    <w:rsid w:val="00731654"/>
    <w:rsid w:val="00731C3D"/>
    <w:rsid w:val="00732019"/>
    <w:rsid w:val="00732458"/>
    <w:rsid w:val="007334CD"/>
    <w:rsid w:val="00740BC3"/>
    <w:rsid w:val="00740D59"/>
    <w:rsid w:val="00741797"/>
    <w:rsid w:val="00742F45"/>
    <w:rsid w:val="00743A61"/>
    <w:rsid w:val="00744013"/>
    <w:rsid w:val="0074466F"/>
    <w:rsid w:val="007447C4"/>
    <w:rsid w:val="00745845"/>
    <w:rsid w:val="00747228"/>
    <w:rsid w:val="0075005B"/>
    <w:rsid w:val="0075108E"/>
    <w:rsid w:val="007511EA"/>
    <w:rsid w:val="00751E61"/>
    <w:rsid w:val="00752C63"/>
    <w:rsid w:val="00752CBF"/>
    <w:rsid w:val="00753702"/>
    <w:rsid w:val="00753C19"/>
    <w:rsid w:val="00753E68"/>
    <w:rsid w:val="00756193"/>
    <w:rsid w:val="007619AE"/>
    <w:rsid w:val="007619EF"/>
    <w:rsid w:val="007620F1"/>
    <w:rsid w:val="00763536"/>
    <w:rsid w:val="00763F45"/>
    <w:rsid w:val="00764651"/>
    <w:rsid w:val="00766870"/>
    <w:rsid w:val="00770F47"/>
    <w:rsid w:val="00770FA7"/>
    <w:rsid w:val="007726C3"/>
    <w:rsid w:val="00772BF2"/>
    <w:rsid w:val="00773114"/>
    <w:rsid w:val="00775798"/>
    <w:rsid w:val="00776D40"/>
    <w:rsid w:val="007809E7"/>
    <w:rsid w:val="00781C57"/>
    <w:rsid w:val="0078336B"/>
    <w:rsid w:val="007843F3"/>
    <w:rsid w:val="00784A0B"/>
    <w:rsid w:val="00784E69"/>
    <w:rsid w:val="00785BB3"/>
    <w:rsid w:val="007860B9"/>
    <w:rsid w:val="007875B2"/>
    <w:rsid w:val="0079070E"/>
    <w:rsid w:val="007941C9"/>
    <w:rsid w:val="007952A3"/>
    <w:rsid w:val="00797D66"/>
    <w:rsid w:val="007A04FC"/>
    <w:rsid w:val="007A0AFA"/>
    <w:rsid w:val="007A3008"/>
    <w:rsid w:val="007A306F"/>
    <w:rsid w:val="007A36D7"/>
    <w:rsid w:val="007A43BB"/>
    <w:rsid w:val="007A5971"/>
    <w:rsid w:val="007A740D"/>
    <w:rsid w:val="007A7CFF"/>
    <w:rsid w:val="007B07DE"/>
    <w:rsid w:val="007B07FD"/>
    <w:rsid w:val="007B1127"/>
    <w:rsid w:val="007B165B"/>
    <w:rsid w:val="007B37B0"/>
    <w:rsid w:val="007B45B1"/>
    <w:rsid w:val="007B4A07"/>
    <w:rsid w:val="007B51BE"/>
    <w:rsid w:val="007B755C"/>
    <w:rsid w:val="007C1AE4"/>
    <w:rsid w:val="007C1BA9"/>
    <w:rsid w:val="007C246E"/>
    <w:rsid w:val="007C37BB"/>
    <w:rsid w:val="007C439C"/>
    <w:rsid w:val="007C43F1"/>
    <w:rsid w:val="007C779E"/>
    <w:rsid w:val="007C7AEB"/>
    <w:rsid w:val="007D0419"/>
    <w:rsid w:val="007D04E7"/>
    <w:rsid w:val="007D0830"/>
    <w:rsid w:val="007D1F72"/>
    <w:rsid w:val="007D2C3C"/>
    <w:rsid w:val="007D2CB3"/>
    <w:rsid w:val="007D2F8E"/>
    <w:rsid w:val="007D42CF"/>
    <w:rsid w:val="007D50CB"/>
    <w:rsid w:val="007D54F9"/>
    <w:rsid w:val="007D5735"/>
    <w:rsid w:val="007D7ED1"/>
    <w:rsid w:val="007E0561"/>
    <w:rsid w:val="007E09CB"/>
    <w:rsid w:val="007E1684"/>
    <w:rsid w:val="007E27A7"/>
    <w:rsid w:val="007E48DE"/>
    <w:rsid w:val="007E693F"/>
    <w:rsid w:val="007E6F98"/>
    <w:rsid w:val="007E7AAA"/>
    <w:rsid w:val="007E7D93"/>
    <w:rsid w:val="007F0860"/>
    <w:rsid w:val="007F095C"/>
    <w:rsid w:val="007F0A30"/>
    <w:rsid w:val="007F1912"/>
    <w:rsid w:val="007F39AA"/>
    <w:rsid w:val="007F3A58"/>
    <w:rsid w:val="007F3E62"/>
    <w:rsid w:val="007F4A8C"/>
    <w:rsid w:val="007F5EDB"/>
    <w:rsid w:val="007F66FA"/>
    <w:rsid w:val="007F6B98"/>
    <w:rsid w:val="007F7520"/>
    <w:rsid w:val="007F7EFA"/>
    <w:rsid w:val="008024D6"/>
    <w:rsid w:val="00802EBF"/>
    <w:rsid w:val="0080312E"/>
    <w:rsid w:val="00804D3D"/>
    <w:rsid w:val="00812053"/>
    <w:rsid w:val="00812566"/>
    <w:rsid w:val="00812E09"/>
    <w:rsid w:val="00813635"/>
    <w:rsid w:val="00814DC3"/>
    <w:rsid w:val="00815B82"/>
    <w:rsid w:val="00815BCD"/>
    <w:rsid w:val="00816EFC"/>
    <w:rsid w:val="00826557"/>
    <w:rsid w:val="008277DB"/>
    <w:rsid w:val="00830A01"/>
    <w:rsid w:val="0083219F"/>
    <w:rsid w:val="00832AF3"/>
    <w:rsid w:val="008352C3"/>
    <w:rsid w:val="00835333"/>
    <w:rsid w:val="0083533D"/>
    <w:rsid w:val="00840EA9"/>
    <w:rsid w:val="00841E6C"/>
    <w:rsid w:val="00844275"/>
    <w:rsid w:val="008461EB"/>
    <w:rsid w:val="0084731A"/>
    <w:rsid w:val="00850046"/>
    <w:rsid w:val="00851988"/>
    <w:rsid w:val="00855B29"/>
    <w:rsid w:val="00860E68"/>
    <w:rsid w:val="00861114"/>
    <w:rsid w:val="00861B71"/>
    <w:rsid w:val="00862636"/>
    <w:rsid w:val="008641BF"/>
    <w:rsid w:val="00864D43"/>
    <w:rsid w:val="00866069"/>
    <w:rsid w:val="00867B26"/>
    <w:rsid w:val="008701E1"/>
    <w:rsid w:val="00870684"/>
    <w:rsid w:val="0087157A"/>
    <w:rsid w:val="008717D5"/>
    <w:rsid w:val="00871AEF"/>
    <w:rsid w:val="0087459F"/>
    <w:rsid w:val="00874A4A"/>
    <w:rsid w:val="00874B78"/>
    <w:rsid w:val="00876C04"/>
    <w:rsid w:val="00876CFF"/>
    <w:rsid w:val="008829DE"/>
    <w:rsid w:val="00883B71"/>
    <w:rsid w:val="008848A2"/>
    <w:rsid w:val="0088626B"/>
    <w:rsid w:val="00887915"/>
    <w:rsid w:val="008903A2"/>
    <w:rsid w:val="00892585"/>
    <w:rsid w:val="00892DA0"/>
    <w:rsid w:val="0089449C"/>
    <w:rsid w:val="00895AF8"/>
    <w:rsid w:val="00895E2D"/>
    <w:rsid w:val="00896B4C"/>
    <w:rsid w:val="0089751C"/>
    <w:rsid w:val="00897739"/>
    <w:rsid w:val="008A0FA6"/>
    <w:rsid w:val="008A23BE"/>
    <w:rsid w:val="008A43BD"/>
    <w:rsid w:val="008A68F7"/>
    <w:rsid w:val="008A6E14"/>
    <w:rsid w:val="008A7C5A"/>
    <w:rsid w:val="008B0597"/>
    <w:rsid w:val="008B43C5"/>
    <w:rsid w:val="008B641D"/>
    <w:rsid w:val="008B6912"/>
    <w:rsid w:val="008B70CA"/>
    <w:rsid w:val="008C006A"/>
    <w:rsid w:val="008C0640"/>
    <w:rsid w:val="008C070C"/>
    <w:rsid w:val="008C154C"/>
    <w:rsid w:val="008C2543"/>
    <w:rsid w:val="008C325B"/>
    <w:rsid w:val="008C6A9E"/>
    <w:rsid w:val="008C6BFA"/>
    <w:rsid w:val="008D0336"/>
    <w:rsid w:val="008D1F43"/>
    <w:rsid w:val="008D3182"/>
    <w:rsid w:val="008D337E"/>
    <w:rsid w:val="008D478B"/>
    <w:rsid w:val="008D68BC"/>
    <w:rsid w:val="008E002E"/>
    <w:rsid w:val="008E0AD9"/>
    <w:rsid w:val="008E16C6"/>
    <w:rsid w:val="008E1A9E"/>
    <w:rsid w:val="008E48A3"/>
    <w:rsid w:val="008E4B94"/>
    <w:rsid w:val="008E5026"/>
    <w:rsid w:val="008E56C4"/>
    <w:rsid w:val="008E5E8B"/>
    <w:rsid w:val="008E604A"/>
    <w:rsid w:val="008E7FCD"/>
    <w:rsid w:val="008F0093"/>
    <w:rsid w:val="008F15C3"/>
    <w:rsid w:val="008F2AA5"/>
    <w:rsid w:val="008F59C0"/>
    <w:rsid w:val="009006A4"/>
    <w:rsid w:val="00903579"/>
    <w:rsid w:val="009038EE"/>
    <w:rsid w:val="00903B03"/>
    <w:rsid w:val="00903BA4"/>
    <w:rsid w:val="009053FA"/>
    <w:rsid w:val="00907755"/>
    <w:rsid w:val="00907A98"/>
    <w:rsid w:val="00907DA5"/>
    <w:rsid w:val="009112C5"/>
    <w:rsid w:val="00913694"/>
    <w:rsid w:val="00913D09"/>
    <w:rsid w:val="00914734"/>
    <w:rsid w:val="00915C9C"/>
    <w:rsid w:val="00916139"/>
    <w:rsid w:val="00916BBD"/>
    <w:rsid w:val="00916F5C"/>
    <w:rsid w:val="00921869"/>
    <w:rsid w:val="0092187A"/>
    <w:rsid w:val="00922073"/>
    <w:rsid w:val="009223B3"/>
    <w:rsid w:val="009246AA"/>
    <w:rsid w:val="00924AB3"/>
    <w:rsid w:val="009253FC"/>
    <w:rsid w:val="00926742"/>
    <w:rsid w:val="00926AF9"/>
    <w:rsid w:val="0093030B"/>
    <w:rsid w:val="00930685"/>
    <w:rsid w:val="00930908"/>
    <w:rsid w:val="0093124D"/>
    <w:rsid w:val="00932049"/>
    <w:rsid w:val="00932A9C"/>
    <w:rsid w:val="00934172"/>
    <w:rsid w:val="009405CF"/>
    <w:rsid w:val="00940702"/>
    <w:rsid w:val="00942481"/>
    <w:rsid w:val="009434DA"/>
    <w:rsid w:val="00944AE6"/>
    <w:rsid w:val="00946748"/>
    <w:rsid w:val="00947143"/>
    <w:rsid w:val="00947E9F"/>
    <w:rsid w:val="00954873"/>
    <w:rsid w:val="009549D6"/>
    <w:rsid w:val="00954D83"/>
    <w:rsid w:val="00954F0D"/>
    <w:rsid w:val="00954F37"/>
    <w:rsid w:val="0095798E"/>
    <w:rsid w:val="00957E12"/>
    <w:rsid w:val="00957F33"/>
    <w:rsid w:val="009628BB"/>
    <w:rsid w:val="00965087"/>
    <w:rsid w:val="009700BA"/>
    <w:rsid w:val="00973805"/>
    <w:rsid w:val="009760F3"/>
    <w:rsid w:val="0097634D"/>
    <w:rsid w:val="0097684E"/>
    <w:rsid w:val="00976921"/>
    <w:rsid w:val="009775B7"/>
    <w:rsid w:val="0098125B"/>
    <w:rsid w:val="00982AE5"/>
    <w:rsid w:val="00982F37"/>
    <w:rsid w:val="00984663"/>
    <w:rsid w:val="00984B69"/>
    <w:rsid w:val="00984C06"/>
    <w:rsid w:val="0098513F"/>
    <w:rsid w:val="00985400"/>
    <w:rsid w:val="00985644"/>
    <w:rsid w:val="00990FD7"/>
    <w:rsid w:val="00993B60"/>
    <w:rsid w:val="009943F6"/>
    <w:rsid w:val="00994C0E"/>
    <w:rsid w:val="009965D0"/>
    <w:rsid w:val="00996D84"/>
    <w:rsid w:val="00997C1F"/>
    <w:rsid w:val="009A4C3B"/>
    <w:rsid w:val="009A64D3"/>
    <w:rsid w:val="009A683F"/>
    <w:rsid w:val="009A6D7B"/>
    <w:rsid w:val="009A7FA7"/>
    <w:rsid w:val="009B065A"/>
    <w:rsid w:val="009B13AA"/>
    <w:rsid w:val="009B31E3"/>
    <w:rsid w:val="009B3AC4"/>
    <w:rsid w:val="009B3F27"/>
    <w:rsid w:val="009B50E8"/>
    <w:rsid w:val="009B51A1"/>
    <w:rsid w:val="009C13F3"/>
    <w:rsid w:val="009C2382"/>
    <w:rsid w:val="009C3BC2"/>
    <w:rsid w:val="009C77CB"/>
    <w:rsid w:val="009D15F3"/>
    <w:rsid w:val="009D54E2"/>
    <w:rsid w:val="009D6074"/>
    <w:rsid w:val="009D78C3"/>
    <w:rsid w:val="009E1C1B"/>
    <w:rsid w:val="009E2045"/>
    <w:rsid w:val="009E240E"/>
    <w:rsid w:val="009E2DF7"/>
    <w:rsid w:val="009E2F6D"/>
    <w:rsid w:val="009E4B5B"/>
    <w:rsid w:val="009E6182"/>
    <w:rsid w:val="009E61A9"/>
    <w:rsid w:val="009E6831"/>
    <w:rsid w:val="009F1500"/>
    <w:rsid w:val="009F205C"/>
    <w:rsid w:val="009F2129"/>
    <w:rsid w:val="009F53AA"/>
    <w:rsid w:val="009F60E7"/>
    <w:rsid w:val="009F6D18"/>
    <w:rsid w:val="009F7D1B"/>
    <w:rsid w:val="00A005A4"/>
    <w:rsid w:val="00A02318"/>
    <w:rsid w:val="00A02901"/>
    <w:rsid w:val="00A03B72"/>
    <w:rsid w:val="00A06834"/>
    <w:rsid w:val="00A07456"/>
    <w:rsid w:val="00A13CCF"/>
    <w:rsid w:val="00A15A11"/>
    <w:rsid w:val="00A15B9E"/>
    <w:rsid w:val="00A16A25"/>
    <w:rsid w:val="00A17550"/>
    <w:rsid w:val="00A17C29"/>
    <w:rsid w:val="00A20A21"/>
    <w:rsid w:val="00A216FF"/>
    <w:rsid w:val="00A21744"/>
    <w:rsid w:val="00A230D8"/>
    <w:rsid w:val="00A234AC"/>
    <w:rsid w:val="00A2399F"/>
    <w:rsid w:val="00A3129E"/>
    <w:rsid w:val="00A3195E"/>
    <w:rsid w:val="00A328A7"/>
    <w:rsid w:val="00A349A5"/>
    <w:rsid w:val="00A36ACB"/>
    <w:rsid w:val="00A37A68"/>
    <w:rsid w:val="00A4053F"/>
    <w:rsid w:val="00A40C1C"/>
    <w:rsid w:val="00A40F47"/>
    <w:rsid w:val="00A425FB"/>
    <w:rsid w:val="00A42F3D"/>
    <w:rsid w:val="00A43013"/>
    <w:rsid w:val="00A447B3"/>
    <w:rsid w:val="00A45165"/>
    <w:rsid w:val="00A46ADB"/>
    <w:rsid w:val="00A46E0C"/>
    <w:rsid w:val="00A4781C"/>
    <w:rsid w:val="00A509A1"/>
    <w:rsid w:val="00A50CC1"/>
    <w:rsid w:val="00A525B6"/>
    <w:rsid w:val="00A54B53"/>
    <w:rsid w:val="00A558CB"/>
    <w:rsid w:val="00A55A16"/>
    <w:rsid w:val="00A564A1"/>
    <w:rsid w:val="00A56541"/>
    <w:rsid w:val="00A56595"/>
    <w:rsid w:val="00A56F17"/>
    <w:rsid w:val="00A573A8"/>
    <w:rsid w:val="00A6148A"/>
    <w:rsid w:val="00A6178E"/>
    <w:rsid w:val="00A62E3F"/>
    <w:rsid w:val="00A63561"/>
    <w:rsid w:val="00A64FAD"/>
    <w:rsid w:val="00A669EF"/>
    <w:rsid w:val="00A671ED"/>
    <w:rsid w:val="00A675CD"/>
    <w:rsid w:val="00A67E44"/>
    <w:rsid w:val="00A70EE2"/>
    <w:rsid w:val="00A71221"/>
    <w:rsid w:val="00A715E2"/>
    <w:rsid w:val="00A725A6"/>
    <w:rsid w:val="00A725F5"/>
    <w:rsid w:val="00A72C12"/>
    <w:rsid w:val="00A739F0"/>
    <w:rsid w:val="00A74839"/>
    <w:rsid w:val="00A74A16"/>
    <w:rsid w:val="00A75713"/>
    <w:rsid w:val="00A75BAB"/>
    <w:rsid w:val="00A80457"/>
    <w:rsid w:val="00A831B3"/>
    <w:rsid w:val="00A86935"/>
    <w:rsid w:val="00A91D9A"/>
    <w:rsid w:val="00A91E9F"/>
    <w:rsid w:val="00A9233C"/>
    <w:rsid w:val="00A92379"/>
    <w:rsid w:val="00A93A81"/>
    <w:rsid w:val="00A93C48"/>
    <w:rsid w:val="00A9413B"/>
    <w:rsid w:val="00A949EF"/>
    <w:rsid w:val="00A961DF"/>
    <w:rsid w:val="00A96AAC"/>
    <w:rsid w:val="00AA08C3"/>
    <w:rsid w:val="00AA2C34"/>
    <w:rsid w:val="00AA2E62"/>
    <w:rsid w:val="00AA2EFC"/>
    <w:rsid w:val="00AA4A9B"/>
    <w:rsid w:val="00AA5497"/>
    <w:rsid w:val="00AA7353"/>
    <w:rsid w:val="00AA75FA"/>
    <w:rsid w:val="00AB320F"/>
    <w:rsid w:val="00AB35BB"/>
    <w:rsid w:val="00AB472D"/>
    <w:rsid w:val="00AB5CB9"/>
    <w:rsid w:val="00AC0F41"/>
    <w:rsid w:val="00AC12C1"/>
    <w:rsid w:val="00AC3BEE"/>
    <w:rsid w:val="00AC523D"/>
    <w:rsid w:val="00AD0E9B"/>
    <w:rsid w:val="00AD0FDD"/>
    <w:rsid w:val="00AD1066"/>
    <w:rsid w:val="00AD497B"/>
    <w:rsid w:val="00AD5407"/>
    <w:rsid w:val="00AE07BB"/>
    <w:rsid w:val="00AE101D"/>
    <w:rsid w:val="00AE3956"/>
    <w:rsid w:val="00AE4B87"/>
    <w:rsid w:val="00AE4E5D"/>
    <w:rsid w:val="00AE546F"/>
    <w:rsid w:val="00AE70F9"/>
    <w:rsid w:val="00AE7B5E"/>
    <w:rsid w:val="00AF1DC0"/>
    <w:rsid w:val="00AF3DF5"/>
    <w:rsid w:val="00AF47AA"/>
    <w:rsid w:val="00AF4A66"/>
    <w:rsid w:val="00AF53BD"/>
    <w:rsid w:val="00AF596D"/>
    <w:rsid w:val="00AF5BDF"/>
    <w:rsid w:val="00AF6B34"/>
    <w:rsid w:val="00AF7408"/>
    <w:rsid w:val="00AF7BEF"/>
    <w:rsid w:val="00B003B1"/>
    <w:rsid w:val="00B00B3D"/>
    <w:rsid w:val="00B02ED3"/>
    <w:rsid w:val="00B033F4"/>
    <w:rsid w:val="00B04803"/>
    <w:rsid w:val="00B06892"/>
    <w:rsid w:val="00B0731B"/>
    <w:rsid w:val="00B07597"/>
    <w:rsid w:val="00B1045E"/>
    <w:rsid w:val="00B10DC1"/>
    <w:rsid w:val="00B13736"/>
    <w:rsid w:val="00B1705D"/>
    <w:rsid w:val="00B1759C"/>
    <w:rsid w:val="00B208EC"/>
    <w:rsid w:val="00B2126E"/>
    <w:rsid w:val="00B227AF"/>
    <w:rsid w:val="00B2343C"/>
    <w:rsid w:val="00B24379"/>
    <w:rsid w:val="00B24F2B"/>
    <w:rsid w:val="00B25618"/>
    <w:rsid w:val="00B308A5"/>
    <w:rsid w:val="00B310DC"/>
    <w:rsid w:val="00B33318"/>
    <w:rsid w:val="00B3568C"/>
    <w:rsid w:val="00B363B1"/>
    <w:rsid w:val="00B36BD8"/>
    <w:rsid w:val="00B37CDF"/>
    <w:rsid w:val="00B409EF"/>
    <w:rsid w:val="00B41D3F"/>
    <w:rsid w:val="00B42A0D"/>
    <w:rsid w:val="00B447F2"/>
    <w:rsid w:val="00B4499F"/>
    <w:rsid w:val="00B45101"/>
    <w:rsid w:val="00B4558E"/>
    <w:rsid w:val="00B4561B"/>
    <w:rsid w:val="00B45CC9"/>
    <w:rsid w:val="00B47704"/>
    <w:rsid w:val="00B511C9"/>
    <w:rsid w:val="00B524A5"/>
    <w:rsid w:val="00B542F8"/>
    <w:rsid w:val="00B55362"/>
    <w:rsid w:val="00B55C33"/>
    <w:rsid w:val="00B57CB1"/>
    <w:rsid w:val="00B630A9"/>
    <w:rsid w:val="00B635BE"/>
    <w:rsid w:val="00B6369F"/>
    <w:rsid w:val="00B66132"/>
    <w:rsid w:val="00B67BFA"/>
    <w:rsid w:val="00B71537"/>
    <w:rsid w:val="00B72B55"/>
    <w:rsid w:val="00B73173"/>
    <w:rsid w:val="00B73676"/>
    <w:rsid w:val="00B73B1D"/>
    <w:rsid w:val="00B74C4C"/>
    <w:rsid w:val="00B75DE1"/>
    <w:rsid w:val="00B76080"/>
    <w:rsid w:val="00B76186"/>
    <w:rsid w:val="00B7646C"/>
    <w:rsid w:val="00B80B2A"/>
    <w:rsid w:val="00B8240C"/>
    <w:rsid w:val="00B8476A"/>
    <w:rsid w:val="00B86951"/>
    <w:rsid w:val="00B86F61"/>
    <w:rsid w:val="00B90EC7"/>
    <w:rsid w:val="00B91706"/>
    <w:rsid w:val="00B96590"/>
    <w:rsid w:val="00B969BA"/>
    <w:rsid w:val="00B97DE6"/>
    <w:rsid w:val="00BA06FC"/>
    <w:rsid w:val="00BA0DEF"/>
    <w:rsid w:val="00BA0E5A"/>
    <w:rsid w:val="00BA130D"/>
    <w:rsid w:val="00BA1923"/>
    <w:rsid w:val="00BA354B"/>
    <w:rsid w:val="00BA416B"/>
    <w:rsid w:val="00BA6A71"/>
    <w:rsid w:val="00BA71D5"/>
    <w:rsid w:val="00BB098A"/>
    <w:rsid w:val="00BB2435"/>
    <w:rsid w:val="00BB2443"/>
    <w:rsid w:val="00BB78E0"/>
    <w:rsid w:val="00BB7BB8"/>
    <w:rsid w:val="00BB7FAB"/>
    <w:rsid w:val="00BC073E"/>
    <w:rsid w:val="00BC11ED"/>
    <w:rsid w:val="00BC14A1"/>
    <w:rsid w:val="00BC29BC"/>
    <w:rsid w:val="00BC2EEB"/>
    <w:rsid w:val="00BC459E"/>
    <w:rsid w:val="00BC51FD"/>
    <w:rsid w:val="00BC56A0"/>
    <w:rsid w:val="00BC7945"/>
    <w:rsid w:val="00BC7A4A"/>
    <w:rsid w:val="00BD0AE2"/>
    <w:rsid w:val="00BD0CB0"/>
    <w:rsid w:val="00BD14F4"/>
    <w:rsid w:val="00BD1938"/>
    <w:rsid w:val="00BD1C28"/>
    <w:rsid w:val="00BD1D9E"/>
    <w:rsid w:val="00BD27BA"/>
    <w:rsid w:val="00BD3A09"/>
    <w:rsid w:val="00BD473C"/>
    <w:rsid w:val="00BD498A"/>
    <w:rsid w:val="00BD7548"/>
    <w:rsid w:val="00BD7E0A"/>
    <w:rsid w:val="00BE1216"/>
    <w:rsid w:val="00BE2322"/>
    <w:rsid w:val="00BE2396"/>
    <w:rsid w:val="00BE2F3C"/>
    <w:rsid w:val="00BE67CC"/>
    <w:rsid w:val="00BE6D84"/>
    <w:rsid w:val="00BF097C"/>
    <w:rsid w:val="00BF2783"/>
    <w:rsid w:val="00BF70E6"/>
    <w:rsid w:val="00C011F6"/>
    <w:rsid w:val="00C01903"/>
    <w:rsid w:val="00C01C10"/>
    <w:rsid w:val="00C029EF"/>
    <w:rsid w:val="00C033EE"/>
    <w:rsid w:val="00C04CF8"/>
    <w:rsid w:val="00C05002"/>
    <w:rsid w:val="00C05DFA"/>
    <w:rsid w:val="00C06118"/>
    <w:rsid w:val="00C0672C"/>
    <w:rsid w:val="00C0729B"/>
    <w:rsid w:val="00C108B0"/>
    <w:rsid w:val="00C10AA0"/>
    <w:rsid w:val="00C1202C"/>
    <w:rsid w:val="00C12873"/>
    <w:rsid w:val="00C12C00"/>
    <w:rsid w:val="00C13330"/>
    <w:rsid w:val="00C13334"/>
    <w:rsid w:val="00C159BB"/>
    <w:rsid w:val="00C159BC"/>
    <w:rsid w:val="00C16A9A"/>
    <w:rsid w:val="00C20336"/>
    <w:rsid w:val="00C20597"/>
    <w:rsid w:val="00C2111F"/>
    <w:rsid w:val="00C21B6C"/>
    <w:rsid w:val="00C23219"/>
    <w:rsid w:val="00C2378D"/>
    <w:rsid w:val="00C25C58"/>
    <w:rsid w:val="00C276D7"/>
    <w:rsid w:val="00C309B8"/>
    <w:rsid w:val="00C313B0"/>
    <w:rsid w:val="00C3246B"/>
    <w:rsid w:val="00C325B9"/>
    <w:rsid w:val="00C3274D"/>
    <w:rsid w:val="00C327DB"/>
    <w:rsid w:val="00C336DD"/>
    <w:rsid w:val="00C35C95"/>
    <w:rsid w:val="00C36258"/>
    <w:rsid w:val="00C41E88"/>
    <w:rsid w:val="00C436DC"/>
    <w:rsid w:val="00C44D9F"/>
    <w:rsid w:val="00C46A59"/>
    <w:rsid w:val="00C50448"/>
    <w:rsid w:val="00C51371"/>
    <w:rsid w:val="00C523F7"/>
    <w:rsid w:val="00C5270C"/>
    <w:rsid w:val="00C53BD4"/>
    <w:rsid w:val="00C56FC4"/>
    <w:rsid w:val="00C60A25"/>
    <w:rsid w:val="00C628E3"/>
    <w:rsid w:val="00C62F81"/>
    <w:rsid w:val="00C63595"/>
    <w:rsid w:val="00C65CA9"/>
    <w:rsid w:val="00C67664"/>
    <w:rsid w:val="00C679B3"/>
    <w:rsid w:val="00C67ECA"/>
    <w:rsid w:val="00C7094A"/>
    <w:rsid w:val="00C7179D"/>
    <w:rsid w:val="00C720DC"/>
    <w:rsid w:val="00C7310E"/>
    <w:rsid w:val="00C74B26"/>
    <w:rsid w:val="00C772FC"/>
    <w:rsid w:val="00C81BE8"/>
    <w:rsid w:val="00C81E6C"/>
    <w:rsid w:val="00C820BA"/>
    <w:rsid w:val="00C830DC"/>
    <w:rsid w:val="00C8314D"/>
    <w:rsid w:val="00C8357A"/>
    <w:rsid w:val="00C84957"/>
    <w:rsid w:val="00C85563"/>
    <w:rsid w:val="00C85BE0"/>
    <w:rsid w:val="00C85BFE"/>
    <w:rsid w:val="00C86066"/>
    <w:rsid w:val="00C86969"/>
    <w:rsid w:val="00C90692"/>
    <w:rsid w:val="00C90B32"/>
    <w:rsid w:val="00C92141"/>
    <w:rsid w:val="00C95423"/>
    <w:rsid w:val="00C9757C"/>
    <w:rsid w:val="00C97BF8"/>
    <w:rsid w:val="00CA0704"/>
    <w:rsid w:val="00CA1CD9"/>
    <w:rsid w:val="00CA2C07"/>
    <w:rsid w:val="00CA31F4"/>
    <w:rsid w:val="00CA367D"/>
    <w:rsid w:val="00CA575F"/>
    <w:rsid w:val="00CA74C1"/>
    <w:rsid w:val="00CB0789"/>
    <w:rsid w:val="00CB1851"/>
    <w:rsid w:val="00CB1D31"/>
    <w:rsid w:val="00CB1DE8"/>
    <w:rsid w:val="00CB4D2B"/>
    <w:rsid w:val="00CB6912"/>
    <w:rsid w:val="00CC03B7"/>
    <w:rsid w:val="00CC0771"/>
    <w:rsid w:val="00CC1F10"/>
    <w:rsid w:val="00CC2E9A"/>
    <w:rsid w:val="00CC458A"/>
    <w:rsid w:val="00CC46A2"/>
    <w:rsid w:val="00CC47E7"/>
    <w:rsid w:val="00CC56B8"/>
    <w:rsid w:val="00CC67DB"/>
    <w:rsid w:val="00CC6C9C"/>
    <w:rsid w:val="00CC6F7E"/>
    <w:rsid w:val="00CC7BC0"/>
    <w:rsid w:val="00CD0D4B"/>
    <w:rsid w:val="00CD3671"/>
    <w:rsid w:val="00CD518B"/>
    <w:rsid w:val="00CD52DC"/>
    <w:rsid w:val="00CD5860"/>
    <w:rsid w:val="00CD5BA0"/>
    <w:rsid w:val="00CD6249"/>
    <w:rsid w:val="00CE1A97"/>
    <w:rsid w:val="00CE2BB0"/>
    <w:rsid w:val="00CE2D1E"/>
    <w:rsid w:val="00CE30CA"/>
    <w:rsid w:val="00CE3D72"/>
    <w:rsid w:val="00CE478A"/>
    <w:rsid w:val="00CE4987"/>
    <w:rsid w:val="00CE5A6B"/>
    <w:rsid w:val="00CE5F3C"/>
    <w:rsid w:val="00CF4991"/>
    <w:rsid w:val="00CF6631"/>
    <w:rsid w:val="00CF78DA"/>
    <w:rsid w:val="00CF7CC3"/>
    <w:rsid w:val="00D0039B"/>
    <w:rsid w:val="00D06486"/>
    <w:rsid w:val="00D06679"/>
    <w:rsid w:val="00D07919"/>
    <w:rsid w:val="00D11631"/>
    <w:rsid w:val="00D118BB"/>
    <w:rsid w:val="00D12854"/>
    <w:rsid w:val="00D136EE"/>
    <w:rsid w:val="00D1433E"/>
    <w:rsid w:val="00D1630B"/>
    <w:rsid w:val="00D16CD6"/>
    <w:rsid w:val="00D16F88"/>
    <w:rsid w:val="00D208A5"/>
    <w:rsid w:val="00D20C9F"/>
    <w:rsid w:val="00D2417C"/>
    <w:rsid w:val="00D26ECB"/>
    <w:rsid w:val="00D26F07"/>
    <w:rsid w:val="00D27324"/>
    <w:rsid w:val="00D274ED"/>
    <w:rsid w:val="00D27B78"/>
    <w:rsid w:val="00D31CD7"/>
    <w:rsid w:val="00D3238C"/>
    <w:rsid w:val="00D32657"/>
    <w:rsid w:val="00D330C0"/>
    <w:rsid w:val="00D340A0"/>
    <w:rsid w:val="00D344EC"/>
    <w:rsid w:val="00D34A5A"/>
    <w:rsid w:val="00D35083"/>
    <w:rsid w:val="00D35597"/>
    <w:rsid w:val="00D36ACC"/>
    <w:rsid w:val="00D409F3"/>
    <w:rsid w:val="00D41155"/>
    <w:rsid w:val="00D41715"/>
    <w:rsid w:val="00D43939"/>
    <w:rsid w:val="00D4550E"/>
    <w:rsid w:val="00D45E33"/>
    <w:rsid w:val="00D47851"/>
    <w:rsid w:val="00D50484"/>
    <w:rsid w:val="00D50C69"/>
    <w:rsid w:val="00D5121D"/>
    <w:rsid w:val="00D51538"/>
    <w:rsid w:val="00D530ED"/>
    <w:rsid w:val="00D540E8"/>
    <w:rsid w:val="00D5500A"/>
    <w:rsid w:val="00D56347"/>
    <w:rsid w:val="00D56559"/>
    <w:rsid w:val="00D57616"/>
    <w:rsid w:val="00D57C63"/>
    <w:rsid w:val="00D627C2"/>
    <w:rsid w:val="00D63A1F"/>
    <w:rsid w:val="00D63BE2"/>
    <w:rsid w:val="00D66A86"/>
    <w:rsid w:val="00D70DDB"/>
    <w:rsid w:val="00D71F8A"/>
    <w:rsid w:val="00D73A76"/>
    <w:rsid w:val="00D7589D"/>
    <w:rsid w:val="00D766E2"/>
    <w:rsid w:val="00D770BF"/>
    <w:rsid w:val="00D77DCA"/>
    <w:rsid w:val="00D8026B"/>
    <w:rsid w:val="00D812FE"/>
    <w:rsid w:val="00D81632"/>
    <w:rsid w:val="00D81E3E"/>
    <w:rsid w:val="00D840F1"/>
    <w:rsid w:val="00D84414"/>
    <w:rsid w:val="00D84753"/>
    <w:rsid w:val="00D85287"/>
    <w:rsid w:val="00D855C5"/>
    <w:rsid w:val="00D8616A"/>
    <w:rsid w:val="00D864DB"/>
    <w:rsid w:val="00D8662B"/>
    <w:rsid w:val="00D86AE8"/>
    <w:rsid w:val="00D87894"/>
    <w:rsid w:val="00D90B70"/>
    <w:rsid w:val="00D90DF3"/>
    <w:rsid w:val="00D90E11"/>
    <w:rsid w:val="00D923D3"/>
    <w:rsid w:val="00D92724"/>
    <w:rsid w:val="00D927D4"/>
    <w:rsid w:val="00D937D4"/>
    <w:rsid w:val="00D976F0"/>
    <w:rsid w:val="00DA09DD"/>
    <w:rsid w:val="00DA1E21"/>
    <w:rsid w:val="00DA23BD"/>
    <w:rsid w:val="00DA3585"/>
    <w:rsid w:val="00DA3DC1"/>
    <w:rsid w:val="00DA420C"/>
    <w:rsid w:val="00DA482F"/>
    <w:rsid w:val="00DA6B69"/>
    <w:rsid w:val="00DA6D72"/>
    <w:rsid w:val="00DB05F0"/>
    <w:rsid w:val="00DB2013"/>
    <w:rsid w:val="00DB3005"/>
    <w:rsid w:val="00DB3949"/>
    <w:rsid w:val="00DC0F8A"/>
    <w:rsid w:val="00DC0FC1"/>
    <w:rsid w:val="00DC2009"/>
    <w:rsid w:val="00DC3182"/>
    <w:rsid w:val="00DC35A5"/>
    <w:rsid w:val="00DC4FB9"/>
    <w:rsid w:val="00DC5C55"/>
    <w:rsid w:val="00DC7EF3"/>
    <w:rsid w:val="00DD0BA0"/>
    <w:rsid w:val="00DD22BB"/>
    <w:rsid w:val="00DD24E0"/>
    <w:rsid w:val="00DD38F0"/>
    <w:rsid w:val="00DD4AC5"/>
    <w:rsid w:val="00DD5E8E"/>
    <w:rsid w:val="00DD721F"/>
    <w:rsid w:val="00DE03BB"/>
    <w:rsid w:val="00DE1A77"/>
    <w:rsid w:val="00DE2688"/>
    <w:rsid w:val="00DE33E5"/>
    <w:rsid w:val="00DE7BFD"/>
    <w:rsid w:val="00DF11D1"/>
    <w:rsid w:val="00DF150B"/>
    <w:rsid w:val="00DF194C"/>
    <w:rsid w:val="00DF3EAA"/>
    <w:rsid w:val="00DF42D5"/>
    <w:rsid w:val="00DF6D09"/>
    <w:rsid w:val="00DF70AA"/>
    <w:rsid w:val="00DF78B6"/>
    <w:rsid w:val="00E01711"/>
    <w:rsid w:val="00E0222D"/>
    <w:rsid w:val="00E02A9E"/>
    <w:rsid w:val="00E02FD0"/>
    <w:rsid w:val="00E03B58"/>
    <w:rsid w:val="00E053C3"/>
    <w:rsid w:val="00E11159"/>
    <w:rsid w:val="00E11730"/>
    <w:rsid w:val="00E129B3"/>
    <w:rsid w:val="00E12F72"/>
    <w:rsid w:val="00E14E60"/>
    <w:rsid w:val="00E151CE"/>
    <w:rsid w:val="00E16FE4"/>
    <w:rsid w:val="00E175AF"/>
    <w:rsid w:val="00E20687"/>
    <w:rsid w:val="00E21DE3"/>
    <w:rsid w:val="00E23351"/>
    <w:rsid w:val="00E24302"/>
    <w:rsid w:val="00E246E1"/>
    <w:rsid w:val="00E24FCF"/>
    <w:rsid w:val="00E256AC"/>
    <w:rsid w:val="00E266AA"/>
    <w:rsid w:val="00E273D8"/>
    <w:rsid w:val="00E30A34"/>
    <w:rsid w:val="00E3234D"/>
    <w:rsid w:val="00E336B7"/>
    <w:rsid w:val="00E34BA4"/>
    <w:rsid w:val="00E35F32"/>
    <w:rsid w:val="00E36E82"/>
    <w:rsid w:val="00E37C2B"/>
    <w:rsid w:val="00E40409"/>
    <w:rsid w:val="00E424AD"/>
    <w:rsid w:val="00E4404D"/>
    <w:rsid w:val="00E44BD4"/>
    <w:rsid w:val="00E4539E"/>
    <w:rsid w:val="00E464F5"/>
    <w:rsid w:val="00E467C7"/>
    <w:rsid w:val="00E51A4D"/>
    <w:rsid w:val="00E53A9C"/>
    <w:rsid w:val="00E549A3"/>
    <w:rsid w:val="00E54B3B"/>
    <w:rsid w:val="00E54D5D"/>
    <w:rsid w:val="00E553A3"/>
    <w:rsid w:val="00E55757"/>
    <w:rsid w:val="00E6338A"/>
    <w:rsid w:val="00E633C9"/>
    <w:rsid w:val="00E637DB"/>
    <w:rsid w:val="00E64981"/>
    <w:rsid w:val="00E65163"/>
    <w:rsid w:val="00E65B0C"/>
    <w:rsid w:val="00E661E1"/>
    <w:rsid w:val="00E66581"/>
    <w:rsid w:val="00E7067A"/>
    <w:rsid w:val="00E70D59"/>
    <w:rsid w:val="00E7424B"/>
    <w:rsid w:val="00E75BAC"/>
    <w:rsid w:val="00E77EA4"/>
    <w:rsid w:val="00E81797"/>
    <w:rsid w:val="00E81E3B"/>
    <w:rsid w:val="00E81F81"/>
    <w:rsid w:val="00E834F3"/>
    <w:rsid w:val="00E841AE"/>
    <w:rsid w:val="00E84B35"/>
    <w:rsid w:val="00E84E9A"/>
    <w:rsid w:val="00E856BE"/>
    <w:rsid w:val="00E86145"/>
    <w:rsid w:val="00E90D5C"/>
    <w:rsid w:val="00E91729"/>
    <w:rsid w:val="00E91D55"/>
    <w:rsid w:val="00E934C5"/>
    <w:rsid w:val="00E936B5"/>
    <w:rsid w:val="00E9386D"/>
    <w:rsid w:val="00E94275"/>
    <w:rsid w:val="00E9428C"/>
    <w:rsid w:val="00E94868"/>
    <w:rsid w:val="00E9569B"/>
    <w:rsid w:val="00E95E92"/>
    <w:rsid w:val="00E96BCF"/>
    <w:rsid w:val="00E96C91"/>
    <w:rsid w:val="00E971D4"/>
    <w:rsid w:val="00E973C4"/>
    <w:rsid w:val="00E976A8"/>
    <w:rsid w:val="00E976F2"/>
    <w:rsid w:val="00EA04E1"/>
    <w:rsid w:val="00EA0B93"/>
    <w:rsid w:val="00EA24E6"/>
    <w:rsid w:val="00EA2E41"/>
    <w:rsid w:val="00EA642C"/>
    <w:rsid w:val="00EA7E74"/>
    <w:rsid w:val="00EB285A"/>
    <w:rsid w:val="00EB291C"/>
    <w:rsid w:val="00EB54A5"/>
    <w:rsid w:val="00EB61D1"/>
    <w:rsid w:val="00EB63DF"/>
    <w:rsid w:val="00EB6D17"/>
    <w:rsid w:val="00EB7766"/>
    <w:rsid w:val="00EC1211"/>
    <w:rsid w:val="00EC140D"/>
    <w:rsid w:val="00EC2240"/>
    <w:rsid w:val="00EC23F9"/>
    <w:rsid w:val="00EC5EB0"/>
    <w:rsid w:val="00EC7046"/>
    <w:rsid w:val="00EC7D4E"/>
    <w:rsid w:val="00ED2CA8"/>
    <w:rsid w:val="00ED3ED1"/>
    <w:rsid w:val="00ED64B5"/>
    <w:rsid w:val="00EE00D0"/>
    <w:rsid w:val="00EE189E"/>
    <w:rsid w:val="00EE29A8"/>
    <w:rsid w:val="00EE5062"/>
    <w:rsid w:val="00EE5AB4"/>
    <w:rsid w:val="00EE60AE"/>
    <w:rsid w:val="00EE6ABD"/>
    <w:rsid w:val="00EF4036"/>
    <w:rsid w:val="00EF56BA"/>
    <w:rsid w:val="00EF6842"/>
    <w:rsid w:val="00EF6975"/>
    <w:rsid w:val="00EF69B4"/>
    <w:rsid w:val="00EF766F"/>
    <w:rsid w:val="00F06A9A"/>
    <w:rsid w:val="00F075F5"/>
    <w:rsid w:val="00F1008A"/>
    <w:rsid w:val="00F100E7"/>
    <w:rsid w:val="00F104E0"/>
    <w:rsid w:val="00F13596"/>
    <w:rsid w:val="00F136A0"/>
    <w:rsid w:val="00F13C33"/>
    <w:rsid w:val="00F142C2"/>
    <w:rsid w:val="00F14416"/>
    <w:rsid w:val="00F146AD"/>
    <w:rsid w:val="00F15808"/>
    <w:rsid w:val="00F1611B"/>
    <w:rsid w:val="00F16EC1"/>
    <w:rsid w:val="00F17FF8"/>
    <w:rsid w:val="00F20140"/>
    <w:rsid w:val="00F206CE"/>
    <w:rsid w:val="00F20AAA"/>
    <w:rsid w:val="00F20D47"/>
    <w:rsid w:val="00F214A9"/>
    <w:rsid w:val="00F227FE"/>
    <w:rsid w:val="00F2557C"/>
    <w:rsid w:val="00F25D95"/>
    <w:rsid w:val="00F301D3"/>
    <w:rsid w:val="00F30E1B"/>
    <w:rsid w:val="00F30FA8"/>
    <w:rsid w:val="00F3178C"/>
    <w:rsid w:val="00F322E3"/>
    <w:rsid w:val="00F32475"/>
    <w:rsid w:val="00F32B6A"/>
    <w:rsid w:val="00F337D9"/>
    <w:rsid w:val="00F423A1"/>
    <w:rsid w:val="00F44F2F"/>
    <w:rsid w:val="00F458BF"/>
    <w:rsid w:val="00F45B6F"/>
    <w:rsid w:val="00F45BAB"/>
    <w:rsid w:val="00F4615D"/>
    <w:rsid w:val="00F46B3B"/>
    <w:rsid w:val="00F47E38"/>
    <w:rsid w:val="00F47EEC"/>
    <w:rsid w:val="00F504E0"/>
    <w:rsid w:val="00F5084E"/>
    <w:rsid w:val="00F51E3A"/>
    <w:rsid w:val="00F52158"/>
    <w:rsid w:val="00F531EC"/>
    <w:rsid w:val="00F53BF9"/>
    <w:rsid w:val="00F55594"/>
    <w:rsid w:val="00F565E5"/>
    <w:rsid w:val="00F575C7"/>
    <w:rsid w:val="00F57B6A"/>
    <w:rsid w:val="00F57C78"/>
    <w:rsid w:val="00F6103C"/>
    <w:rsid w:val="00F63676"/>
    <w:rsid w:val="00F6436B"/>
    <w:rsid w:val="00F67D43"/>
    <w:rsid w:val="00F7195E"/>
    <w:rsid w:val="00F75810"/>
    <w:rsid w:val="00F7590B"/>
    <w:rsid w:val="00F75ADF"/>
    <w:rsid w:val="00F7677D"/>
    <w:rsid w:val="00F80027"/>
    <w:rsid w:val="00F817A3"/>
    <w:rsid w:val="00F82668"/>
    <w:rsid w:val="00F82C6D"/>
    <w:rsid w:val="00F84A6F"/>
    <w:rsid w:val="00F85A55"/>
    <w:rsid w:val="00F86B3A"/>
    <w:rsid w:val="00F86CA9"/>
    <w:rsid w:val="00F919A3"/>
    <w:rsid w:val="00F91D0B"/>
    <w:rsid w:val="00F92F27"/>
    <w:rsid w:val="00F934D0"/>
    <w:rsid w:val="00F94DCE"/>
    <w:rsid w:val="00F95323"/>
    <w:rsid w:val="00FA0EA2"/>
    <w:rsid w:val="00FA1188"/>
    <w:rsid w:val="00FA119B"/>
    <w:rsid w:val="00FA25D9"/>
    <w:rsid w:val="00FA2EE8"/>
    <w:rsid w:val="00FA5311"/>
    <w:rsid w:val="00FA59F4"/>
    <w:rsid w:val="00FA67C3"/>
    <w:rsid w:val="00FA684C"/>
    <w:rsid w:val="00FB0E60"/>
    <w:rsid w:val="00FB12C1"/>
    <w:rsid w:val="00FB1730"/>
    <w:rsid w:val="00FB343E"/>
    <w:rsid w:val="00FB49A9"/>
    <w:rsid w:val="00FB4B36"/>
    <w:rsid w:val="00FB4E95"/>
    <w:rsid w:val="00FB55B0"/>
    <w:rsid w:val="00FB7335"/>
    <w:rsid w:val="00FC26FD"/>
    <w:rsid w:val="00FC2CC2"/>
    <w:rsid w:val="00FC3149"/>
    <w:rsid w:val="00FC667B"/>
    <w:rsid w:val="00FC7674"/>
    <w:rsid w:val="00FD079B"/>
    <w:rsid w:val="00FD24F0"/>
    <w:rsid w:val="00FD52E0"/>
    <w:rsid w:val="00FD7AE5"/>
    <w:rsid w:val="00FE0387"/>
    <w:rsid w:val="00FE0BFD"/>
    <w:rsid w:val="00FE273F"/>
    <w:rsid w:val="00FF0B22"/>
    <w:rsid w:val="00FF0C88"/>
    <w:rsid w:val="00FF2646"/>
    <w:rsid w:val="00FF311A"/>
    <w:rsid w:val="00FF35EB"/>
    <w:rsid w:val="00FF3E71"/>
    <w:rsid w:val="00FF4C05"/>
    <w:rsid w:val="00FF5217"/>
    <w:rsid w:val="00FF5271"/>
    <w:rsid w:val="00FF58F9"/>
    <w:rsid w:val="00FF5C24"/>
    <w:rsid w:val="00FF5D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4CFB3105"/>
  <w15:docId w15:val="{96D2E13C-01D6-40B7-B95D-E3392196B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2F5B69"/>
    <w:rPr>
      <w:sz w:val="24"/>
    </w:rPr>
  </w:style>
  <w:style w:type="paragraph" w:styleId="Nagwek1">
    <w:name w:val="heading 1"/>
    <w:basedOn w:val="Normalny"/>
    <w:next w:val="Normalny"/>
    <w:qFormat/>
    <w:rsid w:val="00DB67FE"/>
    <w:pPr>
      <w:keepNext/>
      <w:spacing w:before="240" w:after="60"/>
      <w:outlineLvl w:val="0"/>
    </w:pPr>
    <w:rPr>
      <w:rFonts w:ascii="Arial" w:hAnsi="Arial"/>
      <w:b/>
      <w:kern w:val="32"/>
      <w:sz w:val="36"/>
      <w:szCs w:val="32"/>
    </w:rPr>
  </w:style>
  <w:style w:type="paragraph" w:styleId="Nagwek2">
    <w:name w:val="heading 2"/>
    <w:basedOn w:val="Normalny"/>
    <w:next w:val="Normalny"/>
    <w:link w:val="Nagwek2Znak"/>
    <w:semiHidden/>
    <w:unhideWhenUsed/>
    <w:qFormat/>
    <w:rsid w:val="0051547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kocowego">
    <w:name w:val="endnote text"/>
    <w:basedOn w:val="Normalny"/>
    <w:semiHidden/>
    <w:rsid w:val="002F5B69"/>
    <w:rPr>
      <w:sz w:val="20"/>
    </w:rPr>
  </w:style>
  <w:style w:type="character" w:styleId="Odwoanieprzypisukocowego">
    <w:name w:val="endnote reference"/>
    <w:basedOn w:val="Domylnaczcionkaakapitu"/>
    <w:semiHidden/>
    <w:rsid w:val="002F5B69"/>
    <w:rPr>
      <w:vertAlign w:val="superscript"/>
    </w:rPr>
  </w:style>
  <w:style w:type="paragraph" w:styleId="Tekstpodstawowy">
    <w:name w:val="Body Text"/>
    <w:basedOn w:val="Normalny"/>
    <w:link w:val="TekstpodstawowyZnak"/>
    <w:rsid w:val="00DB67FE"/>
    <w:pPr>
      <w:tabs>
        <w:tab w:val="left" w:pos="1701"/>
        <w:tab w:val="right" w:pos="7541"/>
      </w:tabs>
      <w:outlineLvl w:val="0"/>
    </w:pPr>
    <w:rPr>
      <w:rFonts w:ascii="Arial" w:hAnsi="Arial"/>
      <w:color w:val="000000"/>
      <w:sz w:val="22"/>
    </w:rPr>
  </w:style>
  <w:style w:type="paragraph" w:customStyle="1" w:styleId="Intro">
    <w:name w:val="Intro"/>
    <w:basedOn w:val="Tekstpodstawowy"/>
    <w:autoRedefine/>
    <w:uiPriority w:val="99"/>
    <w:rsid w:val="007D42CF"/>
    <w:pPr>
      <w:spacing w:line="300" w:lineRule="auto"/>
    </w:pPr>
    <w:rPr>
      <w:b/>
      <w:iCs/>
    </w:rPr>
  </w:style>
  <w:style w:type="paragraph" w:styleId="Mapadokumentu">
    <w:name w:val="Document Map"/>
    <w:basedOn w:val="Normalny"/>
    <w:semiHidden/>
    <w:rsid w:val="00DB67FE"/>
    <w:pPr>
      <w:shd w:val="clear" w:color="auto" w:fill="C6D5EC"/>
    </w:pPr>
    <w:rPr>
      <w:rFonts w:ascii="Lucida Grande" w:hAnsi="Lucida Grande"/>
      <w:szCs w:val="24"/>
    </w:rPr>
  </w:style>
  <w:style w:type="paragraph" w:styleId="Nagwek">
    <w:name w:val="header"/>
    <w:basedOn w:val="Normalny"/>
    <w:rsid w:val="00DB67FE"/>
    <w:pPr>
      <w:tabs>
        <w:tab w:val="center" w:pos="4536"/>
        <w:tab w:val="right" w:pos="9072"/>
      </w:tabs>
    </w:pPr>
  </w:style>
  <w:style w:type="paragraph" w:styleId="Stopka">
    <w:name w:val="footer"/>
    <w:basedOn w:val="Normalny"/>
    <w:semiHidden/>
    <w:rsid w:val="00DB67FE"/>
    <w:pPr>
      <w:tabs>
        <w:tab w:val="center" w:pos="4536"/>
        <w:tab w:val="right" w:pos="9072"/>
      </w:tabs>
    </w:pPr>
  </w:style>
  <w:style w:type="character" w:styleId="Hipercze">
    <w:name w:val="Hyperlink"/>
    <w:basedOn w:val="Domylnaczcionkaakapitu"/>
    <w:uiPriority w:val="99"/>
    <w:rsid w:val="00A15A11"/>
    <w:rPr>
      <w:rFonts w:cs="Times New Roman"/>
      <w:color w:val="0000FF"/>
      <w:u w:val="single"/>
    </w:rPr>
  </w:style>
  <w:style w:type="paragraph" w:customStyle="1" w:styleId="viega4text">
    <w:name w:val="_viega4_text"/>
    <w:basedOn w:val="Normalny"/>
    <w:rsid w:val="00A15A11"/>
    <w:pPr>
      <w:spacing w:after="240" w:line="360" w:lineRule="auto"/>
    </w:pPr>
    <w:rPr>
      <w:rFonts w:ascii="Arial" w:hAnsi="Arial" w:cs="Arial"/>
      <w:szCs w:val="24"/>
    </w:rPr>
  </w:style>
  <w:style w:type="paragraph" w:customStyle="1" w:styleId="text">
    <w:name w:val="text"/>
    <w:basedOn w:val="Normalny"/>
    <w:rsid w:val="00A15A11"/>
    <w:pPr>
      <w:spacing w:after="240" w:line="360" w:lineRule="auto"/>
    </w:pPr>
    <w:rPr>
      <w:rFonts w:ascii="Arial" w:hAnsi="Arial" w:cs="Arial"/>
      <w:szCs w:val="24"/>
    </w:rPr>
  </w:style>
  <w:style w:type="character" w:styleId="Odwoaniedokomentarza">
    <w:name w:val="annotation reference"/>
    <w:basedOn w:val="Domylnaczcionkaakapitu"/>
    <w:semiHidden/>
    <w:rsid w:val="000E3B5C"/>
    <w:rPr>
      <w:sz w:val="16"/>
      <w:szCs w:val="16"/>
    </w:rPr>
  </w:style>
  <w:style w:type="paragraph" w:styleId="Tekstkomentarza">
    <w:name w:val="annotation text"/>
    <w:basedOn w:val="Normalny"/>
    <w:link w:val="TekstkomentarzaZnak"/>
    <w:semiHidden/>
    <w:rsid w:val="000E3B5C"/>
    <w:rPr>
      <w:sz w:val="20"/>
    </w:rPr>
  </w:style>
  <w:style w:type="paragraph" w:styleId="Tekstdymka">
    <w:name w:val="Balloon Text"/>
    <w:basedOn w:val="Normalny"/>
    <w:semiHidden/>
    <w:rsid w:val="000E3B5C"/>
    <w:rPr>
      <w:rFonts w:ascii="Tahoma" w:hAnsi="Tahoma" w:cs="Tahoma"/>
      <w:sz w:val="16"/>
      <w:szCs w:val="16"/>
    </w:rPr>
  </w:style>
  <w:style w:type="paragraph" w:styleId="NormalnyWeb">
    <w:name w:val="Normal (Web)"/>
    <w:basedOn w:val="Normalny"/>
    <w:uiPriority w:val="99"/>
    <w:rsid w:val="00A40C1C"/>
    <w:pPr>
      <w:spacing w:before="100" w:beforeAutospacing="1" w:after="100" w:afterAutospacing="1"/>
    </w:pPr>
    <w:rPr>
      <w:szCs w:val="24"/>
    </w:rPr>
  </w:style>
  <w:style w:type="character" w:customStyle="1" w:styleId="TekstpodstawowyZnak">
    <w:name w:val="Tekst podstawowy Znak"/>
    <w:basedOn w:val="Domylnaczcionkaakapitu"/>
    <w:link w:val="Tekstpodstawowy"/>
    <w:rsid w:val="006C0762"/>
    <w:rPr>
      <w:rFonts w:ascii="Arial" w:hAnsi="Arial"/>
      <w:color w:val="000000"/>
      <w:sz w:val="22"/>
    </w:rPr>
  </w:style>
  <w:style w:type="paragraph" w:customStyle="1" w:styleId="viegainfo">
    <w:name w:val="viega_info"/>
    <w:basedOn w:val="Nagwek"/>
    <w:rsid w:val="004011CD"/>
    <w:pPr>
      <w:tabs>
        <w:tab w:val="clear" w:pos="4536"/>
        <w:tab w:val="clear" w:pos="9072"/>
      </w:tabs>
      <w:spacing w:after="240"/>
    </w:pPr>
    <w:rPr>
      <w:rFonts w:ascii="Arial" w:hAnsi="Arial" w:cs="Arial"/>
      <w:snapToGrid w:val="0"/>
      <w:sz w:val="20"/>
    </w:rPr>
  </w:style>
  <w:style w:type="character" w:styleId="Uwydatnienie">
    <w:name w:val="Emphasis"/>
    <w:basedOn w:val="Domylnaczcionkaakapitu"/>
    <w:qFormat/>
    <w:rsid w:val="000C55AA"/>
    <w:rPr>
      <w:i/>
      <w:iCs/>
    </w:rPr>
  </w:style>
  <w:style w:type="table" w:styleId="Tabela-Siatka">
    <w:name w:val="Table Grid"/>
    <w:basedOn w:val="Standardowy"/>
    <w:rsid w:val="00E266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semiHidden/>
    <w:unhideWhenUsed/>
    <w:rsid w:val="00FB55B0"/>
    <w:rPr>
      <w:color w:val="800080" w:themeColor="followedHyperlink"/>
      <w:u w:val="single"/>
    </w:rPr>
  </w:style>
  <w:style w:type="paragraph" w:styleId="Tematkomentarza">
    <w:name w:val="annotation subject"/>
    <w:basedOn w:val="Tekstkomentarza"/>
    <w:next w:val="Tekstkomentarza"/>
    <w:link w:val="TematkomentarzaZnak"/>
    <w:semiHidden/>
    <w:unhideWhenUsed/>
    <w:rsid w:val="00CB1D31"/>
    <w:rPr>
      <w:b/>
      <w:bCs/>
    </w:rPr>
  </w:style>
  <w:style w:type="character" w:customStyle="1" w:styleId="TekstkomentarzaZnak">
    <w:name w:val="Tekst komentarza Znak"/>
    <w:basedOn w:val="Domylnaczcionkaakapitu"/>
    <w:link w:val="Tekstkomentarza"/>
    <w:semiHidden/>
    <w:rsid w:val="00CB1D31"/>
  </w:style>
  <w:style w:type="character" w:customStyle="1" w:styleId="TematkomentarzaZnak">
    <w:name w:val="Temat komentarza Znak"/>
    <w:basedOn w:val="TekstkomentarzaZnak"/>
    <w:link w:val="Tematkomentarza"/>
    <w:semiHidden/>
    <w:rsid w:val="00CB1D31"/>
    <w:rPr>
      <w:b/>
      <w:bCs/>
    </w:rPr>
  </w:style>
  <w:style w:type="character" w:customStyle="1" w:styleId="Nagwek2Znak">
    <w:name w:val="Nagłówek 2 Znak"/>
    <w:basedOn w:val="Domylnaczcionkaakapitu"/>
    <w:link w:val="Nagwek2"/>
    <w:semiHidden/>
    <w:rsid w:val="0051547D"/>
    <w:rPr>
      <w:rFonts w:asciiTheme="majorHAnsi" w:eastAsiaTheme="majorEastAsia" w:hAnsiTheme="majorHAnsi" w:cstheme="majorBidi"/>
      <w:color w:val="365F91" w:themeColor="accent1" w:themeShade="BF"/>
      <w:sz w:val="26"/>
      <w:szCs w:val="26"/>
    </w:rPr>
  </w:style>
  <w:style w:type="paragraph" w:customStyle="1" w:styleId="Text0">
    <w:name w:val="Text"/>
    <w:basedOn w:val="Normalny"/>
    <w:autoRedefine/>
    <w:rsid w:val="0051547D"/>
    <w:pPr>
      <w:spacing w:before="120" w:after="120" w:line="360" w:lineRule="auto"/>
    </w:pPr>
    <w:rPr>
      <w:rFonts w:ascii="Arial" w:hAnsi="Arial" w:cs="Arial"/>
      <w:sz w:val="22"/>
      <w:szCs w:val="22"/>
      <w:lang w:eastAsia="pl-PL"/>
    </w:rPr>
  </w:style>
  <w:style w:type="paragraph" w:customStyle="1" w:styleId="Kopftext">
    <w:name w:val="Kopftext"/>
    <w:basedOn w:val="Normalny"/>
    <w:next w:val="Text0"/>
    <w:autoRedefine/>
    <w:rsid w:val="0051547D"/>
    <w:pPr>
      <w:spacing w:before="120" w:after="120" w:line="360" w:lineRule="auto"/>
    </w:pPr>
    <w:rPr>
      <w:rFonts w:ascii="Arial" w:hAnsi="Arial"/>
      <w:b/>
      <w:sz w:val="20"/>
      <w:lang w:eastAsia="pl-PL"/>
    </w:rPr>
  </w:style>
  <w:style w:type="paragraph" w:customStyle="1" w:styleId="Zwischentitel">
    <w:name w:val="Zwischentitel"/>
    <w:basedOn w:val="Text0"/>
    <w:next w:val="Text0"/>
    <w:autoRedefine/>
    <w:rsid w:val="0051547D"/>
    <w:rPr>
      <w:b/>
    </w:rPr>
  </w:style>
  <w:style w:type="character" w:styleId="Pogrubienie">
    <w:name w:val="Strong"/>
    <w:uiPriority w:val="22"/>
    <w:qFormat/>
    <w:rsid w:val="004F7D61"/>
    <w:rPr>
      <w:b/>
      <w:bCs/>
    </w:rPr>
  </w:style>
  <w:style w:type="character" w:styleId="Nierozpoznanawzmianka">
    <w:name w:val="Unresolved Mention"/>
    <w:basedOn w:val="Domylnaczcionkaakapitu"/>
    <w:uiPriority w:val="99"/>
    <w:semiHidden/>
    <w:unhideWhenUsed/>
    <w:rsid w:val="00B86F61"/>
    <w:rPr>
      <w:color w:val="605E5C"/>
      <w:shd w:val="clear" w:color="auto" w:fill="E1DFDD"/>
    </w:rPr>
  </w:style>
  <w:style w:type="paragraph" w:styleId="Akapitzlist">
    <w:name w:val="List Paragraph"/>
    <w:basedOn w:val="Normalny"/>
    <w:uiPriority w:val="34"/>
    <w:qFormat/>
    <w:rsid w:val="00BC11ED"/>
    <w:pPr>
      <w:ind w:left="720"/>
      <w:contextualSpacing/>
    </w:pPr>
  </w:style>
  <w:style w:type="paragraph" w:customStyle="1" w:styleId="Einzug1">
    <w:name w:val="Einzug1"/>
    <w:basedOn w:val="Akapitzlist"/>
    <w:link w:val="Einzug1Zchn"/>
    <w:autoRedefine/>
    <w:qFormat/>
    <w:rsid w:val="00C90B32"/>
    <w:pPr>
      <w:numPr>
        <w:numId w:val="3"/>
      </w:numPr>
      <w:tabs>
        <w:tab w:val="left" w:pos="-357"/>
        <w:tab w:val="left" w:pos="360"/>
      </w:tabs>
      <w:overflowPunct w:val="0"/>
      <w:autoSpaceDE w:val="0"/>
      <w:autoSpaceDN w:val="0"/>
      <w:adjustRightInd w:val="0"/>
      <w:spacing w:before="60" w:after="60" w:line="300" w:lineRule="auto"/>
      <w:ind w:left="357" w:hanging="357"/>
      <w:textAlignment w:val="baseline"/>
    </w:pPr>
    <w:rPr>
      <w:rFonts w:asciiTheme="minorHAnsi" w:hAnsiTheme="minorHAnsi"/>
      <w:sz w:val="22"/>
      <w:lang w:val="de-DE"/>
    </w:rPr>
  </w:style>
  <w:style w:type="character" w:customStyle="1" w:styleId="Einzug1Zchn">
    <w:name w:val="Einzug1 Zchn"/>
    <w:basedOn w:val="Domylnaczcionkaakapitu"/>
    <w:link w:val="Einzug1"/>
    <w:rsid w:val="00C90B32"/>
    <w:rPr>
      <w:rFonts w:asciiTheme="minorHAnsi" w:hAnsiTheme="minorHAnsi"/>
      <w:sz w:val="22"/>
      <w:lang w:val="de-DE"/>
    </w:rPr>
  </w:style>
  <w:style w:type="character" w:customStyle="1" w:styleId="fontstyle01">
    <w:name w:val="fontstyle01"/>
    <w:basedOn w:val="Domylnaczcionkaakapitu"/>
    <w:rsid w:val="008E7FCD"/>
    <w:rPr>
      <w:b w:val="0"/>
      <w:bCs w:val="0"/>
      <w:i w:val="0"/>
      <w:iCs w:val="0"/>
      <w:color w:val="EC028D"/>
      <w:sz w:val="14"/>
      <w:szCs w:val="14"/>
    </w:rPr>
  </w:style>
  <w:style w:type="paragraph" w:styleId="Poprawka">
    <w:name w:val="Revision"/>
    <w:hidden/>
    <w:uiPriority w:val="99"/>
    <w:semiHidden/>
    <w:rsid w:val="00560EAC"/>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6660">
      <w:bodyDiv w:val="1"/>
      <w:marLeft w:val="0"/>
      <w:marRight w:val="0"/>
      <w:marTop w:val="0"/>
      <w:marBottom w:val="0"/>
      <w:divBdr>
        <w:top w:val="none" w:sz="0" w:space="0" w:color="auto"/>
        <w:left w:val="none" w:sz="0" w:space="0" w:color="auto"/>
        <w:bottom w:val="none" w:sz="0" w:space="0" w:color="auto"/>
        <w:right w:val="none" w:sz="0" w:space="0" w:color="auto"/>
      </w:divBdr>
    </w:div>
    <w:div w:id="5521010">
      <w:bodyDiv w:val="1"/>
      <w:marLeft w:val="0"/>
      <w:marRight w:val="0"/>
      <w:marTop w:val="0"/>
      <w:marBottom w:val="0"/>
      <w:divBdr>
        <w:top w:val="none" w:sz="0" w:space="0" w:color="auto"/>
        <w:left w:val="none" w:sz="0" w:space="0" w:color="auto"/>
        <w:bottom w:val="none" w:sz="0" w:space="0" w:color="auto"/>
        <w:right w:val="none" w:sz="0" w:space="0" w:color="auto"/>
      </w:divBdr>
    </w:div>
    <w:div w:id="12609638">
      <w:bodyDiv w:val="1"/>
      <w:marLeft w:val="0"/>
      <w:marRight w:val="0"/>
      <w:marTop w:val="0"/>
      <w:marBottom w:val="0"/>
      <w:divBdr>
        <w:top w:val="none" w:sz="0" w:space="0" w:color="auto"/>
        <w:left w:val="none" w:sz="0" w:space="0" w:color="auto"/>
        <w:bottom w:val="none" w:sz="0" w:space="0" w:color="auto"/>
        <w:right w:val="none" w:sz="0" w:space="0" w:color="auto"/>
      </w:divBdr>
    </w:div>
    <w:div w:id="18625893">
      <w:bodyDiv w:val="1"/>
      <w:marLeft w:val="0"/>
      <w:marRight w:val="0"/>
      <w:marTop w:val="0"/>
      <w:marBottom w:val="0"/>
      <w:divBdr>
        <w:top w:val="none" w:sz="0" w:space="0" w:color="auto"/>
        <w:left w:val="none" w:sz="0" w:space="0" w:color="auto"/>
        <w:bottom w:val="none" w:sz="0" w:space="0" w:color="auto"/>
        <w:right w:val="none" w:sz="0" w:space="0" w:color="auto"/>
      </w:divBdr>
    </w:div>
    <w:div w:id="97221427">
      <w:bodyDiv w:val="1"/>
      <w:marLeft w:val="0"/>
      <w:marRight w:val="0"/>
      <w:marTop w:val="0"/>
      <w:marBottom w:val="0"/>
      <w:divBdr>
        <w:top w:val="none" w:sz="0" w:space="0" w:color="auto"/>
        <w:left w:val="none" w:sz="0" w:space="0" w:color="auto"/>
        <w:bottom w:val="none" w:sz="0" w:space="0" w:color="auto"/>
        <w:right w:val="none" w:sz="0" w:space="0" w:color="auto"/>
      </w:divBdr>
    </w:div>
    <w:div w:id="183977755">
      <w:bodyDiv w:val="1"/>
      <w:marLeft w:val="0"/>
      <w:marRight w:val="0"/>
      <w:marTop w:val="0"/>
      <w:marBottom w:val="0"/>
      <w:divBdr>
        <w:top w:val="none" w:sz="0" w:space="0" w:color="auto"/>
        <w:left w:val="none" w:sz="0" w:space="0" w:color="auto"/>
        <w:bottom w:val="none" w:sz="0" w:space="0" w:color="auto"/>
        <w:right w:val="none" w:sz="0" w:space="0" w:color="auto"/>
      </w:divBdr>
    </w:div>
    <w:div w:id="360664046">
      <w:bodyDiv w:val="1"/>
      <w:marLeft w:val="0"/>
      <w:marRight w:val="0"/>
      <w:marTop w:val="0"/>
      <w:marBottom w:val="0"/>
      <w:divBdr>
        <w:top w:val="none" w:sz="0" w:space="0" w:color="auto"/>
        <w:left w:val="none" w:sz="0" w:space="0" w:color="auto"/>
        <w:bottom w:val="none" w:sz="0" w:space="0" w:color="auto"/>
        <w:right w:val="none" w:sz="0" w:space="0" w:color="auto"/>
      </w:divBdr>
      <w:divsChild>
        <w:div w:id="221717497">
          <w:marLeft w:val="0"/>
          <w:marRight w:val="0"/>
          <w:marTop w:val="0"/>
          <w:marBottom w:val="0"/>
          <w:divBdr>
            <w:top w:val="none" w:sz="0" w:space="0" w:color="auto"/>
            <w:left w:val="none" w:sz="0" w:space="0" w:color="auto"/>
            <w:bottom w:val="none" w:sz="0" w:space="0" w:color="auto"/>
            <w:right w:val="none" w:sz="0" w:space="0" w:color="auto"/>
          </w:divBdr>
          <w:divsChild>
            <w:div w:id="1279097591">
              <w:marLeft w:val="0"/>
              <w:marRight w:val="0"/>
              <w:marTop w:val="0"/>
              <w:marBottom w:val="0"/>
              <w:divBdr>
                <w:top w:val="none" w:sz="0" w:space="0" w:color="auto"/>
                <w:left w:val="none" w:sz="0" w:space="0" w:color="auto"/>
                <w:bottom w:val="none" w:sz="0" w:space="0" w:color="auto"/>
                <w:right w:val="none" w:sz="0" w:space="0" w:color="auto"/>
              </w:divBdr>
              <w:divsChild>
                <w:div w:id="443303506">
                  <w:marLeft w:val="0"/>
                  <w:marRight w:val="0"/>
                  <w:marTop w:val="0"/>
                  <w:marBottom w:val="0"/>
                  <w:divBdr>
                    <w:top w:val="none" w:sz="0" w:space="0" w:color="auto"/>
                    <w:left w:val="none" w:sz="0" w:space="0" w:color="auto"/>
                    <w:bottom w:val="none" w:sz="0" w:space="0" w:color="auto"/>
                    <w:right w:val="none" w:sz="0" w:space="0" w:color="auto"/>
                  </w:divBdr>
                  <w:divsChild>
                    <w:div w:id="1485007406">
                      <w:marLeft w:val="0"/>
                      <w:marRight w:val="0"/>
                      <w:marTop w:val="0"/>
                      <w:marBottom w:val="0"/>
                      <w:divBdr>
                        <w:top w:val="none" w:sz="0" w:space="0" w:color="auto"/>
                        <w:left w:val="none" w:sz="0" w:space="0" w:color="auto"/>
                        <w:bottom w:val="none" w:sz="0" w:space="0" w:color="auto"/>
                        <w:right w:val="none" w:sz="0" w:space="0" w:color="auto"/>
                      </w:divBdr>
                      <w:divsChild>
                        <w:div w:id="611324147">
                          <w:marLeft w:val="0"/>
                          <w:marRight w:val="0"/>
                          <w:marTop w:val="0"/>
                          <w:marBottom w:val="0"/>
                          <w:divBdr>
                            <w:top w:val="none" w:sz="0" w:space="0" w:color="auto"/>
                            <w:left w:val="none" w:sz="0" w:space="0" w:color="auto"/>
                            <w:bottom w:val="none" w:sz="0" w:space="0" w:color="auto"/>
                            <w:right w:val="none" w:sz="0" w:space="0" w:color="auto"/>
                          </w:divBdr>
                          <w:divsChild>
                            <w:div w:id="2018998902">
                              <w:marLeft w:val="0"/>
                              <w:marRight w:val="0"/>
                              <w:marTop w:val="0"/>
                              <w:marBottom w:val="0"/>
                              <w:divBdr>
                                <w:top w:val="none" w:sz="0" w:space="0" w:color="auto"/>
                                <w:left w:val="none" w:sz="0" w:space="0" w:color="auto"/>
                                <w:bottom w:val="none" w:sz="0" w:space="0" w:color="auto"/>
                                <w:right w:val="none" w:sz="0" w:space="0" w:color="auto"/>
                              </w:divBdr>
                              <w:divsChild>
                                <w:div w:id="1330059899">
                                  <w:marLeft w:val="0"/>
                                  <w:marRight w:val="0"/>
                                  <w:marTop w:val="0"/>
                                  <w:marBottom w:val="0"/>
                                  <w:divBdr>
                                    <w:top w:val="none" w:sz="0" w:space="0" w:color="auto"/>
                                    <w:left w:val="none" w:sz="0" w:space="0" w:color="auto"/>
                                    <w:bottom w:val="none" w:sz="0" w:space="0" w:color="auto"/>
                                    <w:right w:val="none" w:sz="0" w:space="0" w:color="auto"/>
                                  </w:divBdr>
                                  <w:divsChild>
                                    <w:div w:id="1198350915">
                                      <w:marLeft w:val="0"/>
                                      <w:marRight w:val="0"/>
                                      <w:marTop w:val="0"/>
                                      <w:marBottom w:val="0"/>
                                      <w:divBdr>
                                        <w:top w:val="none" w:sz="0" w:space="0" w:color="auto"/>
                                        <w:left w:val="none" w:sz="0" w:space="0" w:color="auto"/>
                                        <w:bottom w:val="none" w:sz="0" w:space="0" w:color="auto"/>
                                        <w:right w:val="none" w:sz="0" w:space="0" w:color="auto"/>
                                      </w:divBdr>
                                      <w:divsChild>
                                        <w:div w:id="2001350951">
                                          <w:marLeft w:val="0"/>
                                          <w:marRight w:val="0"/>
                                          <w:marTop w:val="525"/>
                                          <w:marBottom w:val="0"/>
                                          <w:divBdr>
                                            <w:top w:val="none" w:sz="0" w:space="0" w:color="auto"/>
                                            <w:left w:val="none" w:sz="0" w:space="0" w:color="auto"/>
                                            <w:bottom w:val="none" w:sz="0" w:space="0" w:color="auto"/>
                                            <w:right w:val="none" w:sz="0" w:space="0" w:color="auto"/>
                                          </w:divBdr>
                                          <w:divsChild>
                                            <w:div w:id="1711107059">
                                              <w:marLeft w:val="0"/>
                                              <w:marRight w:val="0"/>
                                              <w:marTop w:val="0"/>
                                              <w:marBottom w:val="0"/>
                                              <w:divBdr>
                                                <w:top w:val="none" w:sz="0" w:space="0" w:color="auto"/>
                                                <w:left w:val="none" w:sz="0" w:space="0" w:color="auto"/>
                                                <w:bottom w:val="none" w:sz="0" w:space="0" w:color="auto"/>
                                                <w:right w:val="none" w:sz="0" w:space="0" w:color="auto"/>
                                              </w:divBdr>
                                              <w:divsChild>
                                                <w:div w:id="653294536">
                                                  <w:marLeft w:val="0"/>
                                                  <w:marRight w:val="0"/>
                                                  <w:marTop w:val="0"/>
                                                  <w:marBottom w:val="0"/>
                                                  <w:divBdr>
                                                    <w:top w:val="none" w:sz="0" w:space="0" w:color="auto"/>
                                                    <w:left w:val="none" w:sz="0" w:space="0" w:color="auto"/>
                                                    <w:bottom w:val="none" w:sz="0" w:space="0" w:color="auto"/>
                                                    <w:right w:val="none" w:sz="0" w:space="0" w:color="auto"/>
                                                  </w:divBdr>
                                                  <w:divsChild>
                                                    <w:div w:id="2132094086">
                                                      <w:marLeft w:val="0"/>
                                                      <w:marRight w:val="0"/>
                                                      <w:marTop w:val="0"/>
                                                      <w:marBottom w:val="0"/>
                                                      <w:divBdr>
                                                        <w:top w:val="none" w:sz="0" w:space="0" w:color="auto"/>
                                                        <w:left w:val="none" w:sz="0" w:space="0" w:color="auto"/>
                                                        <w:bottom w:val="none" w:sz="0" w:space="0" w:color="auto"/>
                                                        <w:right w:val="none" w:sz="0" w:space="0" w:color="auto"/>
                                                      </w:divBdr>
                                                      <w:divsChild>
                                                        <w:div w:id="768351764">
                                                          <w:marLeft w:val="0"/>
                                                          <w:marRight w:val="0"/>
                                                          <w:marTop w:val="525"/>
                                                          <w:marBottom w:val="0"/>
                                                          <w:divBdr>
                                                            <w:top w:val="none" w:sz="0" w:space="0" w:color="auto"/>
                                                            <w:left w:val="none" w:sz="0" w:space="0" w:color="auto"/>
                                                            <w:bottom w:val="none" w:sz="0" w:space="0" w:color="auto"/>
                                                            <w:right w:val="none" w:sz="0" w:space="0" w:color="auto"/>
                                                          </w:divBdr>
                                                          <w:divsChild>
                                                            <w:div w:id="1465268432">
                                                              <w:marLeft w:val="0"/>
                                                              <w:marRight w:val="0"/>
                                                              <w:marTop w:val="0"/>
                                                              <w:marBottom w:val="0"/>
                                                              <w:divBdr>
                                                                <w:top w:val="none" w:sz="0" w:space="0" w:color="auto"/>
                                                                <w:left w:val="none" w:sz="0" w:space="0" w:color="auto"/>
                                                                <w:bottom w:val="none" w:sz="0" w:space="0" w:color="auto"/>
                                                                <w:right w:val="none" w:sz="0" w:space="0" w:color="auto"/>
                                                              </w:divBdr>
                                                              <w:divsChild>
                                                                <w:div w:id="873687013">
                                                                  <w:marLeft w:val="0"/>
                                                                  <w:marRight w:val="0"/>
                                                                  <w:marTop w:val="0"/>
                                                                  <w:marBottom w:val="0"/>
                                                                  <w:divBdr>
                                                                    <w:top w:val="none" w:sz="0" w:space="0" w:color="auto"/>
                                                                    <w:left w:val="none" w:sz="0" w:space="0" w:color="auto"/>
                                                                    <w:bottom w:val="none" w:sz="0" w:space="0" w:color="auto"/>
                                                                    <w:right w:val="none" w:sz="0" w:space="0" w:color="auto"/>
                                                                  </w:divBdr>
                                                                  <w:divsChild>
                                                                    <w:div w:id="426076799">
                                                                      <w:marLeft w:val="0"/>
                                                                      <w:marRight w:val="0"/>
                                                                      <w:marTop w:val="0"/>
                                                                      <w:marBottom w:val="0"/>
                                                                      <w:divBdr>
                                                                        <w:top w:val="none" w:sz="0" w:space="0" w:color="auto"/>
                                                                        <w:left w:val="none" w:sz="0" w:space="0" w:color="auto"/>
                                                                        <w:bottom w:val="none" w:sz="0" w:space="0" w:color="auto"/>
                                                                        <w:right w:val="none" w:sz="0" w:space="0" w:color="auto"/>
                                                                      </w:divBdr>
                                                                      <w:divsChild>
                                                                        <w:div w:id="569922266">
                                                                          <w:marLeft w:val="0"/>
                                                                          <w:marRight w:val="0"/>
                                                                          <w:marTop w:val="0"/>
                                                                          <w:marBottom w:val="0"/>
                                                                          <w:divBdr>
                                                                            <w:top w:val="none" w:sz="0" w:space="0" w:color="auto"/>
                                                                            <w:left w:val="none" w:sz="0" w:space="0" w:color="auto"/>
                                                                            <w:bottom w:val="none" w:sz="0" w:space="0" w:color="auto"/>
                                                                            <w:right w:val="none" w:sz="0" w:space="0" w:color="auto"/>
                                                                          </w:divBdr>
                                                                          <w:divsChild>
                                                                            <w:div w:id="1028411101">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9054245">
      <w:bodyDiv w:val="1"/>
      <w:marLeft w:val="0"/>
      <w:marRight w:val="0"/>
      <w:marTop w:val="0"/>
      <w:marBottom w:val="0"/>
      <w:divBdr>
        <w:top w:val="none" w:sz="0" w:space="0" w:color="auto"/>
        <w:left w:val="none" w:sz="0" w:space="0" w:color="auto"/>
        <w:bottom w:val="none" w:sz="0" w:space="0" w:color="auto"/>
        <w:right w:val="none" w:sz="0" w:space="0" w:color="auto"/>
      </w:divBdr>
    </w:div>
    <w:div w:id="532301696">
      <w:bodyDiv w:val="1"/>
      <w:marLeft w:val="0"/>
      <w:marRight w:val="0"/>
      <w:marTop w:val="0"/>
      <w:marBottom w:val="0"/>
      <w:divBdr>
        <w:top w:val="none" w:sz="0" w:space="0" w:color="auto"/>
        <w:left w:val="none" w:sz="0" w:space="0" w:color="auto"/>
        <w:bottom w:val="none" w:sz="0" w:space="0" w:color="auto"/>
        <w:right w:val="none" w:sz="0" w:space="0" w:color="auto"/>
      </w:divBdr>
    </w:div>
    <w:div w:id="843976173">
      <w:bodyDiv w:val="1"/>
      <w:marLeft w:val="0"/>
      <w:marRight w:val="0"/>
      <w:marTop w:val="0"/>
      <w:marBottom w:val="0"/>
      <w:divBdr>
        <w:top w:val="none" w:sz="0" w:space="0" w:color="auto"/>
        <w:left w:val="none" w:sz="0" w:space="0" w:color="auto"/>
        <w:bottom w:val="none" w:sz="0" w:space="0" w:color="auto"/>
        <w:right w:val="none" w:sz="0" w:space="0" w:color="auto"/>
      </w:divBdr>
    </w:div>
    <w:div w:id="983698586">
      <w:bodyDiv w:val="1"/>
      <w:marLeft w:val="0"/>
      <w:marRight w:val="0"/>
      <w:marTop w:val="0"/>
      <w:marBottom w:val="0"/>
      <w:divBdr>
        <w:top w:val="none" w:sz="0" w:space="0" w:color="auto"/>
        <w:left w:val="none" w:sz="0" w:space="0" w:color="auto"/>
        <w:bottom w:val="none" w:sz="0" w:space="0" w:color="auto"/>
        <w:right w:val="none" w:sz="0" w:space="0" w:color="auto"/>
      </w:divBdr>
      <w:divsChild>
        <w:div w:id="1003969570">
          <w:marLeft w:val="0"/>
          <w:marRight w:val="0"/>
          <w:marTop w:val="0"/>
          <w:marBottom w:val="0"/>
          <w:divBdr>
            <w:top w:val="none" w:sz="0" w:space="0" w:color="auto"/>
            <w:left w:val="none" w:sz="0" w:space="0" w:color="auto"/>
            <w:bottom w:val="none" w:sz="0" w:space="0" w:color="auto"/>
            <w:right w:val="none" w:sz="0" w:space="0" w:color="auto"/>
          </w:divBdr>
          <w:divsChild>
            <w:div w:id="546264352">
              <w:marLeft w:val="0"/>
              <w:marRight w:val="0"/>
              <w:marTop w:val="0"/>
              <w:marBottom w:val="0"/>
              <w:divBdr>
                <w:top w:val="none" w:sz="0" w:space="0" w:color="auto"/>
                <w:left w:val="none" w:sz="0" w:space="0" w:color="auto"/>
                <w:bottom w:val="none" w:sz="0" w:space="0" w:color="auto"/>
                <w:right w:val="none" w:sz="0" w:space="0" w:color="auto"/>
              </w:divBdr>
              <w:divsChild>
                <w:div w:id="401951276">
                  <w:marLeft w:val="0"/>
                  <w:marRight w:val="0"/>
                  <w:marTop w:val="0"/>
                  <w:marBottom w:val="0"/>
                  <w:divBdr>
                    <w:top w:val="none" w:sz="0" w:space="0" w:color="auto"/>
                    <w:left w:val="none" w:sz="0" w:space="0" w:color="auto"/>
                    <w:bottom w:val="none" w:sz="0" w:space="0" w:color="auto"/>
                    <w:right w:val="none" w:sz="0" w:space="0" w:color="auto"/>
                  </w:divBdr>
                  <w:divsChild>
                    <w:div w:id="335501852">
                      <w:marLeft w:val="0"/>
                      <w:marRight w:val="0"/>
                      <w:marTop w:val="0"/>
                      <w:marBottom w:val="0"/>
                      <w:divBdr>
                        <w:top w:val="none" w:sz="0" w:space="0" w:color="auto"/>
                        <w:left w:val="none" w:sz="0" w:space="0" w:color="auto"/>
                        <w:bottom w:val="none" w:sz="0" w:space="0" w:color="auto"/>
                        <w:right w:val="none" w:sz="0" w:space="0" w:color="auto"/>
                      </w:divBdr>
                      <w:divsChild>
                        <w:div w:id="1704212865">
                          <w:marLeft w:val="0"/>
                          <w:marRight w:val="0"/>
                          <w:marTop w:val="0"/>
                          <w:marBottom w:val="0"/>
                          <w:divBdr>
                            <w:top w:val="none" w:sz="0" w:space="0" w:color="auto"/>
                            <w:left w:val="none" w:sz="0" w:space="0" w:color="auto"/>
                            <w:bottom w:val="none" w:sz="0" w:space="0" w:color="auto"/>
                            <w:right w:val="none" w:sz="0" w:space="0" w:color="auto"/>
                          </w:divBdr>
                          <w:divsChild>
                            <w:div w:id="1822698361">
                              <w:marLeft w:val="0"/>
                              <w:marRight w:val="0"/>
                              <w:marTop w:val="0"/>
                              <w:marBottom w:val="0"/>
                              <w:divBdr>
                                <w:top w:val="none" w:sz="0" w:space="0" w:color="auto"/>
                                <w:left w:val="none" w:sz="0" w:space="0" w:color="auto"/>
                                <w:bottom w:val="none" w:sz="0" w:space="0" w:color="auto"/>
                                <w:right w:val="none" w:sz="0" w:space="0" w:color="auto"/>
                              </w:divBdr>
                              <w:divsChild>
                                <w:div w:id="1355157881">
                                  <w:marLeft w:val="0"/>
                                  <w:marRight w:val="0"/>
                                  <w:marTop w:val="0"/>
                                  <w:marBottom w:val="0"/>
                                  <w:divBdr>
                                    <w:top w:val="none" w:sz="0" w:space="0" w:color="auto"/>
                                    <w:left w:val="none" w:sz="0" w:space="0" w:color="auto"/>
                                    <w:bottom w:val="none" w:sz="0" w:space="0" w:color="auto"/>
                                    <w:right w:val="none" w:sz="0" w:space="0" w:color="auto"/>
                                  </w:divBdr>
                                  <w:divsChild>
                                    <w:div w:id="784421485">
                                      <w:marLeft w:val="0"/>
                                      <w:marRight w:val="0"/>
                                      <w:marTop w:val="0"/>
                                      <w:marBottom w:val="0"/>
                                      <w:divBdr>
                                        <w:top w:val="none" w:sz="0" w:space="0" w:color="auto"/>
                                        <w:left w:val="none" w:sz="0" w:space="0" w:color="auto"/>
                                        <w:bottom w:val="none" w:sz="0" w:space="0" w:color="auto"/>
                                        <w:right w:val="none" w:sz="0" w:space="0" w:color="auto"/>
                                      </w:divBdr>
                                      <w:divsChild>
                                        <w:div w:id="1578203836">
                                          <w:marLeft w:val="0"/>
                                          <w:marRight w:val="0"/>
                                          <w:marTop w:val="525"/>
                                          <w:marBottom w:val="0"/>
                                          <w:divBdr>
                                            <w:top w:val="none" w:sz="0" w:space="0" w:color="auto"/>
                                            <w:left w:val="none" w:sz="0" w:space="0" w:color="auto"/>
                                            <w:bottom w:val="none" w:sz="0" w:space="0" w:color="auto"/>
                                            <w:right w:val="none" w:sz="0" w:space="0" w:color="auto"/>
                                          </w:divBdr>
                                          <w:divsChild>
                                            <w:div w:id="1000156492">
                                              <w:marLeft w:val="0"/>
                                              <w:marRight w:val="0"/>
                                              <w:marTop w:val="0"/>
                                              <w:marBottom w:val="0"/>
                                              <w:divBdr>
                                                <w:top w:val="none" w:sz="0" w:space="0" w:color="auto"/>
                                                <w:left w:val="none" w:sz="0" w:space="0" w:color="auto"/>
                                                <w:bottom w:val="none" w:sz="0" w:space="0" w:color="auto"/>
                                                <w:right w:val="none" w:sz="0" w:space="0" w:color="auto"/>
                                              </w:divBdr>
                                              <w:divsChild>
                                                <w:div w:id="28847312">
                                                  <w:marLeft w:val="0"/>
                                                  <w:marRight w:val="0"/>
                                                  <w:marTop w:val="0"/>
                                                  <w:marBottom w:val="0"/>
                                                  <w:divBdr>
                                                    <w:top w:val="none" w:sz="0" w:space="0" w:color="auto"/>
                                                    <w:left w:val="none" w:sz="0" w:space="0" w:color="auto"/>
                                                    <w:bottom w:val="none" w:sz="0" w:space="0" w:color="auto"/>
                                                    <w:right w:val="none" w:sz="0" w:space="0" w:color="auto"/>
                                                  </w:divBdr>
                                                  <w:divsChild>
                                                    <w:div w:id="1893421015">
                                                      <w:marLeft w:val="0"/>
                                                      <w:marRight w:val="0"/>
                                                      <w:marTop w:val="0"/>
                                                      <w:marBottom w:val="0"/>
                                                      <w:divBdr>
                                                        <w:top w:val="none" w:sz="0" w:space="0" w:color="auto"/>
                                                        <w:left w:val="none" w:sz="0" w:space="0" w:color="auto"/>
                                                        <w:bottom w:val="none" w:sz="0" w:space="0" w:color="auto"/>
                                                        <w:right w:val="none" w:sz="0" w:space="0" w:color="auto"/>
                                                      </w:divBdr>
                                                      <w:divsChild>
                                                        <w:div w:id="489173525">
                                                          <w:marLeft w:val="0"/>
                                                          <w:marRight w:val="0"/>
                                                          <w:marTop w:val="525"/>
                                                          <w:marBottom w:val="0"/>
                                                          <w:divBdr>
                                                            <w:top w:val="none" w:sz="0" w:space="0" w:color="auto"/>
                                                            <w:left w:val="none" w:sz="0" w:space="0" w:color="auto"/>
                                                            <w:bottom w:val="none" w:sz="0" w:space="0" w:color="auto"/>
                                                            <w:right w:val="none" w:sz="0" w:space="0" w:color="auto"/>
                                                          </w:divBdr>
                                                          <w:divsChild>
                                                            <w:div w:id="719792015">
                                                              <w:marLeft w:val="0"/>
                                                              <w:marRight w:val="0"/>
                                                              <w:marTop w:val="0"/>
                                                              <w:marBottom w:val="0"/>
                                                              <w:divBdr>
                                                                <w:top w:val="none" w:sz="0" w:space="0" w:color="auto"/>
                                                                <w:left w:val="none" w:sz="0" w:space="0" w:color="auto"/>
                                                                <w:bottom w:val="none" w:sz="0" w:space="0" w:color="auto"/>
                                                                <w:right w:val="none" w:sz="0" w:space="0" w:color="auto"/>
                                                              </w:divBdr>
                                                              <w:divsChild>
                                                                <w:div w:id="47808455">
                                                                  <w:marLeft w:val="0"/>
                                                                  <w:marRight w:val="0"/>
                                                                  <w:marTop w:val="0"/>
                                                                  <w:marBottom w:val="0"/>
                                                                  <w:divBdr>
                                                                    <w:top w:val="none" w:sz="0" w:space="0" w:color="auto"/>
                                                                    <w:left w:val="none" w:sz="0" w:space="0" w:color="auto"/>
                                                                    <w:bottom w:val="none" w:sz="0" w:space="0" w:color="auto"/>
                                                                    <w:right w:val="none" w:sz="0" w:space="0" w:color="auto"/>
                                                                  </w:divBdr>
                                                                  <w:divsChild>
                                                                    <w:div w:id="2091658530">
                                                                      <w:marLeft w:val="0"/>
                                                                      <w:marRight w:val="0"/>
                                                                      <w:marTop w:val="0"/>
                                                                      <w:marBottom w:val="0"/>
                                                                      <w:divBdr>
                                                                        <w:top w:val="none" w:sz="0" w:space="0" w:color="auto"/>
                                                                        <w:left w:val="none" w:sz="0" w:space="0" w:color="auto"/>
                                                                        <w:bottom w:val="none" w:sz="0" w:space="0" w:color="auto"/>
                                                                        <w:right w:val="none" w:sz="0" w:space="0" w:color="auto"/>
                                                                      </w:divBdr>
                                                                      <w:divsChild>
                                                                        <w:div w:id="713043104">
                                                                          <w:marLeft w:val="0"/>
                                                                          <w:marRight w:val="0"/>
                                                                          <w:marTop w:val="0"/>
                                                                          <w:marBottom w:val="0"/>
                                                                          <w:divBdr>
                                                                            <w:top w:val="none" w:sz="0" w:space="0" w:color="auto"/>
                                                                            <w:left w:val="none" w:sz="0" w:space="0" w:color="auto"/>
                                                                            <w:bottom w:val="none" w:sz="0" w:space="0" w:color="auto"/>
                                                                            <w:right w:val="none" w:sz="0" w:space="0" w:color="auto"/>
                                                                          </w:divBdr>
                                                                          <w:divsChild>
                                                                            <w:div w:id="2099254311">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0468536">
      <w:bodyDiv w:val="1"/>
      <w:marLeft w:val="0"/>
      <w:marRight w:val="0"/>
      <w:marTop w:val="0"/>
      <w:marBottom w:val="0"/>
      <w:divBdr>
        <w:top w:val="none" w:sz="0" w:space="0" w:color="auto"/>
        <w:left w:val="none" w:sz="0" w:space="0" w:color="auto"/>
        <w:bottom w:val="none" w:sz="0" w:space="0" w:color="auto"/>
        <w:right w:val="none" w:sz="0" w:space="0" w:color="auto"/>
      </w:divBdr>
    </w:div>
    <w:div w:id="1101142133">
      <w:bodyDiv w:val="1"/>
      <w:marLeft w:val="0"/>
      <w:marRight w:val="0"/>
      <w:marTop w:val="0"/>
      <w:marBottom w:val="0"/>
      <w:divBdr>
        <w:top w:val="none" w:sz="0" w:space="0" w:color="auto"/>
        <w:left w:val="none" w:sz="0" w:space="0" w:color="auto"/>
        <w:bottom w:val="none" w:sz="0" w:space="0" w:color="auto"/>
        <w:right w:val="none" w:sz="0" w:space="0" w:color="auto"/>
      </w:divBdr>
    </w:div>
    <w:div w:id="1312322387">
      <w:bodyDiv w:val="1"/>
      <w:marLeft w:val="0"/>
      <w:marRight w:val="0"/>
      <w:marTop w:val="0"/>
      <w:marBottom w:val="0"/>
      <w:divBdr>
        <w:top w:val="none" w:sz="0" w:space="0" w:color="auto"/>
        <w:left w:val="none" w:sz="0" w:space="0" w:color="auto"/>
        <w:bottom w:val="none" w:sz="0" w:space="0" w:color="auto"/>
        <w:right w:val="none" w:sz="0" w:space="0" w:color="auto"/>
      </w:divBdr>
    </w:div>
    <w:div w:id="1446383243">
      <w:bodyDiv w:val="1"/>
      <w:marLeft w:val="0"/>
      <w:marRight w:val="0"/>
      <w:marTop w:val="0"/>
      <w:marBottom w:val="0"/>
      <w:divBdr>
        <w:top w:val="none" w:sz="0" w:space="0" w:color="auto"/>
        <w:left w:val="none" w:sz="0" w:space="0" w:color="auto"/>
        <w:bottom w:val="none" w:sz="0" w:space="0" w:color="auto"/>
        <w:right w:val="none" w:sz="0" w:space="0" w:color="auto"/>
      </w:divBdr>
    </w:div>
    <w:div w:id="1461267911">
      <w:bodyDiv w:val="1"/>
      <w:marLeft w:val="0"/>
      <w:marRight w:val="0"/>
      <w:marTop w:val="0"/>
      <w:marBottom w:val="0"/>
      <w:divBdr>
        <w:top w:val="none" w:sz="0" w:space="0" w:color="auto"/>
        <w:left w:val="none" w:sz="0" w:space="0" w:color="auto"/>
        <w:bottom w:val="none" w:sz="0" w:space="0" w:color="auto"/>
        <w:right w:val="none" w:sz="0" w:space="0" w:color="auto"/>
      </w:divBdr>
    </w:div>
    <w:div w:id="1503740703">
      <w:bodyDiv w:val="1"/>
      <w:marLeft w:val="0"/>
      <w:marRight w:val="0"/>
      <w:marTop w:val="0"/>
      <w:marBottom w:val="0"/>
      <w:divBdr>
        <w:top w:val="none" w:sz="0" w:space="0" w:color="auto"/>
        <w:left w:val="none" w:sz="0" w:space="0" w:color="auto"/>
        <w:bottom w:val="none" w:sz="0" w:space="0" w:color="auto"/>
        <w:right w:val="none" w:sz="0" w:space="0" w:color="auto"/>
      </w:divBdr>
    </w:div>
    <w:div w:id="1519663164">
      <w:bodyDiv w:val="1"/>
      <w:marLeft w:val="0"/>
      <w:marRight w:val="0"/>
      <w:marTop w:val="0"/>
      <w:marBottom w:val="0"/>
      <w:divBdr>
        <w:top w:val="none" w:sz="0" w:space="0" w:color="auto"/>
        <w:left w:val="none" w:sz="0" w:space="0" w:color="auto"/>
        <w:bottom w:val="none" w:sz="0" w:space="0" w:color="auto"/>
        <w:right w:val="none" w:sz="0" w:space="0" w:color="auto"/>
      </w:divBdr>
      <w:divsChild>
        <w:div w:id="1625503260">
          <w:marLeft w:val="0"/>
          <w:marRight w:val="0"/>
          <w:marTop w:val="0"/>
          <w:marBottom w:val="0"/>
          <w:divBdr>
            <w:top w:val="none" w:sz="0" w:space="0" w:color="auto"/>
            <w:left w:val="none" w:sz="0" w:space="0" w:color="auto"/>
            <w:bottom w:val="none" w:sz="0" w:space="0" w:color="auto"/>
            <w:right w:val="none" w:sz="0" w:space="0" w:color="auto"/>
          </w:divBdr>
          <w:divsChild>
            <w:div w:id="802239200">
              <w:marLeft w:val="0"/>
              <w:marRight w:val="0"/>
              <w:marTop w:val="0"/>
              <w:marBottom w:val="0"/>
              <w:divBdr>
                <w:top w:val="none" w:sz="0" w:space="0" w:color="auto"/>
                <w:left w:val="none" w:sz="0" w:space="0" w:color="auto"/>
                <w:bottom w:val="none" w:sz="0" w:space="0" w:color="auto"/>
                <w:right w:val="none" w:sz="0" w:space="0" w:color="auto"/>
              </w:divBdr>
              <w:divsChild>
                <w:div w:id="1289124086">
                  <w:marLeft w:val="0"/>
                  <w:marRight w:val="0"/>
                  <w:marTop w:val="0"/>
                  <w:marBottom w:val="0"/>
                  <w:divBdr>
                    <w:top w:val="none" w:sz="0" w:space="0" w:color="auto"/>
                    <w:left w:val="none" w:sz="0" w:space="0" w:color="auto"/>
                    <w:bottom w:val="none" w:sz="0" w:space="0" w:color="auto"/>
                    <w:right w:val="none" w:sz="0" w:space="0" w:color="auto"/>
                  </w:divBdr>
                  <w:divsChild>
                    <w:div w:id="805129053">
                      <w:marLeft w:val="0"/>
                      <w:marRight w:val="0"/>
                      <w:marTop w:val="0"/>
                      <w:marBottom w:val="0"/>
                      <w:divBdr>
                        <w:top w:val="none" w:sz="0" w:space="0" w:color="auto"/>
                        <w:left w:val="none" w:sz="0" w:space="0" w:color="auto"/>
                        <w:bottom w:val="none" w:sz="0" w:space="0" w:color="auto"/>
                        <w:right w:val="none" w:sz="0" w:space="0" w:color="auto"/>
                      </w:divBdr>
                      <w:divsChild>
                        <w:div w:id="43450599">
                          <w:marLeft w:val="0"/>
                          <w:marRight w:val="0"/>
                          <w:marTop w:val="0"/>
                          <w:marBottom w:val="0"/>
                          <w:divBdr>
                            <w:top w:val="none" w:sz="0" w:space="0" w:color="auto"/>
                            <w:left w:val="none" w:sz="0" w:space="0" w:color="auto"/>
                            <w:bottom w:val="none" w:sz="0" w:space="0" w:color="auto"/>
                            <w:right w:val="none" w:sz="0" w:space="0" w:color="auto"/>
                          </w:divBdr>
                          <w:divsChild>
                            <w:div w:id="596208200">
                              <w:marLeft w:val="0"/>
                              <w:marRight w:val="0"/>
                              <w:marTop w:val="0"/>
                              <w:marBottom w:val="0"/>
                              <w:divBdr>
                                <w:top w:val="none" w:sz="0" w:space="0" w:color="auto"/>
                                <w:left w:val="none" w:sz="0" w:space="0" w:color="auto"/>
                                <w:bottom w:val="none" w:sz="0" w:space="0" w:color="auto"/>
                                <w:right w:val="none" w:sz="0" w:space="0" w:color="auto"/>
                              </w:divBdr>
                              <w:divsChild>
                                <w:div w:id="370615139">
                                  <w:marLeft w:val="0"/>
                                  <w:marRight w:val="0"/>
                                  <w:marTop w:val="0"/>
                                  <w:marBottom w:val="0"/>
                                  <w:divBdr>
                                    <w:top w:val="none" w:sz="0" w:space="0" w:color="auto"/>
                                    <w:left w:val="none" w:sz="0" w:space="0" w:color="auto"/>
                                    <w:bottom w:val="none" w:sz="0" w:space="0" w:color="auto"/>
                                    <w:right w:val="none" w:sz="0" w:space="0" w:color="auto"/>
                                  </w:divBdr>
                                  <w:divsChild>
                                    <w:div w:id="543181863">
                                      <w:marLeft w:val="0"/>
                                      <w:marRight w:val="0"/>
                                      <w:marTop w:val="0"/>
                                      <w:marBottom w:val="0"/>
                                      <w:divBdr>
                                        <w:top w:val="none" w:sz="0" w:space="0" w:color="auto"/>
                                        <w:left w:val="none" w:sz="0" w:space="0" w:color="auto"/>
                                        <w:bottom w:val="none" w:sz="0" w:space="0" w:color="auto"/>
                                        <w:right w:val="none" w:sz="0" w:space="0" w:color="auto"/>
                                      </w:divBdr>
                                      <w:divsChild>
                                        <w:div w:id="1694577645">
                                          <w:marLeft w:val="0"/>
                                          <w:marRight w:val="0"/>
                                          <w:marTop w:val="525"/>
                                          <w:marBottom w:val="0"/>
                                          <w:divBdr>
                                            <w:top w:val="none" w:sz="0" w:space="0" w:color="auto"/>
                                            <w:left w:val="none" w:sz="0" w:space="0" w:color="auto"/>
                                            <w:bottom w:val="none" w:sz="0" w:space="0" w:color="auto"/>
                                            <w:right w:val="none" w:sz="0" w:space="0" w:color="auto"/>
                                          </w:divBdr>
                                          <w:divsChild>
                                            <w:div w:id="443160810">
                                              <w:marLeft w:val="0"/>
                                              <w:marRight w:val="0"/>
                                              <w:marTop w:val="0"/>
                                              <w:marBottom w:val="0"/>
                                              <w:divBdr>
                                                <w:top w:val="none" w:sz="0" w:space="0" w:color="auto"/>
                                                <w:left w:val="none" w:sz="0" w:space="0" w:color="auto"/>
                                                <w:bottom w:val="none" w:sz="0" w:space="0" w:color="auto"/>
                                                <w:right w:val="none" w:sz="0" w:space="0" w:color="auto"/>
                                              </w:divBdr>
                                              <w:divsChild>
                                                <w:div w:id="851068463">
                                                  <w:marLeft w:val="0"/>
                                                  <w:marRight w:val="0"/>
                                                  <w:marTop w:val="0"/>
                                                  <w:marBottom w:val="0"/>
                                                  <w:divBdr>
                                                    <w:top w:val="none" w:sz="0" w:space="0" w:color="auto"/>
                                                    <w:left w:val="none" w:sz="0" w:space="0" w:color="auto"/>
                                                    <w:bottom w:val="none" w:sz="0" w:space="0" w:color="auto"/>
                                                    <w:right w:val="none" w:sz="0" w:space="0" w:color="auto"/>
                                                  </w:divBdr>
                                                  <w:divsChild>
                                                    <w:div w:id="808205407">
                                                      <w:marLeft w:val="0"/>
                                                      <w:marRight w:val="0"/>
                                                      <w:marTop w:val="0"/>
                                                      <w:marBottom w:val="0"/>
                                                      <w:divBdr>
                                                        <w:top w:val="none" w:sz="0" w:space="0" w:color="auto"/>
                                                        <w:left w:val="none" w:sz="0" w:space="0" w:color="auto"/>
                                                        <w:bottom w:val="none" w:sz="0" w:space="0" w:color="auto"/>
                                                        <w:right w:val="none" w:sz="0" w:space="0" w:color="auto"/>
                                                      </w:divBdr>
                                                      <w:divsChild>
                                                        <w:div w:id="909198679">
                                                          <w:marLeft w:val="0"/>
                                                          <w:marRight w:val="0"/>
                                                          <w:marTop w:val="525"/>
                                                          <w:marBottom w:val="0"/>
                                                          <w:divBdr>
                                                            <w:top w:val="none" w:sz="0" w:space="0" w:color="auto"/>
                                                            <w:left w:val="none" w:sz="0" w:space="0" w:color="auto"/>
                                                            <w:bottom w:val="none" w:sz="0" w:space="0" w:color="auto"/>
                                                            <w:right w:val="none" w:sz="0" w:space="0" w:color="auto"/>
                                                          </w:divBdr>
                                                          <w:divsChild>
                                                            <w:div w:id="336201670">
                                                              <w:marLeft w:val="0"/>
                                                              <w:marRight w:val="0"/>
                                                              <w:marTop w:val="0"/>
                                                              <w:marBottom w:val="0"/>
                                                              <w:divBdr>
                                                                <w:top w:val="none" w:sz="0" w:space="0" w:color="auto"/>
                                                                <w:left w:val="none" w:sz="0" w:space="0" w:color="auto"/>
                                                                <w:bottom w:val="none" w:sz="0" w:space="0" w:color="auto"/>
                                                                <w:right w:val="none" w:sz="0" w:space="0" w:color="auto"/>
                                                              </w:divBdr>
                                                              <w:divsChild>
                                                                <w:div w:id="549347839">
                                                                  <w:marLeft w:val="0"/>
                                                                  <w:marRight w:val="0"/>
                                                                  <w:marTop w:val="0"/>
                                                                  <w:marBottom w:val="0"/>
                                                                  <w:divBdr>
                                                                    <w:top w:val="none" w:sz="0" w:space="0" w:color="auto"/>
                                                                    <w:left w:val="none" w:sz="0" w:space="0" w:color="auto"/>
                                                                    <w:bottom w:val="none" w:sz="0" w:space="0" w:color="auto"/>
                                                                    <w:right w:val="none" w:sz="0" w:space="0" w:color="auto"/>
                                                                  </w:divBdr>
                                                                  <w:divsChild>
                                                                    <w:div w:id="588660531">
                                                                      <w:marLeft w:val="0"/>
                                                                      <w:marRight w:val="0"/>
                                                                      <w:marTop w:val="0"/>
                                                                      <w:marBottom w:val="0"/>
                                                                      <w:divBdr>
                                                                        <w:top w:val="none" w:sz="0" w:space="0" w:color="auto"/>
                                                                        <w:left w:val="none" w:sz="0" w:space="0" w:color="auto"/>
                                                                        <w:bottom w:val="none" w:sz="0" w:space="0" w:color="auto"/>
                                                                        <w:right w:val="none" w:sz="0" w:space="0" w:color="auto"/>
                                                                      </w:divBdr>
                                                                      <w:divsChild>
                                                                        <w:div w:id="266739154">
                                                                          <w:marLeft w:val="0"/>
                                                                          <w:marRight w:val="0"/>
                                                                          <w:marTop w:val="0"/>
                                                                          <w:marBottom w:val="0"/>
                                                                          <w:divBdr>
                                                                            <w:top w:val="none" w:sz="0" w:space="0" w:color="auto"/>
                                                                            <w:left w:val="none" w:sz="0" w:space="0" w:color="auto"/>
                                                                            <w:bottom w:val="none" w:sz="0" w:space="0" w:color="auto"/>
                                                                            <w:right w:val="none" w:sz="0" w:space="0" w:color="auto"/>
                                                                          </w:divBdr>
                                                                          <w:divsChild>
                                                                            <w:div w:id="308439838">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7248369">
      <w:bodyDiv w:val="1"/>
      <w:marLeft w:val="0"/>
      <w:marRight w:val="0"/>
      <w:marTop w:val="0"/>
      <w:marBottom w:val="0"/>
      <w:divBdr>
        <w:top w:val="none" w:sz="0" w:space="0" w:color="auto"/>
        <w:left w:val="none" w:sz="0" w:space="0" w:color="auto"/>
        <w:bottom w:val="none" w:sz="0" w:space="0" w:color="auto"/>
        <w:right w:val="none" w:sz="0" w:space="0" w:color="auto"/>
      </w:divBdr>
    </w:div>
    <w:div w:id="1709449801">
      <w:bodyDiv w:val="1"/>
      <w:marLeft w:val="0"/>
      <w:marRight w:val="0"/>
      <w:marTop w:val="0"/>
      <w:marBottom w:val="0"/>
      <w:divBdr>
        <w:top w:val="none" w:sz="0" w:space="0" w:color="auto"/>
        <w:left w:val="none" w:sz="0" w:space="0" w:color="auto"/>
        <w:bottom w:val="none" w:sz="0" w:space="0" w:color="auto"/>
        <w:right w:val="none" w:sz="0" w:space="0" w:color="auto"/>
      </w:divBdr>
    </w:div>
    <w:div w:id="1815491682">
      <w:bodyDiv w:val="1"/>
      <w:marLeft w:val="0"/>
      <w:marRight w:val="0"/>
      <w:marTop w:val="0"/>
      <w:marBottom w:val="0"/>
      <w:divBdr>
        <w:top w:val="none" w:sz="0" w:space="0" w:color="auto"/>
        <w:left w:val="none" w:sz="0" w:space="0" w:color="auto"/>
        <w:bottom w:val="none" w:sz="0" w:space="0" w:color="auto"/>
        <w:right w:val="none" w:sz="0" w:space="0" w:color="auto"/>
      </w:divBdr>
    </w:div>
    <w:div w:id="1816292825">
      <w:bodyDiv w:val="1"/>
      <w:marLeft w:val="0"/>
      <w:marRight w:val="0"/>
      <w:marTop w:val="0"/>
      <w:marBottom w:val="0"/>
      <w:divBdr>
        <w:top w:val="none" w:sz="0" w:space="0" w:color="auto"/>
        <w:left w:val="none" w:sz="0" w:space="0" w:color="auto"/>
        <w:bottom w:val="none" w:sz="0" w:space="0" w:color="auto"/>
        <w:right w:val="none" w:sz="0" w:space="0" w:color="auto"/>
      </w:divBdr>
    </w:div>
    <w:div w:id="1865367086">
      <w:bodyDiv w:val="1"/>
      <w:marLeft w:val="0"/>
      <w:marRight w:val="0"/>
      <w:marTop w:val="0"/>
      <w:marBottom w:val="0"/>
      <w:divBdr>
        <w:top w:val="none" w:sz="0" w:space="0" w:color="auto"/>
        <w:left w:val="none" w:sz="0" w:space="0" w:color="auto"/>
        <w:bottom w:val="none" w:sz="0" w:space="0" w:color="auto"/>
        <w:right w:val="none" w:sz="0" w:space="0" w:color="auto"/>
      </w:divBdr>
    </w:div>
    <w:div w:id="2100907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elyn\Documents\Eigene%20Dateien\Vorlagen\Pt%20Viega.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273A79-BA45-43BB-9CB1-E3E4F30A6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Pt Viega</Template>
  <TotalTime>97</TotalTime>
  <Pages>6</Pages>
  <Words>1154</Words>
  <Characters>6928</Characters>
  <Application>Microsoft Office Word</Application>
  <DocSecurity>0</DocSecurity>
  <Lines>57</Lines>
  <Paragraphs>16</Paragraphs>
  <ScaleCrop>false</ScaleCrop>
  <HeadingPairs>
    <vt:vector size="6" baseType="variant">
      <vt:variant>
        <vt:lpstr>Tytuł</vt:lpstr>
      </vt:variant>
      <vt:variant>
        <vt:i4>1</vt:i4>
      </vt:variant>
      <vt:variant>
        <vt:lpstr>Title</vt:lpstr>
      </vt:variant>
      <vt:variant>
        <vt:i4>1</vt:i4>
      </vt:variant>
      <vt:variant>
        <vt:lpstr>Titel</vt:lpstr>
      </vt:variant>
      <vt:variant>
        <vt:i4>1</vt:i4>
      </vt:variant>
    </vt:vector>
  </HeadingPairs>
  <TitlesOfParts>
    <vt:vector size="3" baseType="lpstr">
      <vt:lpstr>Evelyn Grau PR-Services</vt:lpstr>
      <vt:lpstr>Evelyn Grau PR-Services</vt:lpstr>
      <vt:lpstr>Evelyn Grau PR-Services</vt:lpstr>
    </vt:vector>
  </TitlesOfParts>
  <Company>Viega GmbH &amp; Co. KG</Company>
  <LinksUpToDate>false</LinksUpToDate>
  <CharactersWithSpaces>8066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Evelyn Grau PR-Services</dc:title>
  <dc:creator>Evelyn Grau</dc:creator>
  <cp:lastModifiedBy>Lukasz Wichlacz</cp:lastModifiedBy>
  <cp:revision>23</cp:revision>
  <cp:lastPrinted>2022-01-25T10:45:00Z</cp:lastPrinted>
  <dcterms:created xsi:type="dcterms:W3CDTF">2024-12-06T13:58:00Z</dcterms:created>
  <dcterms:modified xsi:type="dcterms:W3CDTF">2025-01-29T12:56:00Z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db01517-4d15-4247-99fb-6df4a06d0d78_Enabled">
    <vt:lpwstr>true</vt:lpwstr>
  </property>
  <property fmtid="{D5CDD505-2E9C-101B-9397-08002B2CF9AE}" pid="3" name="MSIP_Label_cdb01517-4d15-4247-99fb-6df4a06d0d78_SetDate">
    <vt:lpwstr>2020-09-28T09:37:47Z</vt:lpwstr>
  </property>
  <property fmtid="{D5CDD505-2E9C-101B-9397-08002B2CF9AE}" pid="4" name="MSIP_Label_cdb01517-4d15-4247-99fb-6df4a06d0d78_Method">
    <vt:lpwstr>Standard</vt:lpwstr>
  </property>
  <property fmtid="{D5CDD505-2E9C-101B-9397-08002B2CF9AE}" pid="5" name="MSIP_Label_cdb01517-4d15-4247-99fb-6df4a06d0d78_Name">
    <vt:lpwstr>Internal</vt:lpwstr>
  </property>
  <property fmtid="{D5CDD505-2E9C-101B-9397-08002B2CF9AE}" pid="6" name="MSIP_Label_cdb01517-4d15-4247-99fb-6df4a06d0d78_SiteId">
    <vt:lpwstr>902194e2-17cd-44f2-aac2-3a4ff4a5c99f</vt:lpwstr>
  </property>
  <property fmtid="{D5CDD505-2E9C-101B-9397-08002B2CF9AE}" pid="7" name="MSIP_Label_cdb01517-4d15-4247-99fb-6df4a06d0d78_ActionId">
    <vt:lpwstr>bfdd1b96-ced1-426e-b44f-0000ea36091b</vt:lpwstr>
  </property>
  <property fmtid="{D5CDD505-2E9C-101B-9397-08002B2CF9AE}" pid="8" name="MSIP_Label_cdb01517-4d15-4247-99fb-6df4a06d0d78_ContentBits">
    <vt:lpwstr>0</vt:lpwstr>
  </property>
</Properties>
</file>